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BC7" w:rsidRPr="00F467BB" w:rsidRDefault="00607709" w:rsidP="00607709">
      <w:pPr>
        <w:jc w:val="both"/>
        <w:rPr>
          <w:b/>
          <w:sz w:val="24"/>
          <w:szCs w:val="24"/>
        </w:rPr>
      </w:pPr>
      <w:r w:rsidRPr="00F467BB">
        <w:rPr>
          <w:b/>
          <w:sz w:val="24"/>
          <w:szCs w:val="24"/>
        </w:rPr>
        <w:t xml:space="preserve">I PARTE: </w:t>
      </w:r>
      <w:r w:rsidR="008F3817" w:rsidRPr="00F467BB">
        <w:rPr>
          <w:b/>
          <w:sz w:val="24"/>
          <w:szCs w:val="24"/>
        </w:rPr>
        <w:t>Pareo</w:t>
      </w:r>
      <w:r w:rsidR="00312E69" w:rsidRPr="00F467BB">
        <w:rPr>
          <w:b/>
          <w:sz w:val="24"/>
          <w:szCs w:val="24"/>
        </w:rPr>
        <w:t xml:space="preserve">.  </w:t>
      </w:r>
      <w:r w:rsidR="008F3817" w:rsidRPr="00F467BB">
        <w:rPr>
          <w:b/>
          <w:sz w:val="24"/>
          <w:szCs w:val="24"/>
        </w:rPr>
        <w:t>Valor</w:t>
      </w:r>
      <w:r w:rsidR="00645BC7" w:rsidRPr="00F467BB">
        <w:rPr>
          <w:b/>
          <w:sz w:val="24"/>
          <w:szCs w:val="24"/>
        </w:rPr>
        <w:t xml:space="preserve"> 15</w:t>
      </w:r>
      <w:r w:rsidR="008F3817" w:rsidRPr="00F467BB">
        <w:rPr>
          <w:b/>
          <w:sz w:val="24"/>
          <w:szCs w:val="24"/>
        </w:rPr>
        <w:t xml:space="preserve"> puntos</w:t>
      </w:r>
      <w:r w:rsidR="00312E69" w:rsidRPr="00F467BB">
        <w:rPr>
          <w:b/>
          <w:sz w:val="24"/>
          <w:szCs w:val="24"/>
        </w:rPr>
        <w:t>, 1 punto cada acierto.</w:t>
      </w:r>
      <w:r w:rsidR="00AF686E" w:rsidRPr="00F467BB">
        <w:rPr>
          <w:b/>
          <w:sz w:val="24"/>
          <w:szCs w:val="24"/>
        </w:rPr>
        <w:t xml:space="preserve"> </w:t>
      </w:r>
    </w:p>
    <w:p w:rsidR="00312E69" w:rsidRPr="00F467BB" w:rsidRDefault="00312E69" w:rsidP="00754A2D">
      <w:pPr>
        <w:pStyle w:val="Prrafodelista"/>
        <w:numPr>
          <w:ilvl w:val="0"/>
          <w:numId w:val="6"/>
        </w:numPr>
        <w:jc w:val="both"/>
        <w:rPr>
          <w:sz w:val="24"/>
          <w:szCs w:val="24"/>
        </w:rPr>
      </w:pPr>
      <w:r w:rsidRPr="00F467BB">
        <w:rPr>
          <w:sz w:val="24"/>
          <w:szCs w:val="24"/>
        </w:rPr>
        <w:t xml:space="preserve">En </w:t>
      </w:r>
      <w:r w:rsidR="00413870" w:rsidRPr="00F467BB">
        <w:rPr>
          <w:sz w:val="24"/>
          <w:szCs w:val="24"/>
        </w:rPr>
        <w:t xml:space="preserve">la </w:t>
      </w:r>
      <w:r w:rsidR="00413870" w:rsidRPr="00F467BB">
        <w:rPr>
          <w:b/>
          <w:sz w:val="24"/>
          <w:szCs w:val="24"/>
        </w:rPr>
        <w:t>COLUMNA A</w:t>
      </w:r>
      <w:r w:rsidR="00413870" w:rsidRPr="00F467BB">
        <w:rPr>
          <w:sz w:val="24"/>
          <w:szCs w:val="24"/>
        </w:rPr>
        <w:t xml:space="preserve"> aparecen una serie de significados y en  </w:t>
      </w:r>
      <w:r w:rsidRPr="00F467BB">
        <w:rPr>
          <w:sz w:val="24"/>
          <w:szCs w:val="24"/>
        </w:rPr>
        <w:t xml:space="preserve">la </w:t>
      </w:r>
      <w:r w:rsidRPr="00F467BB">
        <w:rPr>
          <w:b/>
          <w:sz w:val="24"/>
          <w:szCs w:val="24"/>
        </w:rPr>
        <w:t>COLUMNA B</w:t>
      </w:r>
      <w:r w:rsidR="00413870" w:rsidRPr="00F467BB">
        <w:rPr>
          <w:sz w:val="24"/>
          <w:szCs w:val="24"/>
        </w:rPr>
        <w:t xml:space="preserve">  el término.</w:t>
      </w:r>
      <w:r w:rsidRPr="00F467BB">
        <w:rPr>
          <w:sz w:val="24"/>
          <w:szCs w:val="24"/>
        </w:rPr>
        <w:t xml:space="preserve">  Relacione </w:t>
      </w:r>
      <w:r w:rsidR="004F7A3A" w:rsidRPr="00F467BB">
        <w:rPr>
          <w:sz w:val="24"/>
          <w:szCs w:val="24"/>
        </w:rPr>
        <w:t xml:space="preserve"> correctamente el término</w:t>
      </w:r>
      <w:r w:rsidR="00D96DAC" w:rsidRPr="00F467BB">
        <w:rPr>
          <w:sz w:val="24"/>
          <w:szCs w:val="24"/>
        </w:rPr>
        <w:t xml:space="preserve"> con su respectivo significado</w:t>
      </w:r>
      <w:r w:rsidR="004F7A3A" w:rsidRPr="00F467BB">
        <w:rPr>
          <w:sz w:val="24"/>
          <w:szCs w:val="24"/>
        </w:rPr>
        <w:t>,</w:t>
      </w:r>
      <w:r w:rsidRPr="00F467BB">
        <w:rPr>
          <w:sz w:val="24"/>
          <w:szCs w:val="24"/>
        </w:rPr>
        <w:t xml:space="preserve"> colocando dentro del paréntesis el  número según corresponda</w:t>
      </w:r>
      <w:r w:rsidR="00C7202B" w:rsidRPr="00F467BB">
        <w:rPr>
          <w:sz w:val="24"/>
          <w:szCs w:val="24"/>
        </w:rPr>
        <w:t>.</w:t>
      </w:r>
      <w:r w:rsidR="00D96DAC" w:rsidRPr="00F467BB">
        <w:rPr>
          <w:sz w:val="24"/>
          <w:szCs w:val="24"/>
        </w:rPr>
        <w:t xml:space="preserve"> No sobran opciones.</w:t>
      </w:r>
      <w:r w:rsidR="00645BC7" w:rsidRPr="00F467BB">
        <w:rPr>
          <w:sz w:val="24"/>
          <w:szCs w:val="24"/>
        </w:rPr>
        <w:t xml:space="preserve"> </w:t>
      </w:r>
      <w:r w:rsidR="00645BC7" w:rsidRPr="00F467BB">
        <w:rPr>
          <w:b/>
          <w:sz w:val="24"/>
          <w:szCs w:val="24"/>
        </w:rPr>
        <w:t>( valor 10 puntos)</w:t>
      </w:r>
    </w:p>
    <w:tbl>
      <w:tblPr>
        <w:tblStyle w:val="Tablaconcuadrcu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1276"/>
        <w:gridCol w:w="1276"/>
        <w:gridCol w:w="1984"/>
      </w:tblGrid>
      <w:tr w:rsidR="00312E69" w:rsidRPr="00F467BB" w:rsidTr="00FC54F6">
        <w:tc>
          <w:tcPr>
            <w:tcW w:w="5920" w:type="dxa"/>
            <w:hideMark/>
          </w:tcPr>
          <w:p w:rsidR="00312E69" w:rsidRPr="00F467BB" w:rsidRDefault="00E83EBB">
            <w:pPr>
              <w:pStyle w:val="Prrafodelista"/>
              <w:ind w:left="426"/>
              <w:jc w:val="center"/>
              <w:rPr>
                <w:b/>
                <w:sz w:val="24"/>
                <w:szCs w:val="24"/>
              </w:rPr>
            </w:pPr>
            <w:r w:rsidRPr="00F467BB">
              <w:rPr>
                <w:b/>
                <w:sz w:val="24"/>
                <w:szCs w:val="24"/>
              </w:rPr>
              <w:t xml:space="preserve">  </w:t>
            </w:r>
            <w:r w:rsidR="00312E69" w:rsidRPr="00F467BB">
              <w:rPr>
                <w:b/>
                <w:sz w:val="24"/>
                <w:szCs w:val="24"/>
              </w:rPr>
              <w:t>COLUMNA A</w:t>
            </w:r>
          </w:p>
        </w:tc>
        <w:tc>
          <w:tcPr>
            <w:tcW w:w="1276" w:type="dxa"/>
          </w:tcPr>
          <w:p w:rsidR="00312E69" w:rsidRPr="00F467BB" w:rsidRDefault="00312E69">
            <w:pPr>
              <w:rPr>
                <w:b/>
                <w:sz w:val="24"/>
                <w:szCs w:val="24"/>
              </w:rPr>
            </w:pPr>
          </w:p>
        </w:tc>
        <w:tc>
          <w:tcPr>
            <w:tcW w:w="1276" w:type="dxa"/>
          </w:tcPr>
          <w:p w:rsidR="00312E69" w:rsidRPr="00F467BB" w:rsidRDefault="00312E69">
            <w:pPr>
              <w:jc w:val="center"/>
              <w:rPr>
                <w:b/>
                <w:sz w:val="24"/>
                <w:szCs w:val="24"/>
              </w:rPr>
            </w:pPr>
          </w:p>
        </w:tc>
        <w:tc>
          <w:tcPr>
            <w:tcW w:w="1984" w:type="dxa"/>
            <w:hideMark/>
          </w:tcPr>
          <w:p w:rsidR="00312E69" w:rsidRPr="00F467BB" w:rsidRDefault="00312E69" w:rsidP="008558B8">
            <w:pPr>
              <w:rPr>
                <w:b/>
                <w:sz w:val="24"/>
                <w:szCs w:val="24"/>
              </w:rPr>
            </w:pPr>
            <w:r w:rsidRPr="00F467BB">
              <w:rPr>
                <w:b/>
                <w:sz w:val="24"/>
                <w:szCs w:val="24"/>
              </w:rPr>
              <w:t>COLUMNA B</w:t>
            </w:r>
          </w:p>
        </w:tc>
      </w:tr>
      <w:tr w:rsidR="00312E69" w:rsidRPr="00F467BB" w:rsidTr="00FC54F6">
        <w:tc>
          <w:tcPr>
            <w:tcW w:w="5920" w:type="dxa"/>
          </w:tcPr>
          <w:p w:rsidR="00312E69" w:rsidRPr="00F467BB" w:rsidRDefault="001C4FD9" w:rsidP="00754A2D">
            <w:pPr>
              <w:pStyle w:val="Prrafodelista"/>
              <w:numPr>
                <w:ilvl w:val="0"/>
                <w:numId w:val="1"/>
              </w:numPr>
              <w:ind w:left="426" w:hanging="426"/>
              <w:rPr>
                <w:sz w:val="24"/>
                <w:szCs w:val="24"/>
              </w:rPr>
            </w:pPr>
            <w:r w:rsidRPr="00F467BB">
              <w:rPr>
                <w:sz w:val="24"/>
                <w:szCs w:val="24"/>
              </w:rPr>
              <w:t xml:space="preserve"> Modelo económico y político que s</w:t>
            </w:r>
            <w:r w:rsidR="00CA6E7B" w:rsidRPr="00F467BB">
              <w:rPr>
                <w:sz w:val="24"/>
                <w:szCs w:val="24"/>
              </w:rPr>
              <w:t>e da en América Latina como producto de la Revolución Industrial, donde Europa necesitaba importar materias primas y mercados para colocar sus productos</w:t>
            </w:r>
            <w:r w:rsidR="009B0991" w:rsidRPr="00F467BB">
              <w:rPr>
                <w:sz w:val="24"/>
                <w:szCs w:val="24"/>
              </w:rPr>
              <w:t>.</w:t>
            </w:r>
          </w:p>
          <w:p w:rsidR="00312E69" w:rsidRPr="00F467BB" w:rsidRDefault="00312E69">
            <w:pPr>
              <w:pStyle w:val="Prrafodelista"/>
              <w:ind w:left="426"/>
              <w:rPr>
                <w:sz w:val="24"/>
                <w:szCs w:val="24"/>
              </w:rPr>
            </w:pPr>
          </w:p>
        </w:tc>
        <w:tc>
          <w:tcPr>
            <w:tcW w:w="1276" w:type="dxa"/>
            <w:hideMark/>
          </w:tcPr>
          <w:p w:rsidR="00312E69" w:rsidRPr="00F467BB" w:rsidRDefault="00085486">
            <w:pPr>
              <w:rPr>
                <w:sz w:val="24"/>
                <w:szCs w:val="24"/>
              </w:rPr>
            </w:pPr>
            <w:r w:rsidRPr="00F467BB">
              <w:rPr>
                <w:b/>
                <w:sz w:val="24"/>
                <w:szCs w:val="24"/>
              </w:rPr>
              <w:t xml:space="preserve">        </w:t>
            </w:r>
            <w:r w:rsidR="00312E69" w:rsidRPr="00F467BB">
              <w:rPr>
                <w:b/>
                <w:sz w:val="24"/>
                <w:szCs w:val="24"/>
              </w:rPr>
              <w:t xml:space="preserve">(    </w:t>
            </w:r>
            <w:r w:rsidR="0075549E" w:rsidRPr="00F467BB">
              <w:rPr>
                <w:b/>
                <w:sz w:val="24"/>
                <w:szCs w:val="24"/>
              </w:rPr>
              <w:t xml:space="preserve">  </w:t>
            </w:r>
            <w:r w:rsidR="00312E69" w:rsidRPr="00F467BB">
              <w:rPr>
                <w:b/>
                <w:sz w:val="24"/>
                <w:szCs w:val="24"/>
              </w:rPr>
              <w:t xml:space="preserve"> )</w:t>
            </w:r>
          </w:p>
        </w:tc>
        <w:tc>
          <w:tcPr>
            <w:tcW w:w="1276" w:type="dxa"/>
          </w:tcPr>
          <w:p w:rsidR="00312E69" w:rsidRPr="00F467BB" w:rsidRDefault="00312E69">
            <w:pPr>
              <w:jc w:val="center"/>
              <w:rPr>
                <w:b/>
                <w:sz w:val="24"/>
                <w:szCs w:val="24"/>
              </w:rPr>
            </w:pPr>
          </w:p>
          <w:p w:rsidR="00312E69" w:rsidRPr="00F467BB" w:rsidRDefault="00EC09FA">
            <w:pPr>
              <w:jc w:val="center"/>
              <w:rPr>
                <w:b/>
                <w:sz w:val="24"/>
                <w:szCs w:val="24"/>
              </w:rPr>
            </w:pPr>
            <w:r w:rsidRPr="00F467BB">
              <w:rPr>
                <w:b/>
                <w:sz w:val="24"/>
                <w:szCs w:val="24"/>
              </w:rPr>
              <w:t>37</w:t>
            </w:r>
            <w:r w:rsidR="00312E69" w:rsidRPr="00F467BB">
              <w:rPr>
                <w:b/>
                <w:sz w:val="24"/>
                <w:szCs w:val="24"/>
              </w:rPr>
              <w:t>.</w:t>
            </w:r>
          </w:p>
        </w:tc>
        <w:tc>
          <w:tcPr>
            <w:tcW w:w="1984" w:type="dxa"/>
          </w:tcPr>
          <w:p w:rsidR="00312E69" w:rsidRPr="00F467BB" w:rsidRDefault="00312E69">
            <w:pPr>
              <w:rPr>
                <w:b/>
                <w:sz w:val="24"/>
                <w:szCs w:val="24"/>
              </w:rPr>
            </w:pPr>
          </w:p>
          <w:p w:rsidR="00312E69" w:rsidRPr="00F467BB" w:rsidRDefault="00BD1B47">
            <w:pPr>
              <w:rPr>
                <w:b/>
                <w:sz w:val="24"/>
                <w:szCs w:val="24"/>
              </w:rPr>
            </w:pPr>
            <w:r w:rsidRPr="00F467BB">
              <w:rPr>
                <w:b/>
                <w:sz w:val="24"/>
                <w:szCs w:val="24"/>
              </w:rPr>
              <w:t>RACISMO</w:t>
            </w:r>
          </w:p>
        </w:tc>
      </w:tr>
      <w:tr w:rsidR="00312E69" w:rsidRPr="00F467BB" w:rsidTr="00FC54F6">
        <w:tc>
          <w:tcPr>
            <w:tcW w:w="5920" w:type="dxa"/>
          </w:tcPr>
          <w:p w:rsidR="00312E69" w:rsidRPr="00F467BB" w:rsidRDefault="002E40AA" w:rsidP="00754A2D">
            <w:pPr>
              <w:pStyle w:val="Prrafodelista"/>
              <w:numPr>
                <w:ilvl w:val="0"/>
                <w:numId w:val="1"/>
              </w:numPr>
              <w:ind w:left="426" w:hanging="426"/>
              <w:rPr>
                <w:sz w:val="24"/>
                <w:szCs w:val="24"/>
              </w:rPr>
            </w:pPr>
            <w:r w:rsidRPr="00F467BB">
              <w:rPr>
                <w:sz w:val="24"/>
                <w:szCs w:val="24"/>
              </w:rPr>
              <w:t>I</w:t>
            </w:r>
            <w:r w:rsidR="001662D5" w:rsidRPr="00F467BB">
              <w:rPr>
                <w:sz w:val="24"/>
                <w:szCs w:val="24"/>
              </w:rPr>
              <w:t>mplantación  de una estructura altamente productiva dentro de país pobre.</w:t>
            </w:r>
          </w:p>
        </w:tc>
        <w:tc>
          <w:tcPr>
            <w:tcW w:w="1276" w:type="dxa"/>
            <w:hideMark/>
          </w:tcPr>
          <w:p w:rsidR="00312E69" w:rsidRPr="00F467BB" w:rsidRDefault="00085486">
            <w:pPr>
              <w:rPr>
                <w:sz w:val="24"/>
                <w:szCs w:val="24"/>
              </w:rPr>
            </w:pPr>
            <w:r w:rsidRPr="00F467BB">
              <w:rPr>
                <w:b/>
                <w:sz w:val="24"/>
                <w:szCs w:val="24"/>
              </w:rPr>
              <w:t xml:space="preserve">       </w:t>
            </w:r>
            <w:r w:rsidR="00E83EBB" w:rsidRPr="00F467BB">
              <w:rPr>
                <w:b/>
                <w:sz w:val="24"/>
                <w:szCs w:val="24"/>
              </w:rPr>
              <w:t xml:space="preserve"> </w:t>
            </w:r>
            <w:r w:rsidR="00312E69" w:rsidRPr="00F467BB">
              <w:rPr>
                <w:b/>
                <w:sz w:val="24"/>
                <w:szCs w:val="24"/>
              </w:rPr>
              <w:t xml:space="preserve">(     </w:t>
            </w:r>
            <w:r w:rsidR="0075549E" w:rsidRPr="00F467BB">
              <w:rPr>
                <w:b/>
                <w:sz w:val="24"/>
                <w:szCs w:val="24"/>
              </w:rPr>
              <w:t xml:space="preserve">  </w:t>
            </w:r>
            <w:r w:rsidR="00312E69" w:rsidRPr="00F467BB">
              <w:rPr>
                <w:b/>
                <w:sz w:val="24"/>
                <w:szCs w:val="24"/>
              </w:rPr>
              <w:t>)</w:t>
            </w:r>
          </w:p>
        </w:tc>
        <w:tc>
          <w:tcPr>
            <w:tcW w:w="1276" w:type="dxa"/>
            <w:hideMark/>
          </w:tcPr>
          <w:p w:rsidR="00312E69" w:rsidRPr="00F467BB" w:rsidRDefault="00EC09FA">
            <w:pPr>
              <w:jc w:val="center"/>
              <w:rPr>
                <w:b/>
                <w:sz w:val="24"/>
                <w:szCs w:val="24"/>
              </w:rPr>
            </w:pPr>
            <w:r w:rsidRPr="00F467BB">
              <w:rPr>
                <w:b/>
                <w:sz w:val="24"/>
                <w:szCs w:val="24"/>
              </w:rPr>
              <w:t>72</w:t>
            </w:r>
            <w:r w:rsidR="00312E69" w:rsidRPr="00F467BB">
              <w:rPr>
                <w:b/>
                <w:sz w:val="24"/>
                <w:szCs w:val="24"/>
              </w:rPr>
              <w:t>.</w:t>
            </w:r>
          </w:p>
        </w:tc>
        <w:tc>
          <w:tcPr>
            <w:tcW w:w="1984" w:type="dxa"/>
            <w:hideMark/>
          </w:tcPr>
          <w:p w:rsidR="00312E69" w:rsidRPr="00F467BB" w:rsidRDefault="00BD1B47">
            <w:pPr>
              <w:rPr>
                <w:b/>
                <w:sz w:val="24"/>
                <w:szCs w:val="24"/>
              </w:rPr>
            </w:pPr>
            <w:r w:rsidRPr="00F467BB">
              <w:rPr>
                <w:b/>
                <w:sz w:val="24"/>
                <w:szCs w:val="24"/>
              </w:rPr>
              <w:t>NEONACISMO</w:t>
            </w:r>
          </w:p>
        </w:tc>
      </w:tr>
      <w:tr w:rsidR="00312E69" w:rsidRPr="00F467BB" w:rsidTr="00FC54F6">
        <w:tc>
          <w:tcPr>
            <w:tcW w:w="5920" w:type="dxa"/>
          </w:tcPr>
          <w:p w:rsidR="00312E69" w:rsidRPr="00F467BB" w:rsidRDefault="00B74654" w:rsidP="00754A2D">
            <w:pPr>
              <w:pStyle w:val="Prrafodelista"/>
              <w:numPr>
                <w:ilvl w:val="0"/>
                <w:numId w:val="1"/>
              </w:numPr>
              <w:ind w:left="426" w:hanging="426"/>
              <w:rPr>
                <w:sz w:val="24"/>
                <w:szCs w:val="24"/>
              </w:rPr>
            </w:pPr>
            <w:r w:rsidRPr="00F467BB">
              <w:rPr>
                <w:sz w:val="24"/>
                <w:szCs w:val="24"/>
              </w:rPr>
              <w:t>Teoría que afirma la desigualdad entre los grupos étnicos y la superioridad de unos sobre otros</w:t>
            </w:r>
            <w:r w:rsidR="00312E69" w:rsidRPr="00F467BB">
              <w:rPr>
                <w:sz w:val="24"/>
                <w:szCs w:val="24"/>
              </w:rPr>
              <w:t>.</w:t>
            </w:r>
          </w:p>
          <w:p w:rsidR="00312E69" w:rsidRPr="00F467BB" w:rsidRDefault="00312E69">
            <w:pPr>
              <w:pStyle w:val="Prrafodelista"/>
              <w:ind w:left="426"/>
              <w:rPr>
                <w:sz w:val="24"/>
                <w:szCs w:val="24"/>
              </w:rPr>
            </w:pPr>
          </w:p>
        </w:tc>
        <w:tc>
          <w:tcPr>
            <w:tcW w:w="1276" w:type="dxa"/>
            <w:hideMark/>
          </w:tcPr>
          <w:p w:rsidR="00312E69" w:rsidRPr="00F467BB" w:rsidRDefault="00085486">
            <w:pPr>
              <w:rPr>
                <w:sz w:val="24"/>
                <w:szCs w:val="24"/>
              </w:rPr>
            </w:pPr>
            <w:r w:rsidRPr="00F467BB">
              <w:rPr>
                <w:b/>
                <w:sz w:val="24"/>
                <w:szCs w:val="24"/>
              </w:rPr>
              <w:t xml:space="preserve">       </w:t>
            </w:r>
            <w:r w:rsidR="00E83EBB" w:rsidRPr="00F467BB">
              <w:rPr>
                <w:b/>
                <w:sz w:val="24"/>
                <w:szCs w:val="24"/>
              </w:rPr>
              <w:t xml:space="preserve"> </w:t>
            </w:r>
            <w:r w:rsidR="00312E69" w:rsidRPr="00F467BB">
              <w:rPr>
                <w:b/>
                <w:sz w:val="24"/>
                <w:szCs w:val="24"/>
              </w:rPr>
              <w:t xml:space="preserve">(    </w:t>
            </w:r>
            <w:r w:rsidR="0075549E" w:rsidRPr="00F467BB">
              <w:rPr>
                <w:b/>
                <w:sz w:val="24"/>
                <w:szCs w:val="24"/>
              </w:rPr>
              <w:t xml:space="preserve">  </w:t>
            </w:r>
            <w:r w:rsidR="00312E69" w:rsidRPr="00F467BB">
              <w:rPr>
                <w:b/>
                <w:sz w:val="24"/>
                <w:szCs w:val="24"/>
              </w:rPr>
              <w:t xml:space="preserve"> )</w:t>
            </w:r>
          </w:p>
        </w:tc>
        <w:tc>
          <w:tcPr>
            <w:tcW w:w="1276" w:type="dxa"/>
            <w:hideMark/>
          </w:tcPr>
          <w:p w:rsidR="00312E69" w:rsidRPr="00F467BB" w:rsidRDefault="00EC09FA">
            <w:pPr>
              <w:jc w:val="center"/>
              <w:rPr>
                <w:b/>
                <w:sz w:val="24"/>
                <w:szCs w:val="24"/>
              </w:rPr>
            </w:pPr>
            <w:r w:rsidRPr="00F467BB">
              <w:rPr>
                <w:b/>
                <w:sz w:val="24"/>
                <w:szCs w:val="24"/>
              </w:rPr>
              <w:t>36</w:t>
            </w:r>
            <w:r w:rsidR="00312E69" w:rsidRPr="00F467BB">
              <w:rPr>
                <w:b/>
                <w:sz w:val="24"/>
                <w:szCs w:val="24"/>
              </w:rPr>
              <w:t>.</w:t>
            </w:r>
          </w:p>
        </w:tc>
        <w:tc>
          <w:tcPr>
            <w:tcW w:w="1984" w:type="dxa"/>
            <w:hideMark/>
          </w:tcPr>
          <w:p w:rsidR="00312E69" w:rsidRPr="00F467BB" w:rsidRDefault="00BD1B47">
            <w:pPr>
              <w:rPr>
                <w:b/>
                <w:sz w:val="24"/>
                <w:szCs w:val="24"/>
              </w:rPr>
            </w:pPr>
            <w:r w:rsidRPr="00F467BB">
              <w:rPr>
                <w:b/>
                <w:sz w:val="24"/>
                <w:szCs w:val="24"/>
              </w:rPr>
              <w:t>XENOFOBIA</w:t>
            </w:r>
          </w:p>
        </w:tc>
      </w:tr>
      <w:tr w:rsidR="00312E69" w:rsidRPr="00F467BB" w:rsidTr="00FC54F6">
        <w:tc>
          <w:tcPr>
            <w:tcW w:w="5920" w:type="dxa"/>
          </w:tcPr>
          <w:p w:rsidR="00312E69" w:rsidRPr="00F467BB" w:rsidRDefault="00C254D5" w:rsidP="00754A2D">
            <w:pPr>
              <w:pStyle w:val="Prrafodelista"/>
              <w:numPr>
                <w:ilvl w:val="0"/>
                <w:numId w:val="1"/>
              </w:numPr>
              <w:ind w:left="426" w:hanging="426"/>
              <w:rPr>
                <w:sz w:val="24"/>
                <w:szCs w:val="24"/>
              </w:rPr>
            </w:pPr>
            <w:r w:rsidRPr="00F467BB">
              <w:rPr>
                <w:sz w:val="24"/>
                <w:szCs w:val="24"/>
              </w:rPr>
              <w:t>Se  define como el odio o repulsión hacia los extranjeros</w:t>
            </w:r>
            <w:r w:rsidR="00312E69" w:rsidRPr="00F467BB">
              <w:rPr>
                <w:sz w:val="24"/>
                <w:szCs w:val="24"/>
              </w:rPr>
              <w:t>.</w:t>
            </w:r>
          </w:p>
          <w:p w:rsidR="00312E69" w:rsidRPr="00F467BB" w:rsidRDefault="00312E69">
            <w:pPr>
              <w:pStyle w:val="Prrafodelista"/>
              <w:ind w:left="426"/>
              <w:rPr>
                <w:sz w:val="24"/>
                <w:szCs w:val="24"/>
              </w:rPr>
            </w:pPr>
          </w:p>
        </w:tc>
        <w:tc>
          <w:tcPr>
            <w:tcW w:w="1276" w:type="dxa"/>
            <w:hideMark/>
          </w:tcPr>
          <w:p w:rsidR="00312E69" w:rsidRPr="00F467BB" w:rsidRDefault="00085486" w:rsidP="00085486">
            <w:pPr>
              <w:rPr>
                <w:sz w:val="24"/>
                <w:szCs w:val="24"/>
              </w:rPr>
            </w:pPr>
            <w:r w:rsidRPr="00F467BB">
              <w:rPr>
                <w:b/>
                <w:sz w:val="24"/>
                <w:szCs w:val="24"/>
              </w:rPr>
              <w:t xml:space="preserve">        </w:t>
            </w:r>
            <w:r w:rsidR="00312E69" w:rsidRPr="00F467BB">
              <w:rPr>
                <w:b/>
                <w:sz w:val="24"/>
                <w:szCs w:val="24"/>
              </w:rPr>
              <w:t xml:space="preserve">(     </w:t>
            </w:r>
            <w:r w:rsidR="0075549E" w:rsidRPr="00F467BB">
              <w:rPr>
                <w:b/>
                <w:sz w:val="24"/>
                <w:szCs w:val="24"/>
              </w:rPr>
              <w:t xml:space="preserve">  </w:t>
            </w:r>
            <w:r w:rsidR="00312E69" w:rsidRPr="00F467BB">
              <w:rPr>
                <w:b/>
                <w:sz w:val="24"/>
                <w:szCs w:val="24"/>
              </w:rPr>
              <w:t>)</w:t>
            </w:r>
          </w:p>
        </w:tc>
        <w:tc>
          <w:tcPr>
            <w:tcW w:w="1276" w:type="dxa"/>
            <w:hideMark/>
          </w:tcPr>
          <w:p w:rsidR="00312E69" w:rsidRPr="00F467BB" w:rsidRDefault="00EC09FA">
            <w:pPr>
              <w:jc w:val="center"/>
              <w:rPr>
                <w:b/>
                <w:sz w:val="24"/>
                <w:szCs w:val="24"/>
              </w:rPr>
            </w:pPr>
            <w:r w:rsidRPr="00F467BB">
              <w:rPr>
                <w:b/>
                <w:sz w:val="24"/>
                <w:szCs w:val="24"/>
              </w:rPr>
              <w:t>40</w:t>
            </w:r>
            <w:r w:rsidR="00312E69" w:rsidRPr="00F467BB">
              <w:rPr>
                <w:b/>
                <w:sz w:val="24"/>
                <w:szCs w:val="24"/>
              </w:rPr>
              <w:t>.</w:t>
            </w:r>
          </w:p>
        </w:tc>
        <w:tc>
          <w:tcPr>
            <w:tcW w:w="1984" w:type="dxa"/>
            <w:hideMark/>
          </w:tcPr>
          <w:p w:rsidR="00013199" w:rsidRPr="00F467BB" w:rsidRDefault="009D3B93">
            <w:pPr>
              <w:rPr>
                <w:b/>
                <w:sz w:val="24"/>
                <w:szCs w:val="24"/>
              </w:rPr>
            </w:pPr>
            <w:r w:rsidRPr="00F467BB">
              <w:rPr>
                <w:b/>
                <w:sz w:val="24"/>
                <w:szCs w:val="24"/>
              </w:rPr>
              <w:t>GLOBALIZACIÓN</w:t>
            </w:r>
          </w:p>
        </w:tc>
      </w:tr>
      <w:tr w:rsidR="00312E69" w:rsidRPr="00F467BB" w:rsidTr="00FC54F6">
        <w:tc>
          <w:tcPr>
            <w:tcW w:w="5920" w:type="dxa"/>
          </w:tcPr>
          <w:p w:rsidR="00312E69" w:rsidRPr="00F467BB" w:rsidRDefault="003060E4" w:rsidP="00754A2D">
            <w:pPr>
              <w:pStyle w:val="Prrafodelista"/>
              <w:numPr>
                <w:ilvl w:val="0"/>
                <w:numId w:val="1"/>
              </w:numPr>
              <w:ind w:left="426" w:hanging="426"/>
              <w:rPr>
                <w:sz w:val="24"/>
                <w:szCs w:val="24"/>
              </w:rPr>
            </w:pPr>
            <w:r w:rsidRPr="00F467BB">
              <w:rPr>
                <w:sz w:val="24"/>
                <w:szCs w:val="24"/>
              </w:rPr>
              <w:t>Tipo de Estado que</w:t>
            </w:r>
            <w:r w:rsidR="00CE1A3D" w:rsidRPr="00F467BB">
              <w:rPr>
                <w:sz w:val="24"/>
                <w:szCs w:val="24"/>
              </w:rPr>
              <w:t xml:space="preserve"> no interviene en la economía se</w:t>
            </w:r>
            <w:r w:rsidR="00D51DB1" w:rsidRPr="00F467BB">
              <w:rPr>
                <w:sz w:val="24"/>
                <w:szCs w:val="24"/>
              </w:rPr>
              <w:t xml:space="preserve"> comporta como policía  y  entra en recesión a raíz de </w:t>
            </w:r>
            <w:r w:rsidR="004C385A" w:rsidRPr="00F467BB">
              <w:rPr>
                <w:sz w:val="24"/>
                <w:szCs w:val="24"/>
              </w:rPr>
              <w:t>la Crisis del 29</w:t>
            </w:r>
            <w:r w:rsidR="00AF686E" w:rsidRPr="00F467BB">
              <w:rPr>
                <w:sz w:val="24"/>
                <w:szCs w:val="24"/>
              </w:rPr>
              <w:t>.</w:t>
            </w:r>
          </w:p>
          <w:p w:rsidR="00312E69" w:rsidRPr="00F467BB" w:rsidRDefault="00312E69">
            <w:pPr>
              <w:rPr>
                <w:sz w:val="24"/>
                <w:szCs w:val="24"/>
              </w:rPr>
            </w:pPr>
          </w:p>
        </w:tc>
        <w:tc>
          <w:tcPr>
            <w:tcW w:w="1276" w:type="dxa"/>
            <w:hideMark/>
          </w:tcPr>
          <w:p w:rsidR="00312E69" w:rsidRPr="00F467BB" w:rsidRDefault="00085486">
            <w:pPr>
              <w:rPr>
                <w:sz w:val="24"/>
                <w:szCs w:val="24"/>
              </w:rPr>
            </w:pPr>
            <w:r w:rsidRPr="00F467BB">
              <w:rPr>
                <w:b/>
                <w:sz w:val="24"/>
                <w:szCs w:val="24"/>
              </w:rPr>
              <w:t xml:space="preserve">        </w:t>
            </w:r>
            <w:r w:rsidR="00312E69" w:rsidRPr="00F467BB">
              <w:rPr>
                <w:b/>
                <w:sz w:val="24"/>
                <w:szCs w:val="24"/>
              </w:rPr>
              <w:t xml:space="preserve">(     </w:t>
            </w:r>
            <w:r w:rsidR="0075549E" w:rsidRPr="00F467BB">
              <w:rPr>
                <w:b/>
                <w:sz w:val="24"/>
                <w:szCs w:val="24"/>
              </w:rPr>
              <w:t xml:space="preserve">  </w:t>
            </w:r>
            <w:r w:rsidR="00312E69" w:rsidRPr="00F467BB">
              <w:rPr>
                <w:b/>
                <w:sz w:val="24"/>
                <w:szCs w:val="24"/>
              </w:rPr>
              <w:t>)</w:t>
            </w:r>
          </w:p>
        </w:tc>
        <w:tc>
          <w:tcPr>
            <w:tcW w:w="1276" w:type="dxa"/>
            <w:hideMark/>
          </w:tcPr>
          <w:p w:rsidR="00312E69" w:rsidRPr="00F467BB" w:rsidRDefault="00EC09FA">
            <w:pPr>
              <w:jc w:val="center"/>
              <w:rPr>
                <w:b/>
                <w:sz w:val="24"/>
                <w:szCs w:val="24"/>
              </w:rPr>
            </w:pPr>
            <w:r w:rsidRPr="00F467BB">
              <w:rPr>
                <w:b/>
                <w:sz w:val="24"/>
                <w:szCs w:val="24"/>
              </w:rPr>
              <w:t>55</w:t>
            </w:r>
            <w:r w:rsidR="00312E69" w:rsidRPr="00F467BB">
              <w:rPr>
                <w:b/>
                <w:sz w:val="24"/>
                <w:szCs w:val="24"/>
              </w:rPr>
              <w:t>.</w:t>
            </w:r>
          </w:p>
        </w:tc>
        <w:tc>
          <w:tcPr>
            <w:tcW w:w="1984" w:type="dxa"/>
            <w:hideMark/>
          </w:tcPr>
          <w:p w:rsidR="00312E69" w:rsidRPr="00F467BB" w:rsidRDefault="00A564E5">
            <w:pPr>
              <w:rPr>
                <w:b/>
                <w:sz w:val="24"/>
                <w:szCs w:val="24"/>
              </w:rPr>
            </w:pPr>
            <w:r w:rsidRPr="00F467BB">
              <w:rPr>
                <w:b/>
                <w:sz w:val="24"/>
                <w:szCs w:val="24"/>
              </w:rPr>
              <w:t>BIOTECNOLOGÍA</w:t>
            </w:r>
          </w:p>
        </w:tc>
      </w:tr>
      <w:tr w:rsidR="00312E69" w:rsidRPr="00F467BB" w:rsidTr="00FC54F6">
        <w:tc>
          <w:tcPr>
            <w:tcW w:w="5920" w:type="dxa"/>
          </w:tcPr>
          <w:p w:rsidR="00312E69" w:rsidRPr="00F467BB" w:rsidRDefault="000168EA" w:rsidP="00754A2D">
            <w:pPr>
              <w:pStyle w:val="Prrafodelista"/>
              <w:numPr>
                <w:ilvl w:val="0"/>
                <w:numId w:val="1"/>
              </w:numPr>
              <w:ind w:left="426" w:hanging="426"/>
              <w:rPr>
                <w:sz w:val="24"/>
                <w:szCs w:val="24"/>
              </w:rPr>
            </w:pPr>
            <w:r w:rsidRPr="00F467BB">
              <w:rPr>
                <w:sz w:val="24"/>
                <w:szCs w:val="24"/>
              </w:rPr>
              <w:t xml:space="preserve">Movimiento sociopolítico </w:t>
            </w:r>
            <w:r w:rsidR="0012342E" w:rsidRPr="00F467BB">
              <w:rPr>
                <w:sz w:val="24"/>
                <w:szCs w:val="24"/>
              </w:rPr>
              <w:t xml:space="preserve">global que intenta reivindicar las prácticas discriminatorias  hitlerianas y sus </w:t>
            </w:r>
            <w:r w:rsidR="00F22648" w:rsidRPr="00F467BB">
              <w:rPr>
                <w:sz w:val="24"/>
                <w:szCs w:val="24"/>
              </w:rPr>
              <w:t>actuales exponentes son los “Cabezas  Rapadas”.</w:t>
            </w:r>
          </w:p>
          <w:p w:rsidR="00312E69" w:rsidRPr="00F467BB" w:rsidRDefault="00312E69">
            <w:pPr>
              <w:pStyle w:val="Prrafodelista"/>
              <w:ind w:left="426"/>
              <w:rPr>
                <w:sz w:val="24"/>
                <w:szCs w:val="24"/>
              </w:rPr>
            </w:pPr>
          </w:p>
        </w:tc>
        <w:tc>
          <w:tcPr>
            <w:tcW w:w="1276" w:type="dxa"/>
            <w:hideMark/>
          </w:tcPr>
          <w:p w:rsidR="00312E69" w:rsidRPr="00F467BB" w:rsidRDefault="00085486">
            <w:pPr>
              <w:rPr>
                <w:sz w:val="24"/>
                <w:szCs w:val="24"/>
              </w:rPr>
            </w:pPr>
            <w:r w:rsidRPr="00F467BB">
              <w:rPr>
                <w:b/>
                <w:sz w:val="24"/>
                <w:szCs w:val="24"/>
              </w:rPr>
              <w:t xml:space="preserve">        </w:t>
            </w:r>
            <w:r w:rsidR="00312E69" w:rsidRPr="00F467BB">
              <w:rPr>
                <w:b/>
                <w:sz w:val="24"/>
                <w:szCs w:val="24"/>
              </w:rPr>
              <w:t xml:space="preserve">(    </w:t>
            </w:r>
            <w:r w:rsidR="0075549E" w:rsidRPr="00F467BB">
              <w:rPr>
                <w:b/>
                <w:sz w:val="24"/>
                <w:szCs w:val="24"/>
              </w:rPr>
              <w:t xml:space="preserve">  </w:t>
            </w:r>
            <w:r w:rsidR="00312E69" w:rsidRPr="00F467BB">
              <w:rPr>
                <w:b/>
                <w:sz w:val="24"/>
                <w:szCs w:val="24"/>
              </w:rPr>
              <w:t xml:space="preserve"> )</w:t>
            </w:r>
          </w:p>
        </w:tc>
        <w:tc>
          <w:tcPr>
            <w:tcW w:w="1276" w:type="dxa"/>
            <w:hideMark/>
          </w:tcPr>
          <w:p w:rsidR="00312E69" w:rsidRPr="00F467BB" w:rsidRDefault="00312E69">
            <w:pPr>
              <w:jc w:val="center"/>
              <w:rPr>
                <w:b/>
                <w:sz w:val="24"/>
                <w:szCs w:val="24"/>
              </w:rPr>
            </w:pPr>
            <w:r w:rsidRPr="00F467BB">
              <w:rPr>
                <w:b/>
                <w:sz w:val="24"/>
                <w:szCs w:val="24"/>
              </w:rPr>
              <w:t>18.</w:t>
            </w:r>
          </w:p>
        </w:tc>
        <w:tc>
          <w:tcPr>
            <w:tcW w:w="1984" w:type="dxa"/>
            <w:hideMark/>
          </w:tcPr>
          <w:p w:rsidR="00312E69" w:rsidRPr="00F467BB" w:rsidRDefault="009D3B93">
            <w:pPr>
              <w:rPr>
                <w:b/>
                <w:sz w:val="24"/>
                <w:szCs w:val="24"/>
              </w:rPr>
            </w:pPr>
            <w:r w:rsidRPr="00F467BB">
              <w:rPr>
                <w:b/>
                <w:sz w:val="24"/>
                <w:szCs w:val="24"/>
              </w:rPr>
              <w:t>DESARROLLO HACIA DENTRO</w:t>
            </w:r>
          </w:p>
        </w:tc>
      </w:tr>
      <w:tr w:rsidR="00312E69" w:rsidRPr="00F467BB" w:rsidTr="00FC54F6">
        <w:trPr>
          <w:trHeight w:val="918"/>
        </w:trPr>
        <w:tc>
          <w:tcPr>
            <w:tcW w:w="5920" w:type="dxa"/>
          </w:tcPr>
          <w:p w:rsidR="00312E69" w:rsidRPr="00F467BB" w:rsidRDefault="00215A50" w:rsidP="00754A2D">
            <w:pPr>
              <w:pStyle w:val="Prrafodelista"/>
              <w:numPr>
                <w:ilvl w:val="0"/>
                <w:numId w:val="1"/>
              </w:numPr>
              <w:ind w:left="426" w:hanging="426"/>
              <w:rPr>
                <w:sz w:val="24"/>
                <w:szCs w:val="24"/>
              </w:rPr>
            </w:pPr>
            <w:r w:rsidRPr="00F467BB">
              <w:rPr>
                <w:sz w:val="24"/>
                <w:szCs w:val="24"/>
              </w:rPr>
              <w:t xml:space="preserve">Cada </w:t>
            </w:r>
            <w:r w:rsidR="00613DEB" w:rsidRPr="00F467BB">
              <w:rPr>
                <w:sz w:val="24"/>
                <w:szCs w:val="24"/>
              </w:rPr>
              <w:t>Estado con sus propias características se integra al mercado mundial y compite dentro de sus posibilidades en el libre mercado</w:t>
            </w:r>
            <w:r w:rsidR="00F80448" w:rsidRPr="00F467BB">
              <w:rPr>
                <w:sz w:val="24"/>
                <w:szCs w:val="24"/>
              </w:rPr>
              <w:t>.</w:t>
            </w:r>
          </w:p>
          <w:p w:rsidR="00312E69" w:rsidRPr="00F467BB" w:rsidRDefault="00312E69">
            <w:pPr>
              <w:pStyle w:val="Prrafodelista"/>
              <w:ind w:left="426"/>
              <w:rPr>
                <w:sz w:val="24"/>
                <w:szCs w:val="24"/>
              </w:rPr>
            </w:pPr>
          </w:p>
        </w:tc>
        <w:tc>
          <w:tcPr>
            <w:tcW w:w="1276" w:type="dxa"/>
            <w:hideMark/>
          </w:tcPr>
          <w:p w:rsidR="00312E69" w:rsidRPr="00F467BB" w:rsidRDefault="00085486" w:rsidP="00085486">
            <w:pPr>
              <w:rPr>
                <w:sz w:val="24"/>
                <w:szCs w:val="24"/>
              </w:rPr>
            </w:pPr>
            <w:r w:rsidRPr="00F467BB">
              <w:rPr>
                <w:b/>
                <w:sz w:val="24"/>
                <w:szCs w:val="24"/>
              </w:rPr>
              <w:t xml:space="preserve">        </w:t>
            </w:r>
            <w:r w:rsidR="00312E69" w:rsidRPr="00F467BB">
              <w:rPr>
                <w:b/>
                <w:sz w:val="24"/>
                <w:szCs w:val="24"/>
              </w:rPr>
              <w:t xml:space="preserve">(     </w:t>
            </w:r>
            <w:r w:rsidR="0075549E" w:rsidRPr="00F467BB">
              <w:rPr>
                <w:b/>
                <w:sz w:val="24"/>
                <w:szCs w:val="24"/>
              </w:rPr>
              <w:t xml:space="preserve">  </w:t>
            </w:r>
            <w:r w:rsidR="00312E69" w:rsidRPr="00F467BB">
              <w:rPr>
                <w:b/>
                <w:sz w:val="24"/>
                <w:szCs w:val="24"/>
              </w:rPr>
              <w:t>)</w:t>
            </w:r>
          </w:p>
        </w:tc>
        <w:tc>
          <w:tcPr>
            <w:tcW w:w="1276" w:type="dxa"/>
            <w:hideMark/>
          </w:tcPr>
          <w:p w:rsidR="00312E69" w:rsidRPr="00F467BB" w:rsidRDefault="00EC09FA">
            <w:pPr>
              <w:jc w:val="center"/>
              <w:rPr>
                <w:b/>
                <w:sz w:val="24"/>
                <w:szCs w:val="24"/>
              </w:rPr>
            </w:pPr>
            <w:r w:rsidRPr="00F467BB">
              <w:rPr>
                <w:b/>
                <w:sz w:val="24"/>
                <w:szCs w:val="24"/>
              </w:rPr>
              <w:t>65</w:t>
            </w:r>
            <w:r w:rsidR="00312E69" w:rsidRPr="00F467BB">
              <w:rPr>
                <w:b/>
                <w:sz w:val="24"/>
                <w:szCs w:val="24"/>
              </w:rPr>
              <w:t>.</w:t>
            </w:r>
          </w:p>
        </w:tc>
        <w:tc>
          <w:tcPr>
            <w:tcW w:w="1984" w:type="dxa"/>
            <w:hideMark/>
          </w:tcPr>
          <w:p w:rsidR="00312E69" w:rsidRPr="00F467BB" w:rsidRDefault="009D3B93" w:rsidP="00A3674B">
            <w:pPr>
              <w:rPr>
                <w:b/>
                <w:sz w:val="24"/>
                <w:szCs w:val="24"/>
              </w:rPr>
            </w:pPr>
            <w:r w:rsidRPr="00F467BB">
              <w:rPr>
                <w:b/>
                <w:sz w:val="24"/>
                <w:szCs w:val="24"/>
              </w:rPr>
              <w:t>DESARROLLO HACIA FUERA</w:t>
            </w:r>
          </w:p>
        </w:tc>
      </w:tr>
      <w:tr w:rsidR="00312E69" w:rsidRPr="00F467BB" w:rsidTr="00FC54F6">
        <w:tc>
          <w:tcPr>
            <w:tcW w:w="5920" w:type="dxa"/>
          </w:tcPr>
          <w:p w:rsidR="00312E69" w:rsidRPr="00F467BB" w:rsidRDefault="00A76C56" w:rsidP="00754A2D">
            <w:pPr>
              <w:pStyle w:val="Prrafodelista"/>
              <w:numPr>
                <w:ilvl w:val="0"/>
                <w:numId w:val="1"/>
              </w:numPr>
              <w:ind w:left="426" w:hanging="426"/>
              <w:rPr>
                <w:sz w:val="24"/>
                <w:szCs w:val="24"/>
              </w:rPr>
            </w:pPr>
            <w:r w:rsidRPr="00F467BB">
              <w:rPr>
                <w:sz w:val="24"/>
                <w:szCs w:val="24"/>
              </w:rPr>
              <w:t xml:space="preserve">Modelo económico </w:t>
            </w:r>
            <w:r w:rsidR="00613DEB" w:rsidRPr="00F467BB">
              <w:rPr>
                <w:sz w:val="24"/>
                <w:szCs w:val="24"/>
              </w:rPr>
              <w:t xml:space="preserve">propuesto por la CEPAL como una solución </w:t>
            </w:r>
            <w:r w:rsidR="00E03163" w:rsidRPr="00F467BB">
              <w:rPr>
                <w:sz w:val="24"/>
                <w:szCs w:val="24"/>
              </w:rPr>
              <w:t xml:space="preserve">económica </w:t>
            </w:r>
            <w:r w:rsidR="00613DEB" w:rsidRPr="00F467BB">
              <w:rPr>
                <w:sz w:val="24"/>
                <w:szCs w:val="24"/>
              </w:rPr>
              <w:t>para los países latinoamericanos</w:t>
            </w:r>
            <w:r w:rsidR="00601697" w:rsidRPr="00F467BB">
              <w:rPr>
                <w:sz w:val="24"/>
                <w:szCs w:val="24"/>
              </w:rPr>
              <w:t xml:space="preserve"> que pretendía  la no importación de bienes para fortalecer la producción nacional</w:t>
            </w:r>
            <w:r w:rsidR="00125D9B" w:rsidRPr="00F467BB">
              <w:rPr>
                <w:sz w:val="24"/>
                <w:szCs w:val="24"/>
              </w:rPr>
              <w:t>.</w:t>
            </w:r>
          </w:p>
          <w:p w:rsidR="00312E69" w:rsidRPr="00F467BB" w:rsidRDefault="00312E69">
            <w:pPr>
              <w:pStyle w:val="Prrafodelista"/>
              <w:ind w:left="426"/>
              <w:rPr>
                <w:sz w:val="24"/>
                <w:szCs w:val="24"/>
              </w:rPr>
            </w:pPr>
          </w:p>
        </w:tc>
        <w:tc>
          <w:tcPr>
            <w:tcW w:w="1276" w:type="dxa"/>
            <w:hideMark/>
          </w:tcPr>
          <w:p w:rsidR="00312E69" w:rsidRPr="00F467BB" w:rsidRDefault="00085486">
            <w:pPr>
              <w:rPr>
                <w:sz w:val="24"/>
                <w:szCs w:val="24"/>
              </w:rPr>
            </w:pPr>
            <w:r w:rsidRPr="00F467BB">
              <w:rPr>
                <w:b/>
                <w:sz w:val="24"/>
                <w:szCs w:val="24"/>
              </w:rPr>
              <w:t xml:space="preserve">        </w:t>
            </w:r>
            <w:r w:rsidR="00312E69" w:rsidRPr="00F467BB">
              <w:rPr>
                <w:b/>
                <w:sz w:val="24"/>
                <w:szCs w:val="24"/>
              </w:rPr>
              <w:t xml:space="preserve">(     </w:t>
            </w:r>
            <w:r w:rsidR="0075549E" w:rsidRPr="00F467BB">
              <w:rPr>
                <w:b/>
                <w:sz w:val="24"/>
                <w:szCs w:val="24"/>
              </w:rPr>
              <w:t xml:space="preserve">  </w:t>
            </w:r>
            <w:r w:rsidR="00312E69" w:rsidRPr="00F467BB">
              <w:rPr>
                <w:b/>
                <w:sz w:val="24"/>
                <w:szCs w:val="24"/>
              </w:rPr>
              <w:t>)</w:t>
            </w:r>
          </w:p>
        </w:tc>
        <w:tc>
          <w:tcPr>
            <w:tcW w:w="1276" w:type="dxa"/>
            <w:hideMark/>
          </w:tcPr>
          <w:p w:rsidR="00312E69" w:rsidRPr="00F467BB" w:rsidRDefault="00312E69">
            <w:pPr>
              <w:jc w:val="center"/>
              <w:rPr>
                <w:b/>
                <w:sz w:val="24"/>
                <w:szCs w:val="24"/>
              </w:rPr>
            </w:pPr>
            <w:r w:rsidRPr="00F467BB">
              <w:rPr>
                <w:b/>
                <w:sz w:val="24"/>
                <w:szCs w:val="24"/>
              </w:rPr>
              <w:t>50.</w:t>
            </w:r>
          </w:p>
        </w:tc>
        <w:tc>
          <w:tcPr>
            <w:tcW w:w="1984" w:type="dxa"/>
            <w:hideMark/>
          </w:tcPr>
          <w:p w:rsidR="00312E69" w:rsidRPr="00F467BB" w:rsidRDefault="00CE2491">
            <w:pPr>
              <w:rPr>
                <w:b/>
                <w:sz w:val="24"/>
                <w:szCs w:val="24"/>
              </w:rPr>
            </w:pPr>
            <w:r w:rsidRPr="00F467BB">
              <w:rPr>
                <w:b/>
                <w:sz w:val="24"/>
                <w:szCs w:val="24"/>
              </w:rPr>
              <w:t>ESTADO LIBERAL</w:t>
            </w:r>
          </w:p>
        </w:tc>
      </w:tr>
      <w:tr w:rsidR="00312E69" w:rsidRPr="00F467BB" w:rsidTr="00FC54F6">
        <w:tc>
          <w:tcPr>
            <w:tcW w:w="5920" w:type="dxa"/>
          </w:tcPr>
          <w:p w:rsidR="00312E69" w:rsidRPr="00F467BB" w:rsidRDefault="00A76C56" w:rsidP="00754A2D">
            <w:pPr>
              <w:pStyle w:val="Prrafodelista"/>
              <w:numPr>
                <w:ilvl w:val="0"/>
                <w:numId w:val="1"/>
              </w:numPr>
              <w:ind w:left="426" w:hanging="426"/>
              <w:rPr>
                <w:sz w:val="24"/>
                <w:szCs w:val="24"/>
              </w:rPr>
            </w:pPr>
            <w:r w:rsidRPr="00F467BB">
              <w:rPr>
                <w:sz w:val="24"/>
                <w:szCs w:val="24"/>
              </w:rPr>
              <w:t xml:space="preserve"> </w:t>
            </w:r>
            <w:r w:rsidR="001B4B30" w:rsidRPr="00F467BB">
              <w:rPr>
                <w:sz w:val="24"/>
                <w:szCs w:val="24"/>
              </w:rPr>
              <w:t xml:space="preserve"> M</w:t>
            </w:r>
            <w:r w:rsidR="00E03163" w:rsidRPr="00F467BB">
              <w:rPr>
                <w:sz w:val="24"/>
                <w:szCs w:val="24"/>
              </w:rPr>
              <w:t>anipulación genética de un organismo con el propósito de modificar, trasladar y aislar sus genes para mejorar la especie</w:t>
            </w:r>
            <w:r w:rsidR="00125D9B" w:rsidRPr="00F467BB">
              <w:rPr>
                <w:sz w:val="24"/>
                <w:szCs w:val="24"/>
              </w:rPr>
              <w:t>.</w:t>
            </w:r>
          </w:p>
          <w:p w:rsidR="00312E69" w:rsidRPr="00F467BB" w:rsidRDefault="00312E69">
            <w:pPr>
              <w:pStyle w:val="Prrafodelista"/>
              <w:ind w:left="426"/>
              <w:rPr>
                <w:sz w:val="24"/>
                <w:szCs w:val="24"/>
              </w:rPr>
            </w:pPr>
          </w:p>
        </w:tc>
        <w:tc>
          <w:tcPr>
            <w:tcW w:w="1276" w:type="dxa"/>
            <w:hideMark/>
          </w:tcPr>
          <w:p w:rsidR="00312E69" w:rsidRPr="00F467BB" w:rsidRDefault="00085486">
            <w:pPr>
              <w:rPr>
                <w:sz w:val="24"/>
                <w:szCs w:val="24"/>
              </w:rPr>
            </w:pPr>
            <w:r w:rsidRPr="00F467BB">
              <w:rPr>
                <w:b/>
                <w:sz w:val="24"/>
                <w:szCs w:val="24"/>
              </w:rPr>
              <w:t xml:space="preserve">        </w:t>
            </w:r>
            <w:r w:rsidR="00312E69" w:rsidRPr="00F467BB">
              <w:rPr>
                <w:b/>
                <w:sz w:val="24"/>
                <w:szCs w:val="24"/>
              </w:rPr>
              <w:t xml:space="preserve">(     </w:t>
            </w:r>
            <w:r w:rsidR="0075549E" w:rsidRPr="00F467BB">
              <w:rPr>
                <w:b/>
                <w:sz w:val="24"/>
                <w:szCs w:val="24"/>
              </w:rPr>
              <w:t xml:space="preserve">  </w:t>
            </w:r>
            <w:r w:rsidR="00312E69" w:rsidRPr="00F467BB">
              <w:rPr>
                <w:b/>
                <w:sz w:val="24"/>
                <w:szCs w:val="24"/>
              </w:rPr>
              <w:t>)</w:t>
            </w:r>
          </w:p>
        </w:tc>
        <w:tc>
          <w:tcPr>
            <w:tcW w:w="1276" w:type="dxa"/>
            <w:hideMark/>
          </w:tcPr>
          <w:p w:rsidR="00312E69" w:rsidRPr="00F467BB" w:rsidRDefault="00312E69">
            <w:pPr>
              <w:jc w:val="center"/>
              <w:rPr>
                <w:b/>
                <w:sz w:val="24"/>
                <w:szCs w:val="24"/>
              </w:rPr>
            </w:pPr>
            <w:r w:rsidRPr="00F467BB">
              <w:rPr>
                <w:b/>
                <w:sz w:val="24"/>
                <w:szCs w:val="24"/>
              </w:rPr>
              <w:t>12.</w:t>
            </w:r>
          </w:p>
        </w:tc>
        <w:tc>
          <w:tcPr>
            <w:tcW w:w="1984" w:type="dxa"/>
            <w:hideMark/>
          </w:tcPr>
          <w:p w:rsidR="00312E69" w:rsidRPr="00F467BB" w:rsidRDefault="00CE2491">
            <w:pPr>
              <w:rPr>
                <w:b/>
                <w:sz w:val="24"/>
                <w:szCs w:val="24"/>
              </w:rPr>
            </w:pPr>
            <w:r w:rsidRPr="00F467BB">
              <w:rPr>
                <w:b/>
                <w:sz w:val="24"/>
                <w:szCs w:val="24"/>
              </w:rPr>
              <w:t>ESTADO INTERVENTOR</w:t>
            </w:r>
          </w:p>
        </w:tc>
      </w:tr>
      <w:tr w:rsidR="00312E69" w:rsidRPr="00F467BB" w:rsidTr="00FC54F6">
        <w:tc>
          <w:tcPr>
            <w:tcW w:w="5920" w:type="dxa"/>
            <w:hideMark/>
          </w:tcPr>
          <w:p w:rsidR="00225503" w:rsidRPr="00F467BB" w:rsidRDefault="009E11D8" w:rsidP="00754A2D">
            <w:pPr>
              <w:pStyle w:val="Prrafodelista"/>
              <w:numPr>
                <w:ilvl w:val="0"/>
                <w:numId w:val="1"/>
              </w:numPr>
              <w:ind w:left="426" w:hanging="426"/>
              <w:rPr>
                <w:sz w:val="24"/>
                <w:szCs w:val="24"/>
              </w:rPr>
            </w:pPr>
            <w:r w:rsidRPr="00F467BB">
              <w:rPr>
                <w:sz w:val="24"/>
                <w:szCs w:val="24"/>
              </w:rPr>
              <w:t>P</w:t>
            </w:r>
            <w:r w:rsidR="00367F23" w:rsidRPr="00F467BB">
              <w:rPr>
                <w:sz w:val="24"/>
                <w:szCs w:val="24"/>
              </w:rPr>
              <w:t>articipación del E</w:t>
            </w:r>
            <w:r w:rsidR="00A564E5" w:rsidRPr="00F467BB">
              <w:rPr>
                <w:sz w:val="24"/>
                <w:szCs w:val="24"/>
              </w:rPr>
              <w:t>stado en la solución de los problemas sociales y económicos</w:t>
            </w:r>
            <w:r w:rsidRPr="00F467BB">
              <w:rPr>
                <w:sz w:val="24"/>
                <w:szCs w:val="24"/>
              </w:rPr>
              <w:t>, donde las clases medias mostraban cambios significativos</w:t>
            </w:r>
            <w:r w:rsidR="00085486" w:rsidRPr="00F467BB">
              <w:rPr>
                <w:sz w:val="24"/>
                <w:szCs w:val="24"/>
              </w:rPr>
              <w:t>.</w:t>
            </w:r>
          </w:p>
        </w:tc>
        <w:tc>
          <w:tcPr>
            <w:tcW w:w="1276" w:type="dxa"/>
            <w:hideMark/>
          </w:tcPr>
          <w:p w:rsidR="00312E69" w:rsidRPr="00F467BB" w:rsidRDefault="00085486">
            <w:pPr>
              <w:rPr>
                <w:sz w:val="24"/>
                <w:szCs w:val="24"/>
              </w:rPr>
            </w:pPr>
            <w:r w:rsidRPr="00F467BB">
              <w:rPr>
                <w:b/>
                <w:sz w:val="24"/>
                <w:szCs w:val="24"/>
              </w:rPr>
              <w:t xml:space="preserve">        </w:t>
            </w:r>
            <w:r w:rsidR="00312E69" w:rsidRPr="00F467BB">
              <w:rPr>
                <w:b/>
                <w:sz w:val="24"/>
                <w:szCs w:val="24"/>
              </w:rPr>
              <w:t xml:space="preserve">(     </w:t>
            </w:r>
            <w:r w:rsidR="0075549E" w:rsidRPr="00F467BB">
              <w:rPr>
                <w:b/>
                <w:sz w:val="24"/>
                <w:szCs w:val="24"/>
              </w:rPr>
              <w:t xml:space="preserve">  </w:t>
            </w:r>
            <w:r w:rsidR="00312E69" w:rsidRPr="00F467BB">
              <w:rPr>
                <w:b/>
                <w:sz w:val="24"/>
                <w:szCs w:val="24"/>
              </w:rPr>
              <w:t>)</w:t>
            </w:r>
          </w:p>
        </w:tc>
        <w:tc>
          <w:tcPr>
            <w:tcW w:w="1276" w:type="dxa"/>
          </w:tcPr>
          <w:p w:rsidR="00312E69" w:rsidRPr="00F467BB" w:rsidRDefault="00EC09FA">
            <w:pPr>
              <w:jc w:val="center"/>
              <w:rPr>
                <w:b/>
                <w:sz w:val="24"/>
                <w:szCs w:val="24"/>
              </w:rPr>
            </w:pPr>
            <w:r w:rsidRPr="00F467BB">
              <w:rPr>
                <w:b/>
                <w:sz w:val="24"/>
                <w:szCs w:val="24"/>
              </w:rPr>
              <w:t>66</w:t>
            </w:r>
            <w:r w:rsidR="00312E69" w:rsidRPr="00F467BB">
              <w:rPr>
                <w:b/>
                <w:sz w:val="24"/>
                <w:szCs w:val="24"/>
              </w:rPr>
              <w:t>.</w:t>
            </w:r>
          </w:p>
          <w:p w:rsidR="00312E69" w:rsidRPr="00F467BB" w:rsidRDefault="00312E69">
            <w:pPr>
              <w:jc w:val="center"/>
              <w:rPr>
                <w:b/>
                <w:sz w:val="24"/>
                <w:szCs w:val="24"/>
              </w:rPr>
            </w:pPr>
          </w:p>
        </w:tc>
        <w:tc>
          <w:tcPr>
            <w:tcW w:w="1984" w:type="dxa"/>
            <w:hideMark/>
          </w:tcPr>
          <w:p w:rsidR="004A2973" w:rsidRPr="00F467BB" w:rsidRDefault="00C84685" w:rsidP="008C60F8">
            <w:pPr>
              <w:rPr>
                <w:b/>
                <w:sz w:val="24"/>
                <w:szCs w:val="24"/>
              </w:rPr>
            </w:pPr>
            <w:r w:rsidRPr="00F467BB">
              <w:rPr>
                <w:b/>
                <w:sz w:val="24"/>
                <w:szCs w:val="24"/>
              </w:rPr>
              <w:t>ENCLAVE</w:t>
            </w:r>
          </w:p>
        </w:tc>
      </w:tr>
    </w:tbl>
    <w:p w:rsidR="00225503" w:rsidRPr="00F467BB" w:rsidRDefault="00225503" w:rsidP="00225503">
      <w:pPr>
        <w:pStyle w:val="Prrafodelista"/>
        <w:ind w:left="284"/>
        <w:rPr>
          <w:sz w:val="24"/>
          <w:szCs w:val="24"/>
        </w:rPr>
      </w:pPr>
    </w:p>
    <w:p w:rsidR="009A0E10" w:rsidRDefault="009A0E10" w:rsidP="00225503">
      <w:pPr>
        <w:pStyle w:val="Prrafodelista"/>
        <w:ind w:left="284"/>
        <w:rPr>
          <w:sz w:val="24"/>
          <w:szCs w:val="24"/>
        </w:rPr>
      </w:pPr>
    </w:p>
    <w:p w:rsidR="00F467BB" w:rsidRDefault="00F467BB" w:rsidP="00225503">
      <w:pPr>
        <w:pStyle w:val="Prrafodelista"/>
        <w:ind w:left="284"/>
        <w:rPr>
          <w:sz w:val="24"/>
          <w:szCs w:val="24"/>
        </w:rPr>
      </w:pPr>
    </w:p>
    <w:p w:rsidR="00F467BB" w:rsidRDefault="00F467BB" w:rsidP="00225503">
      <w:pPr>
        <w:pStyle w:val="Prrafodelista"/>
        <w:ind w:left="284"/>
        <w:rPr>
          <w:sz w:val="24"/>
          <w:szCs w:val="24"/>
        </w:rPr>
      </w:pPr>
    </w:p>
    <w:p w:rsidR="00F467BB" w:rsidRDefault="00F467BB" w:rsidP="00225503">
      <w:pPr>
        <w:pStyle w:val="Prrafodelista"/>
        <w:ind w:left="284"/>
        <w:rPr>
          <w:sz w:val="24"/>
          <w:szCs w:val="24"/>
        </w:rPr>
      </w:pPr>
    </w:p>
    <w:p w:rsidR="00F467BB" w:rsidRDefault="00F467BB" w:rsidP="00225503">
      <w:pPr>
        <w:pStyle w:val="Prrafodelista"/>
        <w:ind w:left="284"/>
        <w:rPr>
          <w:sz w:val="24"/>
          <w:szCs w:val="24"/>
        </w:rPr>
      </w:pPr>
    </w:p>
    <w:p w:rsidR="00F467BB" w:rsidRDefault="00F467BB" w:rsidP="00225503">
      <w:pPr>
        <w:pStyle w:val="Prrafodelista"/>
        <w:ind w:left="284"/>
        <w:rPr>
          <w:sz w:val="24"/>
          <w:szCs w:val="24"/>
        </w:rPr>
      </w:pPr>
    </w:p>
    <w:p w:rsidR="00F467BB" w:rsidRPr="00F467BB" w:rsidRDefault="00F467BB" w:rsidP="00225503">
      <w:pPr>
        <w:pStyle w:val="Prrafodelista"/>
        <w:ind w:left="284"/>
        <w:rPr>
          <w:sz w:val="24"/>
          <w:szCs w:val="24"/>
        </w:rPr>
      </w:pPr>
    </w:p>
    <w:p w:rsidR="00645BC7" w:rsidRPr="00F467BB" w:rsidRDefault="00645BC7" w:rsidP="00AE2661">
      <w:pPr>
        <w:pStyle w:val="Prrafodelista"/>
        <w:numPr>
          <w:ilvl w:val="0"/>
          <w:numId w:val="6"/>
        </w:numPr>
        <w:jc w:val="both"/>
        <w:rPr>
          <w:sz w:val="24"/>
          <w:szCs w:val="24"/>
        </w:rPr>
      </w:pPr>
      <w:r w:rsidRPr="00F467BB">
        <w:rPr>
          <w:sz w:val="24"/>
          <w:szCs w:val="24"/>
        </w:rPr>
        <w:lastRenderedPageBreak/>
        <w:t>En</w:t>
      </w:r>
      <w:r w:rsidR="00367F23" w:rsidRPr="00F467BB">
        <w:rPr>
          <w:b/>
          <w:sz w:val="24"/>
          <w:szCs w:val="24"/>
        </w:rPr>
        <w:t xml:space="preserve">  </w:t>
      </w:r>
      <w:r w:rsidR="00367F23" w:rsidRPr="00F467BB">
        <w:rPr>
          <w:sz w:val="24"/>
          <w:szCs w:val="24"/>
        </w:rPr>
        <w:t>la</w:t>
      </w:r>
      <w:r w:rsidR="00367F23" w:rsidRPr="00F467BB">
        <w:rPr>
          <w:b/>
          <w:sz w:val="24"/>
          <w:szCs w:val="24"/>
        </w:rPr>
        <w:t xml:space="preserve"> COLUMNA A</w:t>
      </w:r>
      <w:r w:rsidR="008977D1" w:rsidRPr="00F467BB">
        <w:rPr>
          <w:sz w:val="24"/>
          <w:szCs w:val="24"/>
        </w:rPr>
        <w:t xml:space="preserve"> se presentan particularidades  o descripciones de</w:t>
      </w:r>
      <w:r w:rsidRPr="00F467BB">
        <w:rPr>
          <w:sz w:val="24"/>
          <w:szCs w:val="24"/>
        </w:rPr>
        <w:t xml:space="preserve"> la</w:t>
      </w:r>
      <w:r w:rsidR="008977D1" w:rsidRPr="00F467BB">
        <w:rPr>
          <w:sz w:val="24"/>
          <w:szCs w:val="24"/>
        </w:rPr>
        <w:t xml:space="preserve">s características  del Modelo Agroexportador y en la </w:t>
      </w:r>
      <w:r w:rsidRPr="00F467BB">
        <w:rPr>
          <w:sz w:val="24"/>
          <w:szCs w:val="24"/>
        </w:rPr>
        <w:t xml:space="preserve"> </w:t>
      </w:r>
      <w:r w:rsidRPr="00F467BB">
        <w:rPr>
          <w:b/>
          <w:sz w:val="24"/>
          <w:szCs w:val="24"/>
        </w:rPr>
        <w:t>COLUMNA B</w:t>
      </w:r>
      <w:r w:rsidR="008977D1" w:rsidRPr="00F467BB">
        <w:rPr>
          <w:sz w:val="24"/>
          <w:szCs w:val="24"/>
        </w:rPr>
        <w:t xml:space="preserve"> </w:t>
      </w:r>
      <w:r w:rsidR="00CF6710" w:rsidRPr="00F467BB">
        <w:rPr>
          <w:sz w:val="24"/>
          <w:szCs w:val="24"/>
        </w:rPr>
        <w:t>el nombre de cada característica</w:t>
      </w:r>
      <w:r w:rsidRPr="00F467BB">
        <w:rPr>
          <w:sz w:val="24"/>
          <w:szCs w:val="24"/>
        </w:rPr>
        <w:t xml:space="preserve"> d</w:t>
      </w:r>
      <w:r w:rsidR="00CF6710" w:rsidRPr="00F467BB">
        <w:rPr>
          <w:sz w:val="24"/>
          <w:szCs w:val="24"/>
        </w:rPr>
        <w:t xml:space="preserve">el Modelo </w:t>
      </w:r>
      <w:proofErr w:type="spellStart"/>
      <w:r w:rsidR="00CF6710" w:rsidRPr="00F467BB">
        <w:rPr>
          <w:sz w:val="24"/>
          <w:szCs w:val="24"/>
        </w:rPr>
        <w:t>Agroexportado</w:t>
      </w:r>
      <w:proofErr w:type="spellEnd"/>
      <w:r w:rsidRPr="00F467BB">
        <w:rPr>
          <w:sz w:val="24"/>
          <w:szCs w:val="24"/>
        </w:rPr>
        <w:t>.  Relacion</w:t>
      </w:r>
      <w:r w:rsidR="0082245E" w:rsidRPr="00F467BB">
        <w:rPr>
          <w:sz w:val="24"/>
          <w:szCs w:val="24"/>
        </w:rPr>
        <w:t>e el enunciado con su respectiva característica,</w:t>
      </w:r>
      <w:r w:rsidRPr="00F467BB">
        <w:rPr>
          <w:sz w:val="24"/>
          <w:szCs w:val="24"/>
        </w:rPr>
        <w:t xml:space="preserve"> colocando dentro del paréntesis el  número según corresponda.</w:t>
      </w:r>
      <w:r w:rsidR="0082245E" w:rsidRPr="00F467BB">
        <w:rPr>
          <w:sz w:val="24"/>
          <w:szCs w:val="24"/>
        </w:rPr>
        <w:t xml:space="preserve"> No sobran opciones.</w:t>
      </w:r>
      <w:r w:rsidRPr="00F467BB">
        <w:rPr>
          <w:sz w:val="24"/>
          <w:szCs w:val="24"/>
        </w:rPr>
        <w:t xml:space="preserve"> </w:t>
      </w:r>
      <w:r w:rsidRPr="00F467BB">
        <w:rPr>
          <w:b/>
          <w:sz w:val="24"/>
          <w:szCs w:val="24"/>
        </w:rPr>
        <w:t>( valor 5  puntos)</w:t>
      </w:r>
    </w:p>
    <w:tbl>
      <w:tblPr>
        <w:tblStyle w:val="Tablaconcuadrcu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1134"/>
        <w:gridCol w:w="709"/>
        <w:gridCol w:w="3685"/>
      </w:tblGrid>
      <w:tr w:rsidR="009A0E10" w:rsidRPr="00F467BB" w:rsidTr="00FC54F6">
        <w:tc>
          <w:tcPr>
            <w:tcW w:w="4928" w:type="dxa"/>
            <w:hideMark/>
          </w:tcPr>
          <w:p w:rsidR="009A0E10" w:rsidRPr="00F467BB" w:rsidRDefault="009A0E10" w:rsidP="00EB4BD9">
            <w:pPr>
              <w:pStyle w:val="Prrafodelista"/>
              <w:ind w:left="426"/>
              <w:jc w:val="center"/>
              <w:rPr>
                <w:b/>
                <w:sz w:val="24"/>
                <w:szCs w:val="24"/>
              </w:rPr>
            </w:pPr>
            <w:r w:rsidRPr="00F467BB">
              <w:rPr>
                <w:b/>
                <w:sz w:val="24"/>
                <w:szCs w:val="24"/>
              </w:rPr>
              <w:t xml:space="preserve">  COLUMNA A</w:t>
            </w:r>
          </w:p>
        </w:tc>
        <w:tc>
          <w:tcPr>
            <w:tcW w:w="1134" w:type="dxa"/>
          </w:tcPr>
          <w:p w:rsidR="009A0E10" w:rsidRPr="00F467BB" w:rsidRDefault="009A0E10" w:rsidP="00EB4BD9">
            <w:pPr>
              <w:rPr>
                <w:b/>
                <w:sz w:val="24"/>
                <w:szCs w:val="24"/>
              </w:rPr>
            </w:pPr>
          </w:p>
        </w:tc>
        <w:tc>
          <w:tcPr>
            <w:tcW w:w="709" w:type="dxa"/>
          </w:tcPr>
          <w:p w:rsidR="009A0E10" w:rsidRPr="00F467BB" w:rsidRDefault="009A0E10" w:rsidP="00EB4BD9">
            <w:pPr>
              <w:jc w:val="center"/>
              <w:rPr>
                <w:b/>
                <w:sz w:val="24"/>
                <w:szCs w:val="24"/>
              </w:rPr>
            </w:pPr>
          </w:p>
        </w:tc>
        <w:tc>
          <w:tcPr>
            <w:tcW w:w="3685" w:type="dxa"/>
            <w:hideMark/>
          </w:tcPr>
          <w:p w:rsidR="009A0E10" w:rsidRPr="00F467BB" w:rsidRDefault="009A0E10" w:rsidP="00EB4BD9">
            <w:pPr>
              <w:rPr>
                <w:b/>
                <w:sz w:val="24"/>
                <w:szCs w:val="24"/>
              </w:rPr>
            </w:pPr>
            <w:r w:rsidRPr="00F467BB">
              <w:rPr>
                <w:b/>
                <w:sz w:val="24"/>
                <w:szCs w:val="24"/>
              </w:rPr>
              <w:t>COLUMNA B</w:t>
            </w:r>
          </w:p>
        </w:tc>
      </w:tr>
      <w:tr w:rsidR="009A0E10" w:rsidRPr="00F467BB" w:rsidTr="00FC54F6">
        <w:tc>
          <w:tcPr>
            <w:tcW w:w="4928" w:type="dxa"/>
          </w:tcPr>
          <w:p w:rsidR="009A0E10" w:rsidRPr="00F467BB" w:rsidRDefault="00EA6263" w:rsidP="00754A2D">
            <w:pPr>
              <w:pStyle w:val="Prrafodelista"/>
              <w:numPr>
                <w:ilvl w:val="0"/>
                <w:numId w:val="1"/>
              </w:numPr>
              <w:ind w:left="426" w:hanging="426"/>
              <w:rPr>
                <w:sz w:val="24"/>
                <w:szCs w:val="24"/>
              </w:rPr>
            </w:pPr>
            <w:r w:rsidRPr="00F467BB">
              <w:rPr>
                <w:sz w:val="24"/>
                <w:szCs w:val="24"/>
              </w:rPr>
              <w:t xml:space="preserve">El crecimiento económico y los beneficios </w:t>
            </w:r>
            <w:r w:rsidR="00F23AA9" w:rsidRPr="00F467BB">
              <w:rPr>
                <w:sz w:val="24"/>
                <w:szCs w:val="24"/>
              </w:rPr>
              <w:t xml:space="preserve"> no fue equitativo en las diferentes regiones</w:t>
            </w:r>
            <w:r w:rsidRPr="00F467BB">
              <w:rPr>
                <w:sz w:val="24"/>
                <w:szCs w:val="24"/>
              </w:rPr>
              <w:t>.</w:t>
            </w:r>
          </w:p>
        </w:tc>
        <w:tc>
          <w:tcPr>
            <w:tcW w:w="1134" w:type="dxa"/>
            <w:hideMark/>
          </w:tcPr>
          <w:p w:rsidR="009A0E10" w:rsidRPr="00F467BB" w:rsidRDefault="009A0E10" w:rsidP="002C4B41">
            <w:pPr>
              <w:jc w:val="center"/>
              <w:rPr>
                <w:sz w:val="24"/>
                <w:szCs w:val="24"/>
              </w:rPr>
            </w:pPr>
            <w:r w:rsidRPr="00F467BB">
              <w:rPr>
                <w:b/>
                <w:sz w:val="24"/>
                <w:szCs w:val="24"/>
              </w:rPr>
              <w:t>(       )</w:t>
            </w:r>
          </w:p>
        </w:tc>
        <w:tc>
          <w:tcPr>
            <w:tcW w:w="709" w:type="dxa"/>
          </w:tcPr>
          <w:p w:rsidR="009A0E10" w:rsidRPr="00F467BB" w:rsidRDefault="00F63659" w:rsidP="002661D5">
            <w:pPr>
              <w:jc w:val="center"/>
              <w:rPr>
                <w:b/>
                <w:sz w:val="24"/>
                <w:szCs w:val="24"/>
              </w:rPr>
            </w:pPr>
            <w:r w:rsidRPr="00F467BB">
              <w:rPr>
                <w:b/>
                <w:sz w:val="24"/>
                <w:szCs w:val="24"/>
              </w:rPr>
              <w:t>1</w:t>
            </w:r>
            <w:r w:rsidR="009A0E10" w:rsidRPr="00F467BB">
              <w:rPr>
                <w:b/>
                <w:sz w:val="24"/>
                <w:szCs w:val="24"/>
              </w:rPr>
              <w:t>7.</w:t>
            </w:r>
          </w:p>
        </w:tc>
        <w:tc>
          <w:tcPr>
            <w:tcW w:w="3685" w:type="dxa"/>
          </w:tcPr>
          <w:p w:rsidR="009A0E10" w:rsidRPr="00F467BB" w:rsidRDefault="002C4B41" w:rsidP="00EB4BD9">
            <w:pPr>
              <w:rPr>
                <w:b/>
                <w:sz w:val="24"/>
                <w:szCs w:val="24"/>
              </w:rPr>
            </w:pPr>
            <w:r w:rsidRPr="00F467BB">
              <w:rPr>
                <w:b/>
                <w:sz w:val="24"/>
                <w:szCs w:val="24"/>
              </w:rPr>
              <w:t>Dependencia económica</w:t>
            </w:r>
          </w:p>
        </w:tc>
      </w:tr>
      <w:tr w:rsidR="009A0E10" w:rsidRPr="00F467BB" w:rsidTr="00FC54F6">
        <w:tc>
          <w:tcPr>
            <w:tcW w:w="4928" w:type="dxa"/>
          </w:tcPr>
          <w:p w:rsidR="009A0E10" w:rsidRPr="00F467BB" w:rsidRDefault="00F23AA9" w:rsidP="00754A2D">
            <w:pPr>
              <w:pStyle w:val="Prrafodelista"/>
              <w:numPr>
                <w:ilvl w:val="0"/>
                <w:numId w:val="1"/>
              </w:numPr>
              <w:ind w:left="426" w:hanging="426"/>
              <w:rPr>
                <w:sz w:val="24"/>
                <w:szCs w:val="24"/>
              </w:rPr>
            </w:pPr>
            <w:r w:rsidRPr="00F467BB">
              <w:rPr>
                <w:sz w:val="24"/>
                <w:szCs w:val="24"/>
              </w:rPr>
              <w:t xml:space="preserve">Estuvieron bajo la explotación al  tener bajos </w:t>
            </w:r>
            <w:proofErr w:type="gramStart"/>
            <w:r w:rsidRPr="00F467BB">
              <w:rPr>
                <w:sz w:val="24"/>
                <w:szCs w:val="24"/>
              </w:rPr>
              <w:t>salarios ,</w:t>
            </w:r>
            <w:proofErr w:type="gramEnd"/>
            <w:r w:rsidRPr="00F467BB">
              <w:rPr>
                <w:sz w:val="24"/>
                <w:szCs w:val="24"/>
              </w:rPr>
              <w:t xml:space="preserve"> además endeudamiento.</w:t>
            </w:r>
          </w:p>
        </w:tc>
        <w:tc>
          <w:tcPr>
            <w:tcW w:w="1134" w:type="dxa"/>
            <w:hideMark/>
          </w:tcPr>
          <w:p w:rsidR="009A0E10" w:rsidRPr="00F467BB" w:rsidRDefault="009A0E10" w:rsidP="002C4B41">
            <w:pPr>
              <w:jc w:val="center"/>
              <w:rPr>
                <w:sz w:val="24"/>
                <w:szCs w:val="24"/>
              </w:rPr>
            </w:pPr>
            <w:r w:rsidRPr="00F467BB">
              <w:rPr>
                <w:b/>
                <w:sz w:val="24"/>
                <w:szCs w:val="24"/>
              </w:rPr>
              <w:t>(       )</w:t>
            </w:r>
          </w:p>
        </w:tc>
        <w:tc>
          <w:tcPr>
            <w:tcW w:w="709" w:type="dxa"/>
            <w:hideMark/>
          </w:tcPr>
          <w:p w:rsidR="009A0E10" w:rsidRPr="00F467BB" w:rsidRDefault="00F63659" w:rsidP="002661D5">
            <w:pPr>
              <w:jc w:val="center"/>
              <w:rPr>
                <w:b/>
                <w:sz w:val="24"/>
                <w:szCs w:val="24"/>
              </w:rPr>
            </w:pPr>
            <w:r w:rsidRPr="00F467BB">
              <w:rPr>
                <w:b/>
                <w:sz w:val="24"/>
                <w:szCs w:val="24"/>
              </w:rPr>
              <w:t>1</w:t>
            </w:r>
            <w:r w:rsidR="009A0E10" w:rsidRPr="00F467BB">
              <w:rPr>
                <w:b/>
                <w:sz w:val="24"/>
                <w:szCs w:val="24"/>
              </w:rPr>
              <w:t>2.</w:t>
            </w:r>
          </w:p>
        </w:tc>
        <w:tc>
          <w:tcPr>
            <w:tcW w:w="3685" w:type="dxa"/>
            <w:hideMark/>
          </w:tcPr>
          <w:p w:rsidR="009A0E10" w:rsidRPr="00F467BB" w:rsidRDefault="00AA2DD3" w:rsidP="00EB4BD9">
            <w:pPr>
              <w:rPr>
                <w:b/>
                <w:sz w:val="24"/>
                <w:szCs w:val="24"/>
              </w:rPr>
            </w:pPr>
            <w:r w:rsidRPr="00F467BB">
              <w:rPr>
                <w:b/>
                <w:sz w:val="24"/>
                <w:szCs w:val="24"/>
              </w:rPr>
              <w:t>Especialización Productiva</w:t>
            </w:r>
          </w:p>
        </w:tc>
      </w:tr>
      <w:tr w:rsidR="009A0E10" w:rsidRPr="00F467BB" w:rsidTr="00FC54F6">
        <w:tc>
          <w:tcPr>
            <w:tcW w:w="4928" w:type="dxa"/>
          </w:tcPr>
          <w:p w:rsidR="009A0E10" w:rsidRPr="00F467BB" w:rsidRDefault="00F63659" w:rsidP="00754A2D">
            <w:pPr>
              <w:pStyle w:val="Prrafodelista"/>
              <w:numPr>
                <w:ilvl w:val="0"/>
                <w:numId w:val="1"/>
              </w:numPr>
              <w:ind w:left="426" w:hanging="426"/>
              <w:rPr>
                <w:sz w:val="24"/>
                <w:szCs w:val="24"/>
              </w:rPr>
            </w:pPr>
            <w:r w:rsidRPr="00F467BB">
              <w:rPr>
                <w:sz w:val="24"/>
                <w:szCs w:val="24"/>
              </w:rPr>
              <w:t>De la parcela se pasó  a los grandes  latifundios, de  dueños a peones.</w:t>
            </w:r>
          </w:p>
        </w:tc>
        <w:tc>
          <w:tcPr>
            <w:tcW w:w="1134" w:type="dxa"/>
            <w:hideMark/>
          </w:tcPr>
          <w:p w:rsidR="009A0E10" w:rsidRPr="00F467BB" w:rsidRDefault="009A0E10" w:rsidP="002C4B41">
            <w:pPr>
              <w:jc w:val="center"/>
              <w:rPr>
                <w:sz w:val="24"/>
                <w:szCs w:val="24"/>
              </w:rPr>
            </w:pPr>
            <w:r w:rsidRPr="00F467BB">
              <w:rPr>
                <w:b/>
                <w:sz w:val="24"/>
                <w:szCs w:val="24"/>
              </w:rPr>
              <w:t>(       )</w:t>
            </w:r>
          </w:p>
        </w:tc>
        <w:tc>
          <w:tcPr>
            <w:tcW w:w="709" w:type="dxa"/>
            <w:hideMark/>
          </w:tcPr>
          <w:p w:rsidR="009A0E10" w:rsidRPr="00F467BB" w:rsidRDefault="00F63659" w:rsidP="002661D5">
            <w:pPr>
              <w:jc w:val="center"/>
              <w:rPr>
                <w:b/>
                <w:sz w:val="24"/>
                <w:szCs w:val="24"/>
              </w:rPr>
            </w:pPr>
            <w:r w:rsidRPr="00F467BB">
              <w:rPr>
                <w:b/>
                <w:sz w:val="24"/>
                <w:szCs w:val="24"/>
              </w:rPr>
              <w:t>1</w:t>
            </w:r>
            <w:r w:rsidR="009A0E10" w:rsidRPr="00F467BB">
              <w:rPr>
                <w:b/>
                <w:sz w:val="24"/>
                <w:szCs w:val="24"/>
              </w:rPr>
              <w:t>6.</w:t>
            </w:r>
          </w:p>
        </w:tc>
        <w:tc>
          <w:tcPr>
            <w:tcW w:w="3685" w:type="dxa"/>
            <w:hideMark/>
          </w:tcPr>
          <w:p w:rsidR="009A0E10" w:rsidRPr="00F467BB" w:rsidRDefault="00AA2DD3" w:rsidP="00EB4BD9">
            <w:pPr>
              <w:rPr>
                <w:b/>
                <w:sz w:val="24"/>
                <w:szCs w:val="24"/>
              </w:rPr>
            </w:pPr>
            <w:r w:rsidRPr="00F467BB">
              <w:rPr>
                <w:b/>
                <w:sz w:val="24"/>
                <w:szCs w:val="24"/>
              </w:rPr>
              <w:t>Tenencia de la tierra</w:t>
            </w:r>
          </w:p>
        </w:tc>
      </w:tr>
      <w:tr w:rsidR="009A0E10" w:rsidRPr="00F467BB" w:rsidTr="00FC54F6">
        <w:tc>
          <w:tcPr>
            <w:tcW w:w="4928" w:type="dxa"/>
          </w:tcPr>
          <w:p w:rsidR="009A0E10" w:rsidRPr="00F467BB" w:rsidRDefault="00F63659" w:rsidP="00754A2D">
            <w:pPr>
              <w:pStyle w:val="Prrafodelista"/>
              <w:numPr>
                <w:ilvl w:val="0"/>
                <w:numId w:val="1"/>
              </w:numPr>
              <w:ind w:left="426" w:hanging="426"/>
              <w:rPr>
                <w:sz w:val="24"/>
                <w:szCs w:val="24"/>
              </w:rPr>
            </w:pPr>
            <w:r w:rsidRPr="00F467BB">
              <w:rPr>
                <w:sz w:val="24"/>
                <w:szCs w:val="24"/>
              </w:rPr>
              <w:t>Se cultivaron productos tanto para el clima templado  como para el tropical</w:t>
            </w:r>
          </w:p>
        </w:tc>
        <w:tc>
          <w:tcPr>
            <w:tcW w:w="1134" w:type="dxa"/>
            <w:hideMark/>
          </w:tcPr>
          <w:p w:rsidR="009A0E10" w:rsidRPr="00F467BB" w:rsidRDefault="009A0E10" w:rsidP="002C4B41">
            <w:pPr>
              <w:jc w:val="center"/>
              <w:rPr>
                <w:sz w:val="24"/>
                <w:szCs w:val="24"/>
              </w:rPr>
            </w:pPr>
            <w:r w:rsidRPr="00F467BB">
              <w:rPr>
                <w:b/>
                <w:sz w:val="24"/>
                <w:szCs w:val="24"/>
              </w:rPr>
              <w:t>(       )</w:t>
            </w:r>
          </w:p>
        </w:tc>
        <w:tc>
          <w:tcPr>
            <w:tcW w:w="709" w:type="dxa"/>
            <w:hideMark/>
          </w:tcPr>
          <w:p w:rsidR="009A0E10" w:rsidRPr="00F467BB" w:rsidRDefault="009A0E10" w:rsidP="002661D5">
            <w:pPr>
              <w:jc w:val="center"/>
              <w:rPr>
                <w:b/>
                <w:sz w:val="24"/>
                <w:szCs w:val="24"/>
              </w:rPr>
            </w:pPr>
            <w:r w:rsidRPr="00F467BB">
              <w:rPr>
                <w:b/>
                <w:sz w:val="24"/>
                <w:szCs w:val="24"/>
              </w:rPr>
              <w:t>40.</w:t>
            </w:r>
          </w:p>
        </w:tc>
        <w:tc>
          <w:tcPr>
            <w:tcW w:w="3685" w:type="dxa"/>
            <w:hideMark/>
          </w:tcPr>
          <w:p w:rsidR="009A0E10" w:rsidRPr="00F467BB" w:rsidRDefault="00AA2DD3" w:rsidP="00EB4BD9">
            <w:pPr>
              <w:rPr>
                <w:b/>
                <w:sz w:val="24"/>
                <w:szCs w:val="24"/>
              </w:rPr>
            </w:pPr>
            <w:r w:rsidRPr="00F467BB">
              <w:rPr>
                <w:b/>
                <w:sz w:val="24"/>
                <w:szCs w:val="24"/>
              </w:rPr>
              <w:t>Mano de obra barata</w:t>
            </w:r>
          </w:p>
        </w:tc>
      </w:tr>
      <w:tr w:rsidR="009A0E10" w:rsidRPr="00F467BB" w:rsidTr="00FC54F6">
        <w:tc>
          <w:tcPr>
            <w:tcW w:w="4928" w:type="dxa"/>
          </w:tcPr>
          <w:p w:rsidR="009A0E10" w:rsidRPr="00F467BB" w:rsidRDefault="00F63659" w:rsidP="00754A2D">
            <w:pPr>
              <w:pStyle w:val="Prrafodelista"/>
              <w:numPr>
                <w:ilvl w:val="0"/>
                <w:numId w:val="1"/>
              </w:numPr>
              <w:ind w:left="426" w:hanging="426"/>
              <w:rPr>
                <w:sz w:val="24"/>
                <w:szCs w:val="24"/>
              </w:rPr>
            </w:pPr>
            <w:r w:rsidRPr="00F467BB">
              <w:rPr>
                <w:sz w:val="24"/>
                <w:szCs w:val="24"/>
              </w:rPr>
              <w:t>Produjo el endeudamiento externos de las naciones Latinoamericanas</w:t>
            </w:r>
          </w:p>
        </w:tc>
        <w:tc>
          <w:tcPr>
            <w:tcW w:w="1134" w:type="dxa"/>
            <w:hideMark/>
          </w:tcPr>
          <w:p w:rsidR="009A0E10" w:rsidRPr="00F467BB" w:rsidRDefault="009A0E10" w:rsidP="002C4B41">
            <w:pPr>
              <w:jc w:val="center"/>
              <w:rPr>
                <w:sz w:val="24"/>
                <w:szCs w:val="24"/>
              </w:rPr>
            </w:pPr>
            <w:r w:rsidRPr="00F467BB">
              <w:rPr>
                <w:b/>
                <w:sz w:val="24"/>
                <w:szCs w:val="24"/>
              </w:rPr>
              <w:t>(       )</w:t>
            </w:r>
          </w:p>
        </w:tc>
        <w:tc>
          <w:tcPr>
            <w:tcW w:w="709" w:type="dxa"/>
            <w:hideMark/>
          </w:tcPr>
          <w:p w:rsidR="009A0E10" w:rsidRPr="00F467BB" w:rsidRDefault="009A0E10" w:rsidP="002661D5">
            <w:pPr>
              <w:jc w:val="center"/>
              <w:rPr>
                <w:b/>
                <w:sz w:val="24"/>
                <w:szCs w:val="24"/>
              </w:rPr>
            </w:pPr>
            <w:r w:rsidRPr="00F467BB">
              <w:rPr>
                <w:b/>
                <w:sz w:val="24"/>
                <w:szCs w:val="24"/>
              </w:rPr>
              <w:t>55.</w:t>
            </w:r>
          </w:p>
        </w:tc>
        <w:tc>
          <w:tcPr>
            <w:tcW w:w="3685" w:type="dxa"/>
            <w:hideMark/>
          </w:tcPr>
          <w:p w:rsidR="009A0E10" w:rsidRPr="00F467BB" w:rsidRDefault="00AA2DD3" w:rsidP="00EB4BD9">
            <w:pPr>
              <w:rPr>
                <w:b/>
                <w:sz w:val="24"/>
                <w:szCs w:val="24"/>
              </w:rPr>
            </w:pPr>
            <w:r w:rsidRPr="00F467BB">
              <w:rPr>
                <w:b/>
                <w:sz w:val="24"/>
                <w:szCs w:val="24"/>
              </w:rPr>
              <w:t>Crecimiento de las exportaciones</w:t>
            </w:r>
          </w:p>
        </w:tc>
      </w:tr>
    </w:tbl>
    <w:p w:rsidR="009A0E10" w:rsidRPr="00F467BB" w:rsidRDefault="009A0E10" w:rsidP="00225503">
      <w:pPr>
        <w:pStyle w:val="Prrafodelista"/>
        <w:ind w:left="284"/>
        <w:rPr>
          <w:sz w:val="24"/>
          <w:szCs w:val="24"/>
        </w:rPr>
      </w:pPr>
    </w:p>
    <w:p w:rsidR="009A0E10" w:rsidRPr="00F467BB" w:rsidRDefault="009A0E10" w:rsidP="00225503">
      <w:pPr>
        <w:pStyle w:val="Prrafodelista"/>
        <w:ind w:left="284"/>
        <w:rPr>
          <w:sz w:val="24"/>
          <w:szCs w:val="24"/>
        </w:rPr>
      </w:pPr>
    </w:p>
    <w:p w:rsidR="004C661E" w:rsidRPr="00F467BB" w:rsidRDefault="004C661E" w:rsidP="004C661E">
      <w:pPr>
        <w:ind w:right="74"/>
        <w:jc w:val="both"/>
        <w:rPr>
          <w:sz w:val="24"/>
          <w:szCs w:val="24"/>
          <w:lang w:val="es-ES_tradnl"/>
        </w:rPr>
      </w:pPr>
      <w:r w:rsidRPr="00F467BB">
        <w:rPr>
          <w:b/>
          <w:bCs/>
          <w:sz w:val="24"/>
          <w:szCs w:val="24"/>
          <w:lang w:val="es-ES_tradnl"/>
        </w:rPr>
        <w:t>II Parte: Selección Única</w:t>
      </w:r>
      <w:r w:rsidRPr="00F467BB">
        <w:rPr>
          <w:sz w:val="24"/>
          <w:szCs w:val="24"/>
          <w:lang w:val="es-ES_tradnl"/>
        </w:rPr>
        <w:t xml:space="preserve">. </w:t>
      </w:r>
      <w:r w:rsidR="00782D13" w:rsidRPr="00F467BB">
        <w:rPr>
          <w:b/>
          <w:bCs/>
          <w:sz w:val="24"/>
          <w:szCs w:val="24"/>
          <w:lang w:val="es-ES_tradnl"/>
        </w:rPr>
        <w:t xml:space="preserve">Valor  </w:t>
      </w:r>
      <w:r w:rsidR="0040457A" w:rsidRPr="00F467BB">
        <w:rPr>
          <w:b/>
          <w:bCs/>
          <w:sz w:val="24"/>
          <w:szCs w:val="24"/>
          <w:lang w:val="es-ES_tradnl"/>
        </w:rPr>
        <w:t>20</w:t>
      </w:r>
      <w:r w:rsidRPr="00F467BB">
        <w:rPr>
          <w:b/>
          <w:bCs/>
          <w:sz w:val="24"/>
          <w:szCs w:val="24"/>
          <w:lang w:val="es-ES_tradnl"/>
        </w:rPr>
        <w:t xml:space="preserve">  puntos.</w:t>
      </w:r>
    </w:p>
    <w:p w:rsidR="004C661E" w:rsidRPr="00F467BB" w:rsidRDefault="004C661E" w:rsidP="004C661E">
      <w:pPr>
        <w:ind w:right="74"/>
        <w:jc w:val="both"/>
        <w:rPr>
          <w:sz w:val="24"/>
          <w:szCs w:val="24"/>
          <w:lang w:val="es-ES_tradnl"/>
        </w:rPr>
      </w:pPr>
      <w:r w:rsidRPr="00F467BB">
        <w:rPr>
          <w:sz w:val="24"/>
          <w:szCs w:val="24"/>
          <w:lang w:val="es-ES_tradnl"/>
        </w:rPr>
        <w:t xml:space="preserve"> </w:t>
      </w:r>
      <w:r w:rsidRPr="00F467BB">
        <w:rPr>
          <w:b/>
          <w:bCs/>
          <w:sz w:val="24"/>
          <w:szCs w:val="24"/>
          <w:lang w:val="es-ES_tradnl"/>
        </w:rPr>
        <w:t>Instrucciones:</w:t>
      </w:r>
      <w:r w:rsidRPr="00F467BB">
        <w:rPr>
          <w:sz w:val="24"/>
          <w:szCs w:val="24"/>
          <w:lang w:val="es-ES_tradnl"/>
        </w:rPr>
        <w:t xml:space="preserve"> Marque con una </w:t>
      </w:r>
      <w:r w:rsidRPr="00F467BB">
        <w:rPr>
          <w:b/>
          <w:sz w:val="24"/>
          <w:szCs w:val="24"/>
          <w:lang w:val="es-ES_tradnl"/>
        </w:rPr>
        <w:t xml:space="preserve">X </w:t>
      </w:r>
      <w:r w:rsidRPr="00F467BB">
        <w:rPr>
          <w:sz w:val="24"/>
          <w:szCs w:val="24"/>
          <w:lang w:val="es-ES_tradnl"/>
        </w:rPr>
        <w:t xml:space="preserve">la letra  que contiene  la respuesta correcta. Cada acierto vale un punto. </w:t>
      </w:r>
      <w:r w:rsidRPr="00F467BB">
        <w:rPr>
          <w:b/>
          <w:sz w:val="24"/>
          <w:szCs w:val="24"/>
          <w:lang w:val="es-ES_tradnl"/>
        </w:rPr>
        <w:t>Por favor coloque sus respuestas en el cuadro que se encuentra en la página 10</w:t>
      </w:r>
      <w:r w:rsidRPr="00F467BB">
        <w:rPr>
          <w:sz w:val="24"/>
          <w:szCs w:val="24"/>
          <w:lang w:val="es-ES_tradnl"/>
        </w:rPr>
        <w:t>.</w:t>
      </w:r>
    </w:p>
    <w:p w:rsidR="00C038BE" w:rsidRPr="00F467BB" w:rsidRDefault="00C038BE" w:rsidP="00754A2D">
      <w:pPr>
        <w:pStyle w:val="Prrafodelista"/>
        <w:numPr>
          <w:ilvl w:val="0"/>
          <w:numId w:val="4"/>
        </w:numPr>
        <w:ind w:left="284"/>
        <w:rPr>
          <w:sz w:val="24"/>
          <w:szCs w:val="24"/>
        </w:rPr>
      </w:pPr>
      <w:r w:rsidRPr="00F467BB">
        <w:rPr>
          <w:sz w:val="24"/>
          <w:szCs w:val="24"/>
        </w:rPr>
        <w:t>Una estrategia de la Globalización es la apertura comercial, lo cual implica que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529"/>
      </w:tblGrid>
      <w:tr w:rsidR="00C038BE" w:rsidRPr="00F467BB" w:rsidTr="0065384E">
        <w:tc>
          <w:tcPr>
            <w:tcW w:w="534" w:type="dxa"/>
            <w:hideMark/>
          </w:tcPr>
          <w:p w:rsidR="00C038BE" w:rsidRPr="00F467BB" w:rsidRDefault="00C038BE" w:rsidP="0065384E">
            <w:pPr>
              <w:rPr>
                <w:sz w:val="24"/>
                <w:szCs w:val="24"/>
              </w:rPr>
            </w:pPr>
            <w:r w:rsidRPr="00F467BB">
              <w:rPr>
                <w:sz w:val="24"/>
                <w:szCs w:val="24"/>
              </w:rPr>
              <w:t>A.</w:t>
            </w:r>
          </w:p>
        </w:tc>
        <w:tc>
          <w:tcPr>
            <w:tcW w:w="9529" w:type="dxa"/>
            <w:hideMark/>
          </w:tcPr>
          <w:p w:rsidR="00C038BE" w:rsidRPr="00F467BB" w:rsidRDefault="00C038BE" w:rsidP="0065384E">
            <w:pPr>
              <w:rPr>
                <w:sz w:val="24"/>
                <w:szCs w:val="24"/>
              </w:rPr>
            </w:pPr>
            <w:r w:rsidRPr="00F467BB">
              <w:rPr>
                <w:sz w:val="24"/>
                <w:szCs w:val="24"/>
              </w:rPr>
              <w:t>los gobiernos eliminen aranceles</w:t>
            </w:r>
          </w:p>
        </w:tc>
      </w:tr>
      <w:tr w:rsidR="00C038BE" w:rsidRPr="00F467BB" w:rsidTr="0065384E">
        <w:tc>
          <w:tcPr>
            <w:tcW w:w="534" w:type="dxa"/>
            <w:hideMark/>
          </w:tcPr>
          <w:p w:rsidR="00C038BE" w:rsidRPr="00F467BB" w:rsidRDefault="00C038BE" w:rsidP="0065384E">
            <w:pPr>
              <w:rPr>
                <w:sz w:val="24"/>
                <w:szCs w:val="24"/>
              </w:rPr>
            </w:pPr>
            <w:r w:rsidRPr="00F467BB">
              <w:rPr>
                <w:sz w:val="24"/>
                <w:szCs w:val="24"/>
              </w:rPr>
              <w:t>B.</w:t>
            </w:r>
          </w:p>
        </w:tc>
        <w:tc>
          <w:tcPr>
            <w:tcW w:w="9529" w:type="dxa"/>
            <w:hideMark/>
          </w:tcPr>
          <w:p w:rsidR="00C038BE" w:rsidRPr="00F467BB" w:rsidRDefault="00C038BE" w:rsidP="0065384E">
            <w:pPr>
              <w:rPr>
                <w:sz w:val="24"/>
                <w:szCs w:val="24"/>
              </w:rPr>
            </w:pPr>
            <w:r w:rsidRPr="00F467BB">
              <w:rPr>
                <w:sz w:val="24"/>
                <w:szCs w:val="24"/>
              </w:rPr>
              <w:t>el comercio es completamente libre</w:t>
            </w:r>
          </w:p>
        </w:tc>
      </w:tr>
      <w:tr w:rsidR="00C038BE" w:rsidRPr="00F467BB" w:rsidTr="0065384E">
        <w:tc>
          <w:tcPr>
            <w:tcW w:w="534" w:type="dxa"/>
            <w:hideMark/>
          </w:tcPr>
          <w:p w:rsidR="00C038BE" w:rsidRPr="00F467BB" w:rsidRDefault="00C038BE" w:rsidP="0065384E">
            <w:pPr>
              <w:rPr>
                <w:sz w:val="24"/>
                <w:szCs w:val="24"/>
              </w:rPr>
            </w:pPr>
            <w:r w:rsidRPr="00F467BB">
              <w:rPr>
                <w:sz w:val="24"/>
                <w:szCs w:val="24"/>
              </w:rPr>
              <w:t>C.</w:t>
            </w:r>
          </w:p>
        </w:tc>
        <w:tc>
          <w:tcPr>
            <w:tcW w:w="9529" w:type="dxa"/>
            <w:hideMark/>
          </w:tcPr>
          <w:p w:rsidR="00C038BE" w:rsidRPr="00F467BB" w:rsidRDefault="00C038BE" w:rsidP="0065384E">
            <w:pPr>
              <w:rPr>
                <w:sz w:val="24"/>
                <w:szCs w:val="24"/>
              </w:rPr>
            </w:pPr>
            <w:r w:rsidRPr="00F467BB">
              <w:rPr>
                <w:sz w:val="24"/>
                <w:szCs w:val="24"/>
              </w:rPr>
              <w:t>los gobiernos eliminen puestos de frontera</w:t>
            </w:r>
          </w:p>
        </w:tc>
      </w:tr>
      <w:tr w:rsidR="00C038BE" w:rsidRPr="00F467BB" w:rsidTr="0065384E">
        <w:tc>
          <w:tcPr>
            <w:tcW w:w="534" w:type="dxa"/>
            <w:hideMark/>
          </w:tcPr>
          <w:p w:rsidR="00C038BE" w:rsidRPr="00F467BB" w:rsidRDefault="00C038BE" w:rsidP="0065384E">
            <w:pPr>
              <w:rPr>
                <w:sz w:val="24"/>
                <w:szCs w:val="24"/>
              </w:rPr>
            </w:pPr>
            <w:r w:rsidRPr="00F467BB">
              <w:rPr>
                <w:sz w:val="24"/>
                <w:szCs w:val="24"/>
              </w:rPr>
              <w:t>D.</w:t>
            </w:r>
          </w:p>
        </w:tc>
        <w:tc>
          <w:tcPr>
            <w:tcW w:w="9529" w:type="dxa"/>
            <w:hideMark/>
          </w:tcPr>
          <w:p w:rsidR="00C038BE" w:rsidRPr="00F467BB" w:rsidRDefault="00C038BE" w:rsidP="0065384E">
            <w:pPr>
              <w:rPr>
                <w:sz w:val="24"/>
                <w:szCs w:val="24"/>
              </w:rPr>
            </w:pPr>
            <w:r w:rsidRPr="00F467BB">
              <w:rPr>
                <w:sz w:val="24"/>
                <w:szCs w:val="24"/>
              </w:rPr>
              <w:t>la producción puede venderse sin pasar por aduanas</w:t>
            </w:r>
          </w:p>
        </w:tc>
      </w:tr>
    </w:tbl>
    <w:p w:rsidR="00C038BE" w:rsidRPr="00F467BB" w:rsidRDefault="00C038BE" w:rsidP="00262BB7">
      <w:pPr>
        <w:rPr>
          <w:sz w:val="24"/>
          <w:szCs w:val="24"/>
        </w:rPr>
      </w:pPr>
    </w:p>
    <w:p w:rsidR="00C038BE" w:rsidRPr="00F467BB" w:rsidRDefault="00C038BE" w:rsidP="00754A2D">
      <w:pPr>
        <w:pStyle w:val="Prrafodelista"/>
        <w:numPr>
          <w:ilvl w:val="0"/>
          <w:numId w:val="4"/>
        </w:numPr>
        <w:rPr>
          <w:sz w:val="24"/>
          <w:szCs w:val="24"/>
        </w:rPr>
      </w:pPr>
      <w:r w:rsidRPr="00F467BB">
        <w:rPr>
          <w:sz w:val="24"/>
          <w:szCs w:val="24"/>
        </w:rPr>
        <w:t>Lea los siguientes enunciados:</w:t>
      </w:r>
    </w:p>
    <w:p w:rsidR="00C038BE" w:rsidRPr="00F467BB" w:rsidRDefault="00C038BE" w:rsidP="00754A2D">
      <w:pPr>
        <w:pStyle w:val="Prrafodelista"/>
        <w:numPr>
          <w:ilvl w:val="0"/>
          <w:numId w:val="3"/>
        </w:numPr>
        <w:rPr>
          <w:sz w:val="24"/>
          <w:szCs w:val="24"/>
        </w:rPr>
      </w:pPr>
      <w:r w:rsidRPr="00F467BB">
        <w:rPr>
          <w:sz w:val="24"/>
          <w:szCs w:val="24"/>
        </w:rPr>
        <w:t>Se ha logrado producir más en menos tiempo.</w:t>
      </w:r>
    </w:p>
    <w:p w:rsidR="00C038BE" w:rsidRPr="00F467BB" w:rsidRDefault="00C038BE" w:rsidP="00754A2D">
      <w:pPr>
        <w:pStyle w:val="Prrafodelista"/>
        <w:numPr>
          <w:ilvl w:val="0"/>
          <w:numId w:val="3"/>
        </w:numPr>
        <w:rPr>
          <w:sz w:val="24"/>
          <w:szCs w:val="24"/>
        </w:rPr>
      </w:pPr>
      <w:r w:rsidRPr="00F467BB">
        <w:rPr>
          <w:sz w:val="24"/>
          <w:szCs w:val="24"/>
        </w:rPr>
        <w:t>El consumismo se ha incrementado</w:t>
      </w:r>
    </w:p>
    <w:p w:rsidR="00C038BE" w:rsidRPr="00F467BB" w:rsidRDefault="00C038BE" w:rsidP="00754A2D">
      <w:pPr>
        <w:pStyle w:val="Prrafodelista"/>
        <w:numPr>
          <w:ilvl w:val="0"/>
          <w:numId w:val="3"/>
        </w:numPr>
        <w:rPr>
          <w:sz w:val="24"/>
          <w:szCs w:val="24"/>
        </w:rPr>
      </w:pPr>
      <w:r w:rsidRPr="00F467BB">
        <w:rPr>
          <w:sz w:val="24"/>
          <w:szCs w:val="24"/>
        </w:rPr>
        <w:t>El medio ambiente se ha favorecido con las tecnologías que reducen la contaminación.</w:t>
      </w:r>
    </w:p>
    <w:p w:rsidR="00C038BE" w:rsidRPr="00F467BB" w:rsidRDefault="00C038BE" w:rsidP="00754A2D">
      <w:pPr>
        <w:pStyle w:val="Prrafodelista"/>
        <w:numPr>
          <w:ilvl w:val="0"/>
          <w:numId w:val="3"/>
        </w:numPr>
        <w:rPr>
          <w:sz w:val="24"/>
          <w:szCs w:val="24"/>
        </w:rPr>
      </w:pPr>
      <w:r w:rsidRPr="00F467BB">
        <w:rPr>
          <w:sz w:val="24"/>
          <w:szCs w:val="24"/>
        </w:rPr>
        <w:t>Se ha promovido la uniformidad de las costumbres y los valores.</w:t>
      </w:r>
    </w:p>
    <w:p w:rsidR="00C038BE" w:rsidRPr="00F467BB" w:rsidRDefault="00C038BE" w:rsidP="00754A2D">
      <w:pPr>
        <w:pStyle w:val="Prrafodelista"/>
        <w:numPr>
          <w:ilvl w:val="0"/>
          <w:numId w:val="3"/>
        </w:numPr>
        <w:rPr>
          <w:sz w:val="24"/>
          <w:szCs w:val="24"/>
        </w:rPr>
      </w:pPr>
      <w:r w:rsidRPr="00F467BB">
        <w:rPr>
          <w:sz w:val="24"/>
          <w:szCs w:val="24"/>
        </w:rPr>
        <w:t>Las sociedades se han vuelto más humanas.</w:t>
      </w:r>
    </w:p>
    <w:p w:rsidR="00C038BE" w:rsidRPr="00F467BB" w:rsidRDefault="00C038BE" w:rsidP="00C038BE">
      <w:pPr>
        <w:rPr>
          <w:sz w:val="24"/>
          <w:szCs w:val="24"/>
        </w:rPr>
      </w:pPr>
      <w:r w:rsidRPr="00F467BB">
        <w:rPr>
          <w:sz w:val="24"/>
          <w:szCs w:val="24"/>
        </w:rPr>
        <w:t>De los anteriores enunci</w:t>
      </w:r>
      <w:r w:rsidR="00962855">
        <w:rPr>
          <w:sz w:val="24"/>
          <w:szCs w:val="24"/>
        </w:rPr>
        <w:t xml:space="preserve">ados de la globalización  son correctos los identificados con los </w:t>
      </w:r>
      <w:proofErr w:type="spellStart"/>
      <w:r w:rsidR="00962855">
        <w:rPr>
          <w:sz w:val="24"/>
          <w:szCs w:val="24"/>
        </w:rPr>
        <w:t>numeros</w:t>
      </w:r>
      <w:proofErr w:type="spellEnd"/>
    </w:p>
    <w:p w:rsidR="00301CC0" w:rsidRPr="00F467BB" w:rsidRDefault="00301CC0" w:rsidP="0065384E">
      <w:pPr>
        <w:rPr>
          <w:sz w:val="24"/>
          <w:szCs w:val="24"/>
        </w:rPr>
        <w:sectPr w:rsidR="00301CC0" w:rsidRPr="00F467BB" w:rsidSect="00B5168E">
          <w:headerReference w:type="default" r:id="rId8"/>
          <w:footerReference w:type="default" r:id="rId9"/>
          <w:pgSz w:w="12191" w:h="18711" w:code="1"/>
          <w:pgMar w:top="1134" w:right="1134" w:bottom="1134" w:left="1134" w:header="709" w:footer="709" w:gutter="0"/>
          <w:pgNumType w:start="2"/>
          <w:cols w:space="708"/>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
        <w:gridCol w:w="4354"/>
      </w:tblGrid>
      <w:tr w:rsidR="00C038BE" w:rsidRPr="00F467BB" w:rsidTr="0065384E">
        <w:tc>
          <w:tcPr>
            <w:tcW w:w="509" w:type="dxa"/>
            <w:hideMark/>
          </w:tcPr>
          <w:p w:rsidR="00C038BE" w:rsidRPr="00F467BB" w:rsidRDefault="00C038BE" w:rsidP="0065384E">
            <w:pPr>
              <w:rPr>
                <w:sz w:val="24"/>
                <w:szCs w:val="24"/>
              </w:rPr>
            </w:pPr>
            <w:r w:rsidRPr="00F467BB">
              <w:rPr>
                <w:sz w:val="24"/>
                <w:szCs w:val="24"/>
              </w:rPr>
              <w:lastRenderedPageBreak/>
              <w:t>A.</w:t>
            </w:r>
          </w:p>
        </w:tc>
        <w:tc>
          <w:tcPr>
            <w:tcW w:w="7929" w:type="dxa"/>
            <w:hideMark/>
          </w:tcPr>
          <w:p w:rsidR="00C038BE" w:rsidRPr="00F467BB" w:rsidRDefault="00C038BE" w:rsidP="0065384E">
            <w:pPr>
              <w:rPr>
                <w:sz w:val="24"/>
                <w:szCs w:val="24"/>
              </w:rPr>
            </w:pPr>
            <w:r w:rsidRPr="00F467BB">
              <w:rPr>
                <w:sz w:val="24"/>
                <w:szCs w:val="24"/>
              </w:rPr>
              <w:t>I –II - III</w:t>
            </w:r>
          </w:p>
        </w:tc>
      </w:tr>
      <w:tr w:rsidR="00C038BE" w:rsidRPr="00F467BB" w:rsidTr="0065384E">
        <w:tc>
          <w:tcPr>
            <w:tcW w:w="509" w:type="dxa"/>
            <w:hideMark/>
          </w:tcPr>
          <w:p w:rsidR="00C038BE" w:rsidRPr="00F467BB" w:rsidRDefault="00C038BE" w:rsidP="0065384E">
            <w:pPr>
              <w:rPr>
                <w:sz w:val="24"/>
                <w:szCs w:val="24"/>
              </w:rPr>
            </w:pPr>
            <w:r w:rsidRPr="00F467BB">
              <w:rPr>
                <w:sz w:val="24"/>
                <w:szCs w:val="24"/>
              </w:rPr>
              <w:t>B.</w:t>
            </w:r>
          </w:p>
        </w:tc>
        <w:tc>
          <w:tcPr>
            <w:tcW w:w="7929" w:type="dxa"/>
            <w:hideMark/>
          </w:tcPr>
          <w:p w:rsidR="00C038BE" w:rsidRPr="00F467BB" w:rsidRDefault="00C038BE" w:rsidP="0065384E">
            <w:pPr>
              <w:rPr>
                <w:sz w:val="24"/>
                <w:szCs w:val="24"/>
              </w:rPr>
            </w:pPr>
            <w:r w:rsidRPr="00F467BB">
              <w:rPr>
                <w:sz w:val="24"/>
                <w:szCs w:val="24"/>
              </w:rPr>
              <w:t>I – III - IV</w:t>
            </w:r>
          </w:p>
        </w:tc>
      </w:tr>
      <w:tr w:rsidR="00C038BE" w:rsidRPr="00F467BB" w:rsidTr="0065384E">
        <w:tc>
          <w:tcPr>
            <w:tcW w:w="509" w:type="dxa"/>
            <w:hideMark/>
          </w:tcPr>
          <w:p w:rsidR="00C038BE" w:rsidRPr="00F467BB" w:rsidRDefault="00C038BE" w:rsidP="0065384E">
            <w:pPr>
              <w:rPr>
                <w:sz w:val="24"/>
                <w:szCs w:val="24"/>
              </w:rPr>
            </w:pPr>
            <w:r w:rsidRPr="00F467BB">
              <w:rPr>
                <w:sz w:val="24"/>
                <w:szCs w:val="24"/>
              </w:rPr>
              <w:lastRenderedPageBreak/>
              <w:t>C.</w:t>
            </w:r>
          </w:p>
        </w:tc>
        <w:tc>
          <w:tcPr>
            <w:tcW w:w="7929" w:type="dxa"/>
            <w:hideMark/>
          </w:tcPr>
          <w:p w:rsidR="00C038BE" w:rsidRPr="00F467BB" w:rsidRDefault="00C038BE" w:rsidP="0065384E">
            <w:pPr>
              <w:rPr>
                <w:sz w:val="24"/>
                <w:szCs w:val="24"/>
              </w:rPr>
            </w:pPr>
            <w:r w:rsidRPr="00F467BB">
              <w:rPr>
                <w:sz w:val="24"/>
                <w:szCs w:val="24"/>
              </w:rPr>
              <w:t>I – II - IV</w:t>
            </w:r>
          </w:p>
        </w:tc>
      </w:tr>
      <w:tr w:rsidR="00C038BE" w:rsidRPr="00F467BB" w:rsidTr="0065384E">
        <w:tc>
          <w:tcPr>
            <w:tcW w:w="509" w:type="dxa"/>
            <w:hideMark/>
          </w:tcPr>
          <w:p w:rsidR="00C038BE" w:rsidRPr="00F467BB" w:rsidRDefault="00C038BE" w:rsidP="0065384E">
            <w:pPr>
              <w:rPr>
                <w:sz w:val="24"/>
                <w:szCs w:val="24"/>
              </w:rPr>
            </w:pPr>
            <w:r w:rsidRPr="00F467BB">
              <w:rPr>
                <w:sz w:val="24"/>
                <w:szCs w:val="24"/>
              </w:rPr>
              <w:t>D.</w:t>
            </w:r>
          </w:p>
        </w:tc>
        <w:tc>
          <w:tcPr>
            <w:tcW w:w="7929" w:type="dxa"/>
            <w:hideMark/>
          </w:tcPr>
          <w:p w:rsidR="00C038BE" w:rsidRPr="00F467BB" w:rsidRDefault="00C038BE" w:rsidP="0065384E">
            <w:pPr>
              <w:rPr>
                <w:sz w:val="24"/>
                <w:szCs w:val="24"/>
              </w:rPr>
            </w:pPr>
            <w:r w:rsidRPr="00F467BB">
              <w:rPr>
                <w:sz w:val="24"/>
                <w:szCs w:val="24"/>
              </w:rPr>
              <w:t>III – IV - V</w:t>
            </w:r>
          </w:p>
        </w:tc>
      </w:tr>
    </w:tbl>
    <w:p w:rsidR="00301CC0" w:rsidRPr="00F467BB" w:rsidRDefault="00301CC0" w:rsidP="00C038BE">
      <w:pPr>
        <w:pStyle w:val="Prrafodelista"/>
        <w:rPr>
          <w:sz w:val="24"/>
          <w:szCs w:val="24"/>
        </w:rPr>
        <w:sectPr w:rsidR="00301CC0" w:rsidRPr="00F467BB" w:rsidSect="00301CC0">
          <w:type w:val="continuous"/>
          <w:pgSz w:w="12191" w:h="18711" w:code="1"/>
          <w:pgMar w:top="1134" w:right="1134" w:bottom="1134" w:left="1134" w:header="709" w:footer="709" w:gutter="0"/>
          <w:cols w:num="2" w:space="708"/>
          <w:docGrid w:linePitch="360"/>
        </w:sectPr>
      </w:pPr>
    </w:p>
    <w:p w:rsidR="00C038BE" w:rsidRPr="00F467BB" w:rsidRDefault="00C038BE" w:rsidP="00C038BE">
      <w:pPr>
        <w:pStyle w:val="Prrafodelista"/>
        <w:rPr>
          <w:sz w:val="24"/>
          <w:szCs w:val="24"/>
        </w:rPr>
      </w:pPr>
    </w:p>
    <w:p w:rsidR="00EB4BD9" w:rsidRPr="00F467BB" w:rsidRDefault="00BC1770" w:rsidP="00754A2D">
      <w:pPr>
        <w:pStyle w:val="Prrafodelista"/>
        <w:numPr>
          <w:ilvl w:val="0"/>
          <w:numId w:val="4"/>
        </w:numPr>
        <w:rPr>
          <w:sz w:val="24"/>
          <w:szCs w:val="24"/>
        </w:rPr>
      </w:pPr>
      <w:r>
        <w:rPr>
          <w:sz w:val="24"/>
          <w:szCs w:val="24"/>
        </w:rPr>
        <w:t>El principal objetivo de la B</w:t>
      </w:r>
      <w:r w:rsidR="00EB4BD9" w:rsidRPr="00F467BB">
        <w:rPr>
          <w:sz w:val="24"/>
          <w:szCs w:val="24"/>
        </w:rPr>
        <w:t>iotecnología consiste en: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529"/>
      </w:tblGrid>
      <w:tr w:rsidR="00EB4BD9" w:rsidRPr="00F467BB" w:rsidTr="00EB4BD9">
        <w:tc>
          <w:tcPr>
            <w:tcW w:w="534" w:type="dxa"/>
            <w:hideMark/>
          </w:tcPr>
          <w:p w:rsidR="00EB4BD9" w:rsidRPr="00F467BB" w:rsidRDefault="00EB4BD9" w:rsidP="00EB4BD9">
            <w:pPr>
              <w:rPr>
                <w:sz w:val="24"/>
                <w:szCs w:val="24"/>
              </w:rPr>
            </w:pPr>
            <w:r w:rsidRPr="00F467BB">
              <w:rPr>
                <w:sz w:val="24"/>
                <w:szCs w:val="24"/>
              </w:rPr>
              <w:t>A.</w:t>
            </w:r>
          </w:p>
        </w:tc>
        <w:tc>
          <w:tcPr>
            <w:tcW w:w="9529" w:type="dxa"/>
            <w:hideMark/>
          </w:tcPr>
          <w:p w:rsidR="00EB4BD9" w:rsidRPr="00F467BB" w:rsidRDefault="00EB4BD9" w:rsidP="00EB4BD9">
            <w:pPr>
              <w:rPr>
                <w:sz w:val="24"/>
                <w:szCs w:val="24"/>
              </w:rPr>
            </w:pPr>
            <w:r w:rsidRPr="00F467BB">
              <w:rPr>
                <w:sz w:val="24"/>
                <w:szCs w:val="24"/>
              </w:rPr>
              <w:t xml:space="preserve">Producir insulina para los diabéticos </w:t>
            </w:r>
          </w:p>
        </w:tc>
      </w:tr>
      <w:tr w:rsidR="00EB4BD9" w:rsidRPr="00F467BB" w:rsidTr="00EB4BD9">
        <w:tc>
          <w:tcPr>
            <w:tcW w:w="534" w:type="dxa"/>
            <w:hideMark/>
          </w:tcPr>
          <w:p w:rsidR="00EB4BD9" w:rsidRPr="00F467BB" w:rsidRDefault="00EB4BD9" w:rsidP="00EB4BD9">
            <w:pPr>
              <w:rPr>
                <w:sz w:val="24"/>
                <w:szCs w:val="24"/>
              </w:rPr>
            </w:pPr>
            <w:r w:rsidRPr="00F467BB">
              <w:rPr>
                <w:sz w:val="24"/>
                <w:szCs w:val="24"/>
              </w:rPr>
              <w:t>B.</w:t>
            </w:r>
          </w:p>
        </w:tc>
        <w:tc>
          <w:tcPr>
            <w:tcW w:w="9529" w:type="dxa"/>
            <w:hideMark/>
          </w:tcPr>
          <w:p w:rsidR="00EB4BD9" w:rsidRPr="00F467BB" w:rsidRDefault="00EB4BD9" w:rsidP="00EB4BD9">
            <w:pPr>
              <w:rPr>
                <w:sz w:val="24"/>
                <w:szCs w:val="24"/>
              </w:rPr>
            </w:pPr>
            <w:r w:rsidRPr="00F467BB">
              <w:rPr>
                <w:sz w:val="24"/>
                <w:szCs w:val="24"/>
              </w:rPr>
              <w:t>Acelerar la hormona del crecimiento</w:t>
            </w:r>
          </w:p>
        </w:tc>
      </w:tr>
      <w:tr w:rsidR="00EB4BD9" w:rsidRPr="00F467BB" w:rsidTr="00EB4BD9">
        <w:tc>
          <w:tcPr>
            <w:tcW w:w="534" w:type="dxa"/>
            <w:hideMark/>
          </w:tcPr>
          <w:p w:rsidR="00EB4BD9" w:rsidRPr="00F467BB" w:rsidRDefault="00EB4BD9" w:rsidP="00EB4BD9">
            <w:pPr>
              <w:rPr>
                <w:sz w:val="24"/>
                <w:szCs w:val="24"/>
              </w:rPr>
            </w:pPr>
            <w:r w:rsidRPr="00F467BB">
              <w:rPr>
                <w:sz w:val="24"/>
                <w:szCs w:val="24"/>
              </w:rPr>
              <w:t>C.</w:t>
            </w:r>
          </w:p>
        </w:tc>
        <w:tc>
          <w:tcPr>
            <w:tcW w:w="9529" w:type="dxa"/>
            <w:hideMark/>
          </w:tcPr>
          <w:p w:rsidR="00EB4BD9" w:rsidRPr="00F467BB" w:rsidRDefault="00EB4BD9" w:rsidP="00EB4BD9">
            <w:pPr>
              <w:rPr>
                <w:sz w:val="24"/>
                <w:szCs w:val="24"/>
              </w:rPr>
            </w:pPr>
            <w:r w:rsidRPr="00F467BB">
              <w:rPr>
                <w:sz w:val="24"/>
                <w:szCs w:val="24"/>
              </w:rPr>
              <w:t>Realizar clonaciones animales y humanas</w:t>
            </w:r>
          </w:p>
        </w:tc>
      </w:tr>
      <w:tr w:rsidR="00EB4BD9" w:rsidRPr="00F467BB" w:rsidTr="00EB4BD9">
        <w:tc>
          <w:tcPr>
            <w:tcW w:w="534" w:type="dxa"/>
            <w:hideMark/>
          </w:tcPr>
          <w:p w:rsidR="00EB4BD9" w:rsidRPr="00F467BB" w:rsidRDefault="00EB4BD9" w:rsidP="00EB4BD9">
            <w:pPr>
              <w:rPr>
                <w:sz w:val="24"/>
                <w:szCs w:val="24"/>
              </w:rPr>
            </w:pPr>
            <w:r w:rsidRPr="00F467BB">
              <w:rPr>
                <w:sz w:val="24"/>
                <w:szCs w:val="24"/>
              </w:rPr>
              <w:t>D.</w:t>
            </w:r>
          </w:p>
        </w:tc>
        <w:tc>
          <w:tcPr>
            <w:tcW w:w="9529" w:type="dxa"/>
            <w:hideMark/>
          </w:tcPr>
          <w:p w:rsidR="00EB4BD9" w:rsidRPr="00F467BB" w:rsidRDefault="00EB4BD9" w:rsidP="00EB4BD9">
            <w:pPr>
              <w:rPr>
                <w:sz w:val="24"/>
                <w:szCs w:val="24"/>
              </w:rPr>
            </w:pPr>
            <w:r w:rsidRPr="00F467BB">
              <w:rPr>
                <w:sz w:val="24"/>
                <w:szCs w:val="24"/>
              </w:rPr>
              <w:t>Obtener beneficios para el ser humano en la economía y la salud</w:t>
            </w:r>
          </w:p>
        </w:tc>
      </w:tr>
    </w:tbl>
    <w:p w:rsidR="004C661E" w:rsidRDefault="004C661E" w:rsidP="00A06F1E">
      <w:pPr>
        <w:rPr>
          <w:sz w:val="24"/>
          <w:szCs w:val="24"/>
        </w:rPr>
      </w:pPr>
    </w:p>
    <w:p w:rsidR="0088115C" w:rsidRPr="00F467BB" w:rsidRDefault="0088115C" w:rsidP="00A06F1E">
      <w:pPr>
        <w:rPr>
          <w:sz w:val="24"/>
          <w:szCs w:val="24"/>
        </w:rPr>
      </w:pPr>
    </w:p>
    <w:p w:rsidR="0040457A" w:rsidRPr="00F467BB" w:rsidRDefault="0040457A" w:rsidP="0040457A">
      <w:pPr>
        <w:pStyle w:val="Prrafodelista"/>
        <w:numPr>
          <w:ilvl w:val="0"/>
          <w:numId w:val="4"/>
        </w:numPr>
        <w:jc w:val="both"/>
        <w:rPr>
          <w:rFonts w:eastAsia="Times New Roman" w:cs="Times New Roman"/>
          <w:sz w:val="24"/>
          <w:szCs w:val="24"/>
        </w:rPr>
      </w:pPr>
      <w:r w:rsidRPr="00F467BB">
        <w:rPr>
          <w:rFonts w:eastAsia="Times New Roman" w:cs="Times New Roman"/>
          <w:sz w:val="24"/>
          <w:szCs w:val="24"/>
        </w:rPr>
        <w:lastRenderedPageBreak/>
        <w:t xml:space="preserve">Producto de las reformas introducidas por los liberales a finales del siglo XIX, se favorecía la implantación de un modelo de desarrollo denominado: </w:t>
      </w:r>
    </w:p>
    <w:tbl>
      <w:tblPr>
        <w:tblW w:w="10065" w:type="dxa"/>
        <w:tblCellMar>
          <w:top w:w="15" w:type="dxa"/>
          <w:left w:w="15" w:type="dxa"/>
          <w:bottom w:w="15" w:type="dxa"/>
          <w:right w:w="15" w:type="dxa"/>
        </w:tblCellMar>
        <w:tblLook w:val="04A0"/>
      </w:tblPr>
      <w:tblGrid>
        <w:gridCol w:w="521"/>
        <w:gridCol w:w="9544"/>
      </w:tblGrid>
      <w:tr w:rsidR="0040457A" w:rsidRPr="00F467BB" w:rsidTr="0040457A">
        <w:tc>
          <w:tcPr>
            <w:tcW w:w="390" w:type="dxa"/>
            <w:hideMark/>
          </w:tcPr>
          <w:p w:rsidR="0040457A" w:rsidRPr="00F467BB" w:rsidRDefault="0040457A" w:rsidP="0040457A">
            <w:pPr>
              <w:spacing w:before="100" w:beforeAutospacing="1" w:after="100" w:afterAutospacing="1" w:line="240" w:lineRule="auto"/>
              <w:rPr>
                <w:rFonts w:eastAsia="Times New Roman" w:cs="Times New Roman"/>
                <w:sz w:val="24"/>
                <w:szCs w:val="24"/>
              </w:rPr>
            </w:pPr>
            <w:bookmarkStart w:id="0" w:name="0.1_table06"/>
            <w:bookmarkEnd w:id="0"/>
            <w:r w:rsidRPr="00F467BB">
              <w:rPr>
                <w:rFonts w:eastAsia="Times New Roman" w:cs="Times New Roman"/>
                <w:sz w:val="24"/>
                <w:szCs w:val="24"/>
              </w:rPr>
              <w:t>A.</w:t>
            </w:r>
          </w:p>
        </w:tc>
        <w:tc>
          <w:tcPr>
            <w:tcW w:w="7140" w:type="dxa"/>
            <w:hideMark/>
          </w:tcPr>
          <w:p w:rsidR="0040457A" w:rsidRPr="00F467BB" w:rsidRDefault="0040457A" w:rsidP="0040457A">
            <w:pPr>
              <w:spacing w:before="100" w:beforeAutospacing="1" w:after="100" w:afterAutospacing="1" w:line="240" w:lineRule="auto"/>
              <w:rPr>
                <w:rFonts w:eastAsia="Times New Roman" w:cs="Times New Roman"/>
                <w:sz w:val="24"/>
                <w:szCs w:val="24"/>
              </w:rPr>
            </w:pPr>
            <w:r w:rsidRPr="00F467BB">
              <w:rPr>
                <w:rFonts w:eastAsia="Times New Roman" w:cs="Times New Roman"/>
                <w:sz w:val="24"/>
                <w:szCs w:val="24"/>
              </w:rPr>
              <w:t>Diversificación Agropecuaria</w:t>
            </w:r>
          </w:p>
        </w:tc>
      </w:tr>
      <w:tr w:rsidR="0040457A" w:rsidRPr="00F467BB" w:rsidTr="0040457A">
        <w:tc>
          <w:tcPr>
            <w:tcW w:w="0" w:type="auto"/>
            <w:hideMark/>
          </w:tcPr>
          <w:p w:rsidR="0040457A" w:rsidRPr="00F467BB" w:rsidRDefault="0040457A" w:rsidP="0040457A">
            <w:pPr>
              <w:spacing w:before="100" w:beforeAutospacing="1" w:after="100" w:afterAutospacing="1" w:line="240" w:lineRule="auto"/>
              <w:rPr>
                <w:rFonts w:eastAsia="Times New Roman" w:cs="Times New Roman"/>
                <w:sz w:val="24"/>
                <w:szCs w:val="24"/>
              </w:rPr>
            </w:pPr>
            <w:r w:rsidRPr="00F467BB">
              <w:rPr>
                <w:rFonts w:eastAsia="Times New Roman" w:cs="Times New Roman"/>
                <w:sz w:val="24"/>
                <w:szCs w:val="24"/>
              </w:rPr>
              <w:t>B.</w:t>
            </w:r>
          </w:p>
        </w:tc>
        <w:tc>
          <w:tcPr>
            <w:tcW w:w="0" w:type="auto"/>
            <w:hideMark/>
          </w:tcPr>
          <w:p w:rsidR="0040457A" w:rsidRPr="00F467BB" w:rsidRDefault="0040457A" w:rsidP="0040457A">
            <w:pPr>
              <w:spacing w:before="100" w:beforeAutospacing="1" w:after="100" w:afterAutospacing="1" w:line="240" w:lineRule="auto"/>
              <w:rPr>
                <w:rFonts w:eastAsia="Times New Roman" w:cs="Times New Roman"/>
                <w:sz w:val="24"/>
                <w:szCs w:val="24"/>
              </w:rPr>
            </w:pPr>
            <w:r w:rsidRPr="00F467BB">
              <w:rPr>
                <w:rFonts w:eastAsia="Times New Roman" w:cs="Times New Roman"/>
                <w:sz w:val="24"/>
                <w:szCs w:val="24"/>
              </w:rPr>
              <w:t>Sustitución de Importaciones</w:t>
            </w:r>
          </w:p>
        </w:tc>
      </w:tr>
      <w:tr w:rsidR="0040457A" w:rsidRPr="00F467BB" w:rsidTr="0040457A">
        <w:tc>
          <w:tcPr>
            <w:tcW w:w="0" w:type="auto"/>
            <w:hideMark/>
          </w:tcPr>
          <w:p w:rsidR="0040457A" w:rsidRPr="00F467BB" w:rsidRDefault="0040457A" w:rsidP="0040457A">
            <w:pPr>
              <w:spacing w:before="100" w:beforeAutospacing="1" w:after="100" w:afterAutospacing="1" w:line="240" w:lineRule="auto"/>
              <w:rPr>
                <w:rFonts w:eastAsia="Times New Roman" w:cs="Times New Roman"/>
                <w:sz w:val="24"/>
                <w:szCs w:val="24"/>
              </w:rPr>
            </w:pPr>
            <w:r w:rsidRPr="00F467BB">
              <w:rPr>
                <w:rFonts w:eastAsia="Times New Roman" w:cs="Times New Roman"/>
                <w:sz w:val="24"/>
                <w:szCs w:val="24"/>
              </w:rPr>
              <w:t>C.</w:t>
            </w:r>
          </w:p>
        </w:tc>
        <w:tc>
          <w:tcPr>
            <w:tcW w:w="0" w:type="auto"/>
            <w:hideMark/>
          </w:tcPr>
          <w:p w:rsidR="0040457A" w:rsidRPr="00F467BB" w:rsidRDefault="0040457A" w:rsidP="0040457A">
            <w:pPr>
              <w:spacing w:before="100" w:beforeAutospacing="1" w:after="100" w:afterAutospacing="1" w:line="240" w:lineRule="auto"/>
              <w:rPr>
                <w:rFonts w:eastAsia="Times New Roman" w:cs="Times New Roman"/>
                <w:sz w:val="24"/>
                <w:szCs w:val="24"/>
              </w:rPr>
            </w:pPr>
            <w:r w:rsidRPr="00F467BB">
              <w:rPr>
                <w:rFonts w:eastAsia="Times New Roman" w:cs="Times New Roman"/>
                <w:sz w:val="24"/>
                <w:szCs w:val="24"/>
              </w:rPr>
              <w:t>Modelo Agroexportador</w:t>
            </w:r>
          </w:p>
        </w:tc>
      </w:tr>
      <w:tr w:rsidR="0040457A" w:rsidRPr="00F467BB" w:rsidTr="0040457A">
        <w:tc>
          <w:tcPr>
            <w:tcW w:w="0" w:type="auto"/>
            <w:hideMark/>
          </w:tcPr>
          <w:p w:rsidR="0040457A" w:rsidRPr="00F467BB" w:rsidRDefault="0040457A" w:rsidP="0040457A">
            <w:pPr>
              <w:spacing w:before="100" w:beforeAutospacing="1" w:after="100" w:afterAutospacing="1" w:line="240" w:lineRule="auto"/>
              <w:rPr>
                <w:rFonts w:eastAsia="Times New Roman" w:cs="Times New Roman"/>
                <w:sz w:val="24"/>
                <w:szCs w:val="24"/>
              </w:rPr>
            </w:pPr>
            <w:r w:rsidRPr="00F467BB">
              <w:rPr>
                <w:rFonts w:eastAsia="Times New Roman" w:cs="Times New Roman"/>
                <w:sz w:val="24"/>
                <w:szCs w:val="24"/>
              </w:rPr>
              <w:t>D.</w:t>
            </w:r>
          </w:p>
        </w:tc>
        <w:tc>
          <w:tcPr>
            <w:tcW w:w="0" w:type="auto"/>
            <w:hideMark/>
          </w:tcPr>
          <w:p w:rsidR="0040457A" w:rsidRPr="00F467BB" w:rsidRDefault="0040457A" w:rsidP="0040457A">
            <w:pPr>
              <w:spacing w:before="100" w:beforeAutospacing="1" w:after="100" w:afterAutospacing="1" w:line="240" w:lineRule="auto"/>
              <w:rPr>
                <w:rFonts w:eastAsia="Times New Roman" w:cs="Times New Roman"/>
                <w:sz w:val="24"/>
                <w:szCs w:val="24"/>
              </w:rPr>
            </w:pPr>
            <w:r w:rsidRPr="00F467BB">
              <w:rPr>
                <w:rFonts w:eastAsia="Times New Roman" w:cs="Times New Roman"/>
                <w:sz w:val="24"/>
                <w:szCs w:val="24"/>
              </w:rPr>
              <w:t>Conversión Agrícola</w:t>
            </w:r>
          </w:p>
        </w:tc>
      </w:tr>
    </w:tbl>
    <w:p w:rsidR="0040457A" w:rsidRPr="00F467BB" w:rsidRDefault="0040457A" w:rsidP="0040457A">
      <w:pPr>
        <w:pStyle w:val="Prrafodelista"/>
        <w:ind w:left="360"/>
        <w:jc w:val="both"/>
        <w:rPr>
          <w:sz w:val="24"/>
          <w:szCs w:val="24"/>
        </w:rPr>
      </w:pPr>
    </w:p>
    <w:p w:rsidR="000F5976" w:rsidRPr="00F467BB" w:rsidRDefault="000F5976" w:rsidP="00754A2D">
      <w:pPr>
        <w:pStyle w:val="Prrafodelista"/>
        <w:numPr>
          <w:ilvl w:val="0"/>
          <w:numId w:val="4"/>
        </w:numPr>
        <w:jc w:val="both"/>
        <w:rPr>
          <w:sz w:val="24"/>
          <w:szCs w:val="24"/>
        </w:rPr>
      </w:pPr>
      <w:r w:rsidRPr="00F467BB">
        <w:rPr>
          <w:sz w:val="24"/>
          <w:szCs w:val="24"/>
        </w:rPr>
        <w:t>Lea el siguiente esquema:</w:t>
      </w:r>
    </w:p>
    <w:p w:rsidR="000F5976" w:rsidRPr="00F467BB" w:rsidRDefault="00072D70" w:rsidP="000F5976">
      <w:pPr>
        <w:pStyle w:val="Prrafodelista"/>
        <w:ind w:left="360"/>
        <w:jc w:val="center"/>
        <w:rPr>
          <w:b/>
          <w:sz w:val="24"/>
          <w:szCs w:val="24"/>
        </w:rPr>
      </w:pPr>
      <w:r w:rsidRPr="00F467BB">
        <w:rPr>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02.05pt;margin-top:11.45pt;width:13.95pt;height:15.25pt;flip:x;z-index:251658240" o:connectortype="straight">
            <v:stroke endarrow="block"/>
          </v:shape>
        </w:pict>
      </w:r>
      <w:r w:rsidRPr="00F467BB">
        <w:rPr>
          <w:b/>
          <w:noProof/>
          <w:sz w:val="24"/>
          <w:szCs w:val="24"/>
        </w:rPr>
        <w:pict>
          <v:shape id="_x0000_s1027" type="#_x0000_t32" style="position:absolute;left:0;text-align:left;margin-left:256.55pt;margin-top:11.45pt;width:21pt;height:15.25pt;z-index:251659264" o:connectortype="straight">
            <v:stroke endarrow="block"/>
          </v:shape>
        </w:pict>
      </w:r>
      <w:r w:rsidR="000F5976" w:rsidRPr="00F467BB">
        <w:rPr>
          <w:b/>
          <w:sz w:val="24"/>
          <w:szCs w:val="24"/>
        </w:rPr>
        <w:t>Consecuencias</w:t>
      </w:r>
      <w:r w:rsidR="008E7A00">
        <w:rPr>
          <w:b/>
          <w:sz w:val="24"/>
          <w:szCs w:val="24"/>
        </w:rPr>
        <w:t xml:space="preserve"> del Estado Liberal  ante a la C</w:t>
      </w:r>
      <w:r w:rsidR="000F5976" w:rsidRPr="00F467BB">
        <w:rPr>
          <w:b/>
          <w:sz w:val="24"/>
          <w:szCs w:val="24"/>
        </w:rPr>
        <w:t>risis de 1929 en América Latina</w:t>
      </w:r>
    </w:p>
    <w:p w:rsidR="000F5976" w:rsidRPr="00F467BB" w:rsidRDefault="000F5976" w:rsidP="000F5976">
      <w:pPr>
        <w:pStyle w:val="Prrafodelista"/>
        <w:ind w:left="360"/>
        <w:jc w:val="both"/>
        <w:rPr>
          <w:sz w:val="24"/>
          <w:szCs w:val="24"/>
        </w:rPr>
      </w:pPr>
    </w:p>
    <w:p w:rsidR="00B5168E" w:rsidRPr="00F467BB" w:rsidRDefault="001D35B2" w:rsidP="00B5168E">
      <w:pPr>
        <w:pStyle w:val="Prrafodelista"/>
        <w:ind w:left="360"/>
        <w:jc w:val="both"/>
        <w:rPr>
          <w:sz w:val="24"/>
          <w:szCs w:val="24"/>
        </w:rPr>
      </w:pPr>
      <w:r w:rsidRPr="00F467BB">
        <w:rPr>
          <w:sz w:val="24"/>
          <w:szCs w:val="24"/>
        </w:rPr>
        <w:t>Establecimiento  de gobiernos reformistas                        ____________________________</w:t>
      </w:r>
    </w:p>
    <w:p w:rsidR="000F5976" w:rsidRPr="00F467BB" w:rsidRDefault="00582286" w:rsidP="00B5168E">
      <w:pPr>
        <w:pStyle w:val="Prrafodelista"/>
        <w:ind w:left="360"/>
        <w:jc w:val="both"/>
        <w:rPr>
          <w:sz w:val="24"/>
          <w:szCs w:val="24"/>
        </w:rPr>
      </w:pPr>
      <w:r>
        <w:rPr>
          <w:b/>
          <w:sz w:val="24"/>
          <w:szCs w:val="24"/>
        </w:rPr>
        <w:t>La consecuencia que completa correctamente el esquema anterior es</w:t>
      </w:r>
    </w:p>
    <w:p w:rsidR="006B137F" w:rsidRPr="00F467BB" w:rsidRDefault="0083374E" w:rsidP="00754A2D">
      <w:pPr>
        <w:pStyle w:val="Prrafodelista"/>
        <w:numPr>
          <w:ilvl w:val="0"/>
          <w:numId w:val="8"/>
        </w:numPr>
        <w:jc w:val="both"/>
        <w:rPr>
          <w:sz w:val="24"/>
          <w:szCs w:val="24"/>
        </w:rPr>
      </w:pPr>
      <w:r w:rsidRPr="00F467BB">
        <w:rPr>
          <w:sz w:val="24"/>
          <w:szCs w:val="24"/>
        </w:rPr>
        <w:t xml:space="preserve">Crisis del modelo económico </w:t>
      </w:r>
      <w:proofErr w:type="spellStart"/>
      <w:r w:rsidRPr="00F467BB">
        <w:rPr>
          <w:sz w:val="24"/>
          <w:szCs w:val="24"/>
        </w:rPr>
        <w:t>groexportador</w:t>
      </w:r>
      <w:proofErr w:type="spellEnd"/>
      <w:r w:rsidRPr="00F467BB">
        <w:rPr>
          <w:sz w:val="24"/>
          <w:szCs w:val="24"/>
        </w:rPr>
        <w:t>.</w:t>
      </w:r>
    </w:p>
    <w:p w:rsidR="006B137F" w:rsidRPr="00F467BB" w:rsidRDefault="00301CC0" w:rsidP="00754A2D">
      <w:pPr>
        <w:pStyle w:val="Prrafodelista"/>
        <w:numPr>
          <w:ilvl w:val="0"/>
          <w:numId w:val="8"/>
        </w:numPr>
        <w:jc w:val="both"/>
        <w:rPr>
          <w:sz w:val="24"/>
          <w:szCs w:val="24"/>
        </w:rPr>
      </w:pPr>
      <w:r w:rsidRPr="00F467BB">
        <w:rPr>
          <w:sz w:val="24"/>
          <w:szCs w:val="24"/>
        </w:rPr>
        <w:t>Fortalecimiento de las economías agroexportadoras</w:t>
      </w:r>
      <w:r w:rsidR="00024B5D" w:rsidRPr="00F467BB">
        <w:rPr>
          <w:sz w:val="24"/>
          <w:szCs w:val="24"/>
        </w:rPr>
        <w:t>.</w:t>
      </w:r>
    </w:p>
    <w:p w:rsidR="00301CC0" w:rsidRPr="00F467BB" w:rsidRDefault="00301CC0" w:rsidP="00754A2D">
      <w:pPr>
        <w:pStyle w:val="Prrafodelista"/>
        <w:numPr>
          <w:ilvl w:val="0"/>
          <w:numId w:val="8"/>
        </w:numPr>
        <w:jc w:val="both"/>
        <w:rPr>
          <w:sz w:val="24"/>
          <w:szCs w:val="24"/>
        </w:rPr>
      </w:pPr>
      <w:r w:rsidRPr="00F467BB">
        <w:rPr>
          <w:sz w:val="24"/>
          <w:szCs w:val="24"/>
        </w:rPr>
        <w:t>Ascenso al poder de los grupos oligárquicos</w:t>
      </w:r>
      <w:r w:rsidR="00024B5D" w:rsidRPr="00F467BB">
        <w:rPr>
          <w:sz w:val="24"/>
          <w:szCs w:val="24"/>
        </w:rPr>
        <w:t>.</w:t>
      </w:r>
    </w:p>
    <w:p w:rsidR="000F5976" w:rsidRPr="00F467BB" w:rsidRDefault="00301CC0" w:rsidP="00754A2D">
      <w:pPr>
        <w:pStyle w:val="Prrafodelista"/>
        <w:numPr>
          <w:ilvl w:val="0"/>
          <w:numId w:val="8"/>
        </w:numPr>
        <w:jc w:val="both"/>
        <w:rPr>
          <w:sz w:val="24"/>
          <w:szCs w:val="24"/>
        </w:rPr>
      </w:pPr>
      <w:r w:rsidRPr="00F467BB">
        <w:rPr>
          <w:sz w:val="24"/>
          <w:szCs w:val="24"/>
        </w:rPr>
        <w:t>Debilitamiento de los movimientos sociales</w:t>
      </w:r>
      <w:r w:rsidR="00024B5D" w:rsidRPr="00F467BB">
        <w:rPr>
          <w:sz w:val="24"/>
          <w:szCs w:val="24"/>
        </w:rPr>
        <w:t>.</w:t>
      </w:r>
    </w:p>
    <w:p w:rsidR="0040457A" w:rsidRPr="0063504B" w:rsidRDefault="0040457A" w:rsidP="0063504B">
      <w:pPr>
        <w:jc w:val="both"/>
        <w:rPr>
          <w:sz w:val="24"/>
          <w:szCs w:val="24"/>
        </w:rPr>
      </w:pPr>
    </w:p>
    <w:p w:rsidR="00CA3094" w:rsidRPr="00F467BB" w:rsidRDefault="00CA3094" w:rsidP="00754A2D">
      <w:pPr>
        <w:pStyle w:val="Prrafodelista"/>
        <w:numPr>
          <w:ilvl w:val="0"/>
          <w:numId w:val="4"/>
        </w:numPr>
        <w:jc w:val="both"/>
        <w:rPr>
          <w:sz w:val="24"/>
          <w:szCs w:val="24"/>
        </w:rPr>
      </w:pPr>
      <w:r w:rsidRPr="00F467BB">
        <w:rPr>
          <w:sz w:val="24"/>
          <w:szCs w:val="24"/>
        </w:rPr>
        <w:t>Lea el siguiente texto:</w:t>
      </w:r>
    </w:p>
    <w:p w:rsidR="00CA3094" w:rsidRPr="00F467BB" w:rsidRDefault="00CA3094" w:rsidP="00CA3094">
      <w:pPr>
        <w:pStyle w:val="Prrafodelista"/>
        <w:ind w:left="360"/>
        <w:jc w:val="both"/>
        <w:rPr>
          <w:sz w:val="24"/>
          <w:szCs w:val="24"/>
        </w:rPr>
      </w:pPr>
      <w:r w:rsidRPr="00F467BB">
        <w:rPr>
          <w:sz w:val="24"/>
          <w:szCs w:val="24"/>
        </w:rPr>
        <w:t>Para superar la crisis de los años veinte  los Estados Unidos impulsaron la intervención del Estado  en obras públicas, con el fin de incrementar el empleo y con ello  la capacidad de compra  de los trabajadores.</w:t>
      </w:r>
    </w:p>
    <w:p w:rsidR="00CA3094" w:rsidRPr="00F467BB" w:rsidRDefault="00CA3094" w:rsidP="00CA3094">
      <w:pPr>
        <w:pStyle w:val="Prrafodelista"/>
        <w:ind w:left="360"/>
        <w:jc w:val="both"/>
        <w:rPr>
          <w:b/>
          <w:sz w:val="24"/>
          <w:szCs w:val="24"/>
        </w:rPr>
      </w:pPr>
      <w:r w:rsidRPr="00F467BB">
        <w:rPr>
          <w:b/>
          <w:sz w:val="24"/>
          <w:szCs w:val="24"/>
        </w:rPr>
        <w:t>El párrafo anterior hace referencia  a un cambio  de gran trascendenc</w:t>
      </w:r>
      <w:r w:rsidR="00E423FF">
        <w:rPr>
          <w:b/>
          <w:sz w:val="24"/>
          <w:szCs w:val="24"/>
        </w:rPr>
        <w:t xml:space="preserve">ia  en la economía capitalista </w:t>
      </w:r>
      <w:r w:rsidRPr="00F467BB">
        <w:rPr>
          <w:b/>
          <w:sz w:val="24"/>
          <w:szCs w:val="24"/>
        </w:rPr>
        <w:t>como consecuencia</w:t>
      </w:r>
      <w:r w:rsidR="00E423FF">
        <w:rPr>
          <w:b/>
          <w:sz w:val="24"/>
          <w:szCs w:val="24"/>
        </w:rPr>
        <w:t xml:space="preserve"> de</w:t>
      </w:r>
      <w:r w:rsidR="00ED7273">
        <w:rPr>
          <w:b/>
          <w:sz w:val="24"/>
          <w:szCs w:val="24"/>
        </w:rPr>
        <w:t xml:space="preserve"> </w:t>
      </w:r>
      <w:r w:rsidRPr="00F467BB">
        <w:rPr>
          <w:b/>
          <w:sz w:val="24"/>
          <w:szCs w:val="24"/>
        </w:rPr>
        <w:t>la crisis de lo</w:t>
      </w:r>
      <w:r w:rsidR="0010422A">
        <w:rPr>
          <w:b/>
          <w:sz w:val="24"/>
          <w:szCs w:val="24"/>
        </w:rPr>
        <w:t>s años 20 y la cual</w:t>
      </w:r>
      <w:r w:rsidR="0010422A" w:rsidRPr="00F467BB">
        <w:rPr>
          <w:b/>
          <w:sz w:val="24"/>
          <w:szCs w:val="24"/>
        </w:rPr>
        <w:t xml:space="preserve">  </w:t>
      </w:r>
      <w:r w:rsidR="00A105D0" w:rsidRPr="00F467BB">
        <w:rPr>
          <w:b/>
          <w:sz w:val="24"/>
          <w:szCs w:val="24"/>
        </w:rPr>
        <w:t>consiste  en</w:t>
      </w:r>
    </w:p>
    <w:p w:rsidR="00CA3094" w:rsidRPr="00F467BB" w:rsidRDefault="002A013D" w:rsidP="00754A2D">
      <w:pPr>
        <w:pStyle w:val="Prrafodelista"/>
        <w:numPr>
          <w:ilvl w:val="0"/>
          <w:numId w:val="9"/>
        </w:numPr>
        <w:jc w:val="both"/>
        <w:rPr>
          <w:sz w:val="24"/>
          <w:szCs w:val="24"/>
        </w:rPr>
      </w:pPr>
      <w:r w:rsidRPr="00F467BB">
        <w:rPr>
          <w:sz w:val="24"/>
          <w:szCs w:val="24"/>
        </w:rPr>
        <w:t>l</w:t>
      </w:r>
      <w:r w:rsidR="00CA3094" w:rsidRPr="00F467BB">
        <w:rPr>
          <w:sz w:val="24"/>
          <w:szCs w:val="24"/>
        </w:rPr>
        <w:t>a importancia que se dio a la construcción de obras públicas</w:t>
      </w:r>
      <w:r w:rsidRPr="00F467BB">
        <w:rPr>
          <w:sz w:val="24"/>
          <w:szCs w:val="24"/>
        </w:rPr>
        <w:t>.</w:t>
      </w:r>
    </w:p>
    <w:p w:rsidR="00CA3094" w:rsidRPr="00F467BB" w:rsidRDefault="002A013D" w:rsidP="00754A2D">
      <w:pPr>
        <w:pStyle w:val="Prrafodelista"/>
        <w:numPr>
          <w:ilvl w:val="0"/>
          <w:numId w:val="9"/>
        </w:numPr>
        <w:jc w:val="both"/>
        <w:rPr>
          <w:sz w:val="24"/>
          <w:szCs w:val="24"/>
        </w:rPr>
      </w:pPr>
      <w:r w:rsidRPr="00F467BB">
        <w:rPr>
          <w:sz w:val="24"/>
          <w:szCs w:val="24"/>
        </w:rPr>
        <w:t>l</w:t>
      </w:r>
      <w:r w:rsidR="00CA3094" w:rsidRPr="00F467BB">
        <w:rPr>
          <w:sz w:val="24"/>
          <w:szCs w:val="24"/>
        </w:rPr>
        <w:t>a intervención del Estado en los asuntos económicos</w:t>
      </w:r>
      <w:r w:rsidRPr="00F467BB">
        <w:rPr>
          <w:sz w:val="24"/>
          <w:szCs w:val="24"/>
        </w:rPr>
        <w:t>.</w:t>
      </w:r>
    </w:p>
    <w:p w:rsidR="00CA3094" w:rsidRPr="00F467BB" w:rsidRDefault="002A013D" w:rsidP="00754A2D">
      <w:pPr>
        <w:pStyle w:val="Prrafodelista"/>
        <w:numPr>
          <w:ilvl w:val="0"/>
          <w:numId w:val="9"/>
        </w:numPr>
        <w:jc w:val="both"/>
        <w:rPr>
          <w:sz w:val="24"/>
          <w:szCs w:val="24"/>
        </w:rPr>
      </w:pPr>
      <w:r w:rsidRPr="00F467BB">
        <w:rPr>
          <w:sz w:val="24"/>
          <w:szCs w:val="24"/>
        </w:rPr>
        <w:t>el pago de mejores salarios a los trabajadores.</w:t>
      </w:r>
    </w:p>
    <w:p w:rsidR="002A013D" w:rsidRPr="00F467BB" w:rsidRDefault="002A013D" w:rsidP="00754A2D">
      <w:pPr>
        <w:pStyle w:val="Prrafodelista"/>
        <w:numPr>
          <w:ilvl w:val="0"/>
          <w:numId w:val="9"/>
        </w:numPr>
        <w:jc w:val="both"/>
        <w:rPr>
          <w:sz w:val="24"/>
          <w:szCs w:val="24"/>
        </w:rPr>
      </w:pPr>
      <w:r w:rsidRPr="00F467BB">
        <w:rPr>
          <w:sz w:val="24"/>
          <w:szCs w:val="24"/>
        </w:rPr>
        <w:t xml:space="preserve"> la protección Del Estado al sector industrial.</w:t>
      </w:r>
    </w:p>
    <w:p w:rsidR="000E388D" w:rsidRPr="00F467BB" w:rsidRDefault="000E388D" w:rsidP="002A013D">
      <w:pPr>
        <w:pStyle w:val="Prrafodelista"/>
        <w:ind w:left="1080"/>
        <w:jc w:val="both"/>
        <w:rPr>
          <w:b/>
          <w:sz w:val="24"/>
          <w:szCs w:val="24"/>
        </w:rPr>
      </w:pPr>
    </w:p>
    <w:p w:rsidR="0040457A" w:rsidRPr="00F467BB" w:rsidRDefault="0040457A" w:rsidP="002A013D">
      <w:pPr>
        <w:pStyle w:val="Prrafodelista"/>
        <w:ind w:left="1080"/>
        <w:jc w:val="both"/>
        <w:rPr>
          <w:b/>
          <w:sz w:val="24"/>
          <w:szCs w:val="24"/>
        </w:rPr>
      </w:pPr>
    </w:p>
    <w:p w:rsidR="00C038BE" w:rsidRPr="00F467BB" w:rsidRDefault="00A15828" w:rsidP="00754A2D">
      <w:pPr>
        <w:pStyle w:val="Prrafodelista"/>
        <w:numPr>
          <w:ilvl w:val="0"/>
          <w:numId w:val="4"/>
        </w:numPr>
        <w:jc w:val="both"/>
        <w:rPr>
          <w:sz w:val="24"/>
          <w:szCs w:val="24"/>
        </w:rPr>
      </w:pPr>
      <w:r w:rsidRPr="00F467BB">
        <w:rPr>
          <w:sz w:val="24"/>
          <w:szCs w:val="24"/>
        </w:rPr>
        <w:t>El organismo inter</w:t>
      </w:r>
      <w:r w:rsidR="004240EE" w:rsidRPr="00F467BB">
        <w:rPr>
          <w:sz w:val="24"/>
          <w:szCs w:val="24"/>
        </w:rPr>
        <w:t>na</w:t>
      </w:r>
      <w:r w:rsidRPr="00F467BB">
        <w:rPr>
          <w:sz w:val="24"/>
          <w:szCs w:val="24"/>
        </w:rPr>
        <w:t>cional que  promovió  el  proceso de industrialización</w:t>
      </w:r>
      <w:r w:rsidR="004240EE" w:rsidRPr="00F467BB">
        <w:rPr>
          <w:sz w:val="24"/>
          <w:szCs w:val="24"/>
        </w:rPr>
        <w:t xml:space="preserve"> en Latin</w:t>
      </w:r>
      <w:r w:rsidR="00BE7E31" w:rsidRPr="00F467BB">
        <w:rPr>
          <w:sz w:val="24"/>
          <w:szCs w:val="24"/>
        </w:rPr>
        <w:t>oamérica se denomina</w:t>
      </w:r>
    </w:p>
    <w:p w:rsidR="00294C06" w:rsidRPr="00F467BB" w:rsidRDefault="00294C06" w:rsidP="00754A2D">
      <w:pPr>
        <w:pStyle w:val="Prrafodelista"/>
        <w:numPr>
          <w:ilvl w:val="0"/>
          <w:numId w:val="11"/>
        </w:numPr>
        <w:jc w:val="both"/>
        <w:rPr>
          <w:sz w:val="24"/>
          <w:szCs w:val="24"/>
        </w:rPr>
        <w:sectPr w:rsidR="00294C06" w:rsidRPr="00F467BB" w:rsidSect="00301CC0">
          <w:type w:val="continuous"/>
          <w:pgSz w:w="12191" w:h="18711" w:code="1"/>
          <w:pgMar w:top="1134" w:right="1134" w:bottom="1134" w:left="1134" w:header="709" w:footer="709" w:gutter="0"/>
          <w:cols w:space="708"/>
          <w:docGrid w:linePitch="360"/>
        </w:sectPr>
      </w:pPr>
    </w:p>
    <w:p w:rsidR="00BE7E31" w:rsidRPr="00F467BB" w:rsidRDefault="00294C06" w:rsidP="00754A2D">
      <w:pPr>
        <w:pStyle w:val="Prrafodelista"/>
        <w:numPr>
          <w:ilvl w:val="0"/>
          <w:numId w:val="11"/>
        </w:numPr>
        <w:jc w:val="both"/>
        <w:rPr>
          <w:sz w:val="24"/>
          <w:szCs w:val="24"/>
        </w:rPr>
      </w:pPr>
      <w:r w:rsidRPr="00F467BB">
        <w:rPr>
          <w:sz w:val="24"/>
          <w:szCs w:val="24"/>
        </w:rPr>
        <w:lastRenderedPageBreak/>
        <w:t>Fondo Monetario Internacional</w:t>
      </w:r>
    </w:p>
    <w:p w:rsidR="00294C06" w:rsidRPr="00F467BB" w:rsidRDefault="00294C06" w:rsidP="00754A2D">
      <w:pPr>
        <w:pStyle w:val="Prrafodelista"/>
        <w:numPr>
          <w:ilvl w:val="0"/>
          <w:numId w:val="11"/>
        </w:numPr>
        <w:jc w:val="both"/>
        <w:rPr>
          <w:sz w:val="24"/>
          <w:szCs w:val="24"/>
        </w:rPr>
      </w:pPr>
      <w:r w:rsidRPr="00F467BB">
        <w:rPr>
          <w:sz w:val="24"/>
          <w:szCs w:val="24"/>
        </w:rPr>
        <w:t>Comisión Económica para América Latina</w:t>
      </w:r>
    </w:p>
    <w:p w:rsidR="00294C06" w:rsidRPr="00F467BB" w:rsidRDefault="00294C06" w:rsidP="00754A2D">
      <w:pPr>
        <w:pStyle w:val="Prrafodelista"/>
        <w:numPr>
          <w:ilvl w:val="0"/>
          <w:numId w:val="11"/>
        </w:numPr>
        <w:jc w:val="both"/>
        <w:rPr>
          <w:sz w:val="24"/>
          <w:szCs w:val="24"/>
        </w:rPr>
      </w:pPr>
      <w:r w:rsidRPr="00F467BB">
        <w:rPr>
          <w:sz w:val="24"/>
          <w:szCs w:val="24"/>
        </w:rPr>
        <w:lastRenderedPageBreak/>
        <w:t>Organización de Estados Americanos</w:t>
      </w:r>
    </w:p>
    <w:p w:rsidR="00294C06" w:rsidRPr="00DE054A" w:rsidRDefault="00294C06" w:rsidP="00DE054A">
      <w:pPr>
        <w:pStyle w:val="Prrafodelista"/>
        <w:numPr>
          <w:ilvl w:val="0"/>
          <w:numId w:val="11"/>
        </w:numPr>
        <w:jc w:val="both"/>
        <w:rPr>
          <w:sz w:val="24"/>
          <w:szCs w:val="24"/>
        </w:rPr>
        <w:sectPr w:rsidR="00294C06" w:rsidRPr="00DE054A" w:rsidSect="00294C06">
          <w:type w:val="continuous"/>
          <w:pgSz w:w="12191" w:h="18711" w:code="1"/>
          <w:pgMar w:top="1134" w:right="1134" w:bottom="1134" w:left="1134" w:header="709" w:footer="709" w:gutter="0"/>
          <w:cols w:num="2" w:space="708"/>
          <w:docGrid w:linePitch="360"/>
        </w:sectPr>
      </w:pPr>
      <w:r w:rsidRPr="00F467BB">
        <w:rPr>
          <w:sz w:val="24"/>
          <w:szCs w:val="24"/>
        </w:rPr>
        <w:t>Secretaría de integración Económica  Latinoamerican</w:t>
      </w:r>
      <w:r w:rsidR="00DE054A">
        <w:rPr>
          <w:sz w:val="24"/>
          <w:szCs w:val="24"/>
        </w:rPr>
        <w:t>a</w:t>
      </w:r>
    </w:p>
    <w:p w:rsidR="004C661E" w:rsidRPr="00F467BB" w:rsidRDefault="004C661E" w:rsidP="00E42337">
      <w:pPr>
        <w:rPr>
          <w:sz w:val="24"/>
          <w:szCs w:val="24"/>
        </w:rPr>
      </w:pPr>
    </w:p>
    <w:p w:rsidR="004C661E" w:rsidRPr="00F467BB" w:rsidRDefault="00EB793D" w:rsidP="00754A2D">
      <w:pPr>
        <w:pStyle w:val="Prrafodelista"/>
        <w:numPr>
          <w:ilvl w:val="0"/>
          <w:numId w:val="4"/>
        </w:numPr>
        <w:jc w:val="both"/>
        <w:rPr>
          <w:sz w:val="24"/>
          <w:szCs w:val="24"/>
        </w:rPr>
      </w:pPr>
      <w:r w:rsidRPr="00F467BB">
        <w:rPr>
          <w:sz w:val="24"/>
          <w:szCs w:val="24"/>
        </w:rPr>
        <w:t>El desarrollo industrial latinoamericano es denominado proceso sustitutivo  porque</w:t>
      </w:r>
    </w:p>
    <w:p w:rsidR="00EB793D" w:rsidRPr="00F467BB" w:rsidRDefault="00BC1318" w:rsidP="00754A2D">
      <w:pPr>
        <w:pStyle w:val="Prrafodelista"/>
        <w:numPr>
          <w:ilvl w:val="0"/>
          <w:numId w:val="12"/>
        </w:numPr>
        <w:jc w:val="both"/>
        <w:rPr>
          <w:sz w:val="24"/>
          <w:szCs w:val="24"/>
        </w:rPr>
      </w:pPr>
      <w:r w:rsidRPr="00F467BB">
        <w:rPr>
          <w:sz w:val="24"/>
          <w:szCs w:val="24"/>
        </w:rPr>
        <w:t>se pretendía producir en los países  los bienes  que se importaban.</w:t>
      </w:r>
    </w:p>
    <w:p w:rsidR="00BC1318" w:rsidRPr="00F467BB" w:rsidRDefault="00DE054A" w:rsidP="00754A2D">
      <w:pPr>
        <w:pStyle w:val="Prrafodelista"/>
        <w:numPr>
          <w:ilvl w:val="0"/>
          <w:numId w:val="12"/>
        </w:numPr>
        <w:jc w:val="both"/>
        <w:rPr>
          <w:sz w:val="24"/>
          <w:szCs w:val="24"/>
        </w:rPr>
      </w:pPr>
      <w:r>
        <w:rPr>
          <w:sz w:val="24"/>
          <w:szCs w:val="24"/>
        </w:rPr>
        <w:t>se sustituyó</w:t>
      </w:r>
      <w:r w:rsidR="00BC1318" w:rsidRPr="00F467BB">
        <w:rPr>
          <w:sz w:val="24"/>
          <w:szCs w:val="24"/>
        </w:rPr>
        <w:t xml:space="preserve"> la  industria moderna por la llamada industria de punta.</w:t>
      </w:r>
    </w:p>
    <w:p w:rsidR="00BC1318" w:rsidRPr="00F467BB" w:rsidRDefault="00BC1318" w:rsidP="00754A2D">
      <w:pPr>
        <w:pStyle w:val="Prrafodelista"/>
        <w:numPr>
          <w:ilvl w:val="0"/>
          <w:numId w:val="12"/>
        </w:numPr>
        <w:jc w:val="both"/>
        <w:rPr>
          <w:sz w:val="24"/>
          <w:szCs w:val="24"/>
        </w:rPr>
      </w:pPr>
      <w:r w:rsidRPr="00F467BB">
        <w:rPr>
          <w:sz w:val="24"/>
          <w:szCs w:val="24"/>
        </w:rPr>
        <w:t>se produjeron avances en la industrialización del agro y la industria tradicional.</w:t>
      </w:r>
    </w:p>
    <w:p w:rsidR="004C661E" w:rsidRPr="00F467BB" w:rsidRDefault="00BC1318" w:rsidP="00A06F1E">
      <w:pPr>
        <w:pStyle w:val="Prrafodelista"/>
        <w:numPr>
          <w:ilvl w:val="0"/>
          <w:numId w:val="12"/>
        </w:numPr>
        <w:jc w:val="both"/>
        <w:rPr>
          <w:sz w:val="24"/>
          <w:szCs w:val="24"/>
        </w:rPr>
      </w:pPr>
      <w:r w:rsidRPr="00F467BB">
        <w:rPr>
          <w:sz w:val="24"/>
          <w:szCs w:val="24"/>
        </w:rPr>
        <w:t>las personas sustituyeron los productos a los que estaban acostumbrados por otros nuevos.</w:t>
      </w:r>
    </w:p>
    <w:p w:rsidR="00A06F1E" w:rsidRPr="00F467BB" w:rsidRDefault="00A06F1E" w:rsidP="00A06F1E">
      <w:pPr>
        <w:pStyle w:val="Prrafodelista"/>
        <w:ind w:left="1080"/>
        <w:jc w:val="both"/>
        <w:rPr>
          <w:sz w:val="24"/>
          <w:szCs w:val="24"/>
        </w:rPr>
      </w:pPr>
    </w:p>
    <w:p w:rsidR="00B5168E" w:rsidRDefault="00B5168E" w:rsidP="00C038BE">
      <w:pPr>
        <w:pStyle w:val="Prrafodelista"/>
        <w:rPr>
          <w:sz w:val="24"/>
          <w:szCs w:val="24"/>
        </w:rPr>
      </w:pPr>
    </w:p>
    <w:p w:rsidR="00F84FC1" w:rsidRDefault="00F84FC1" w:rsidP="00C038BE">
      <w:pPr>
        <w:pStyle w:val="Prrafodelista"/>
        <w:rPr>
          <w:sz w:val="24"/>
          <w:szCs w:val="24"/>
        </w:rPr>
      </w:pPr>
    </w:p>
    <w:p w:rsidR="00F84FC1" w:rsidRDefault="00F84FC1" w:rsidP="00C038BE">
      <w:pPr>
        <w:pStyle w:val="Prrafodelista"/>
        <w:rPr>
          <w:sz w:val="24"/>
          <w:szCs w:val="24"/>
        </w:rPr>
      </w:pPr>
    </w:p>
    <w:p w:rsidR="00F84FC1" w:rsidRPr="00F467BB" w:rsidRDefault="00F84FC1" w:rsidP="00C038BE">
      <w:pPr>
        <w:pStyle w:val="Prrafodelista"/>
        <w:rPr>
          <w:sz w:val="24"/>
          <w:szCs w:val="24"/>
        </w:rPr>
      </w:pPr>
    </w:p>
    <w:p w:rsidR="004C661E" w:rsidRPr="00F467BB" w:rsidRDefault="00F21ADC" w:rsidP="00754A2D">
      <w:pPr>
        <w:pStyle w:val="Prrafodelista"/>
        <w:numPr>
          <w:ilvl w:val="0"/>
          <w:numId w:val="4"/>
        </w:numPr>
        <w:jc w:val="both"/>
        <w:rPr>
          <w:sz w:val="24"/>
          <w:szCs w:val="24"/>
        </w:rPr>
      </w:pPr>
      <w:r w:rsidRPr="00F467BB">
        <w:rPr>
          <w:sz w:val="24"/>
          <w:szCs w:val="24"/>
        </w:rPr>
        <w:lastRenderedPageBreak/>
        <w:t>En el ámbito  político</w:t>
      </w:r>
      <w:r w:rsidR="008866B9">
        <w:rPr>
          <w:sz w:val="24"/>
          <w:szCs w:val="24"/>
        </w:rPr>
        <w:t>,</w:t>
      </w:r>
      <w:r w:rsidRPr="00F467BB">
        <w:rPr>
          <w:sz w:val="24"/>
          <w:szCs w:val="24"/>
        </w:rPr>
        <w:t xml:space="preserve">  la industrialización  requirió  de gobiernos </w:t>
      </w:r>
      <w:r w:rsidR="008866B9">
        <w:rPr>
          <w:sz w:val="24"/>
          <w:szCs w:val="24"/>
        </w:rPr>
        <w:t>reformistas</w:t>
      </w:r>
      <w:r w:rsidRPr="00F467BB">
        <w:rPr>
          <w:sz w:val="24"/>
          <w:szCs w:val="24"/>
        </w:rPr>
        <w:t xml:space="preserve"> denominados gestores, que </w:t>
      </w:r>
      <w:r w:rsidR="00DC791C" w:rsidRPr="00F467BB">
        <w:rPr>
          <w:sz w:val="24"/>
          <w:szCs w:val="24"/>
        </w:rPr>
        <w:t xml:space="preserve"> promovieran  el progreso material y </w:t>
      </w:r>
      <w:r w:rsidR="00F711AD" w:rsidRPr="00F467BB">
        <w:rPr>
          <w:sz w:val="24"/>
          <w:szCs w:val="24"/>
        </w:rPr>
        <w:t xml:space="preserve">social. </w:t>
      </w:r>
      <w:r w:rsidR="00DC791C" w:rsidRPr="00F467BB">
        <w:rPr>
          <w:sz w:val="24"/>
          <w:szCs w:val="24"/>
        </w:rPr>
        <w:t>Una de las primeras medidas que tomaron fue</w:t>
      </w:r>
    </w:p>
    <w:p w:rsidR="00DC791C" w:rsidRDefault="009C4043" w:rsidP="00754A2D">
      <w:pPr>
        <w:pStyle w:val="Prrafodelista"/>
        <w:numPr>
          <w:ilvl w:val="0"/>
          <w:numId w:val="14"/>
        </w:numPr>
        <w:jc w:val="both"/>
        <w:rPr>
          <w:sz w:val="24"/>
          <w:szCs w:val="24"/>
        </w:rPr>
      </w:pPr>
      <w:r>
        <w:rPr>
          <w:sz w:val="24"/>
          <w:szCs w:val="24"/>
        </w:rPr>
        <w:t>p</w:t>
      </w:r>
      <w:r w:rsidR="00D43AA3" w:rsidRPr="00F467BB">
        <w:rPr>
          <w:sz w:val="24"/>
          <w:szCs w:val="24"/>
        </w:rPr>
        <w:t>romover el cooperativismo</w:t>
      </w:r>
    </w:p>
    <w:p w:rsidR="00DE6435" w:rsidRPr="00DE6435" w:rsidRDefault="00DE6435" w:rsidP="00DE6435">
      <w:pPr>
        <w:pStyle w:val="Prrafodelista"/>
        <w:numPr>
          <w:ilvl w:val="0"/>
          <w:numId w:val="14"/>
        </w:numPr>
        <w:jc w:val="both"/>
        <w:rPr>
          <w:sz w:val="24"/>
          <w:szCs w:val="24"/>
        </w:rPr>
      </w:pPr>
      <w:r>
        <w:rPr>
          <w:sz w:val="24"/>
          <w:szCs w:val="24"/>
        </w:rPr>
        <w:t>a</w:t>
      </w:r>
      <w:r w:rsidRPr="00F467BB">
        <w:rPr>
          <w:sz w:val="24"/>
          <w:szCs w:val="24"/>
        </w:rPr>
        <w:t>probar leyes a favor del sindicalismo</w:t>
      </w:r>
    </w:p>
    <w:p w:rsidR="00D43AA3" w:rsidRPr="00F467BB" w:rsidRDefault="009C4043" w:rsidP="00754A2D">
      <w:pPr>
        <w:pStyle w:val="Prrafodelista"/>
        <w:numPr>
          <w:ilvl w:val="0"/>
          <w:numId w:val="14"/>
        </w:numPr>
        <w:jc w:val="both"/>
        <w:rPr>
          <w:sz w:val="24"/>
          <w:szCs w:val="24"/>
        </w:rPr>
      </w:pPr>
      <w:r>
        <w:rPr>
          <w:sz w:val="24"/>
          <w:szCs w:val="24"/>
        </w:rPr>
        <w:t>n</w:t>
      </w:r>
      <w:r w:rsidR="00D43AA3" w:rsidRPr="00F467BB">
        <w:rPr>
          <w:sz w:val="24"/>
          <w:szCs w:val="24"/>
        </w:rPr>
        <w:t>acionalizar los recursos naturales necesarios para el desarrollo</w:t>
      </w:r>
    </w:p>
    <w:p w:rsidR="00D43AA3" w:rsidRPr="00F467BB" w:rsidRDefault="009C4043" w:rsidP="00754A2D">
      <w:pPr>
        <w:pStyle w:val="Prrafodelista"/>
        <w:numPr>
          <w:ilvl w:val="0"/>
          <w:numId w:val="14"/>
        </w:numPr>
        <w:jc w:val="both"/>
        <w:rPr>
          <w:sz w:val="24"/>
          <w:szCs w:val="24"/>
        </w:rPr>
      </w:pPr>
      <w:r>
        <w:rPr>
          <w:sz w:val="24"/>
          <w:szCs w:val="24"/>
        </w:rPr>
        <w:t>s</w:t>
      </w:r>
      <w:r w:rsidR="00D43AA3" w:rsidRPr="00F467BB">
        <w:rPr>
          <w:sz w:val="24"/>
          <w:szCs w:val="24"/>
        </w:rPr>
        <w:t>ubsidiar  a los transportistas  públicos  para lograr la movilidad social</w:t>
      </w:r>
    </w:p>
    <w:p w:rsidR="00D43AA3" w:rsidRPr="00F467BB" w:rsidRDefault="00D43AA3" w:rsidP="00D43AA3">
      <w:pPr>
        <w:pStyle w:val="Prrafodelista"/>
        <w:ind w:left="1080"/>
        <w:jc w:val="both"/>
        <w:rPr>
          <w:sz w:val="24"/>
          <w:szCs w:val="24"/>
        </w:rPr>
      </w:pPr>
    </w:p>
    <w:p w:rsidR="00B5168E" w:rsidRPr="00F467BB" w:rsidRDefault="00B5168E" w:rsidP="00D43AA3">
      <w:pPr>
        <w:pStyle w:val="Prrafodelista"/>
        <w:ind w:left="1080"/>
        <w:jc w:val="both"/>
        <w:rPr>
          <w:sz w:val="24"/>
          <w:szCs w:val="24"/>
        </w:rPr>
      </w:pPr>
    </w:p>
    <w:p w:rsidR="00DC791C" w:rsidRPr="00F467BB" w:rsidRDefault="0073405F" w:rsidP="00754A2D">
      <w:pPr>
        <w:pStyle w:val="Prrafodelista"/>
        <w:numPr>
          <w:ilvl w:val="0"/>
          <w:numId w:val="4"/>
        </w:numPr>
        <w:jc w:val="both"/>
        <w:rPr>
          <w:sz w:val="24"/>
          <w:szCs w:val="24"/>
        </w:rPr>
      </w:pPr>
      <w:r w:rsidRPr="00F467BB">
        <w:rPr>
          <w:sz w:val="24"/>
          <w:szCs w:val="24"/>
        </w:rPr>
        <w:t>La incipiente industria latinoamericana no pudo  resolver  los problemas económicos  y sociales  de la región ; más bien , la dep</w:t>
      </w:r>
      <w:r w:rsidR="0036112B">
        <w:rPr>
          <w:sz w:val="24"/>
          <w:szCs w:val="24"/>
        </w:rPr>
        <w:t xml:space="preserve">endencia económica aumentó   </w:t>
      </w:r>
      <w:r w:rsidRPr="00F467BB">
        <w:rPr>
          <w:sz w:val="24"/>
          <w:szCs w:val="24"/>
        </w:rPr>
        <w:t>especial</w:t>
      </w:r>
      <w:r w:rsidR="0036112B">
        <w:rPr>
          <w:sz w:val="24"/>
          <w:szCs w:val="24"/>
        </w:rPr>
        <w:t>mente</w:t>
      </w:r>
      <w:r w:rsidRPr="00F467BB">
        <w:rPr>
          <w:sz w:val="24"/>
          <w:szCs w:val="24"/>
        </w:rPr>
        <w:t xml:space="preserve"> porque </w:t>
      </w:r>
    </w:p>
    <w:p w:rsidR="0080103F" w:rsidRPr="00F467BB" w:rsidRDefault="00B93E8D" w:rsidP="00754A2D">
      <w:pPr>
        <w:pStyle w:val="Prrafodelista"/>
        <w:numPr>
          <w:ilvl w:val="0"/>
          <w:numId w:val="15"/>
        </w:numPr>
        <w:jc w:val="both"/>
        <w:rPr>
          <w:sz w:val="24"/>
          <w:szCs w:val="24"/>
        </w:rPr>
      </w:pPr>
      <w:r w:rsidRPr="00F467BB">
        <w:rPr>
          <w:sz w:val="24"/>
          <w:szCs w:val="24"/>
        </w:rPr>
        <w:t>el ahorro nacional fue destinado al comercio</w:t>
      </w:r>
      <w:r w:rsidR="00502E98" w:rsidRPr="00F467BB">
        <w:rPr>
          <w:sz w:val="24"/>
          <w:szCs w:val="24"/>
        </w:rPr>
        <w:t>.</w:t>
      </w:r>
    </w:p>
    <w:p w:rsidR="00B93E8D" w:rsidRPr="00F467BB" w:rsidRDefault="00B93E8D" w:rsidP="00754A2D">
      <w:pPr>
        <w:pStyle w:val="Prrafodelista"/>
        <w:numPr>
          <w:ilvl w:val="0"/>
          <w:numId w:val="15"/>
        </w:numPr>
        <w:jc w:val="both"/>
        <w:rPr>
          <w:sz w:val="24"/>
          <w:szCs w:val="24"/>
        </w:rPr>
      </w:pPr>
      <w:r w:rsidRPr="00F467BB">
        <w:rPr>
          <w:sz w:val="24"/>
          <w:szCs w:val="24"/>
        </w:rPr>
        <w:t>la materia prima y la tecnología eran importadas</w:t>
      </w:r>
      <w:r w:rsidR="00502E98" w:rsidRPr="00F467BB">
        <w:rPr>
          <w:sz w:val="24"/>
          <w:szCs w:val="24"/>
        </w:rPr>
        <w:t>.</w:t>
      </w:r>
    </w:p>
    <w:p w:rsidR="00B93E8D" w:rsidRPr="00F467BB" w:rsidRDefault="00502E98" w:rsidP="00754A2D">
      <w:pPr>
        <w:pStyle w:val="Prrafodelista"/>
        <w:numPr>
          <w:ilvl w:val="0"/>
          <w:numId w:val="15"/>
        </w:numPr>
        <w:jc w:val="both"/>
        <w:rPr>
          <w:sz w:val="24"/>
          <w:szCs w:val="24"/>
        </w:rPr>
      </w:pPr>
      <w:r w:rsidRPr="00F467BB">
        <w:rPr>
          <w:sz w:val="24"/>
          <w:szCs w:val="24"/>
        </w:rPr>
        <w:t>la producción aumentó pero  el comercio no.</w:t>
      </w:r>
    </w:p>
    <w:p w:rsidR="00502E98" w:rsidRPr="00F467BB" w:rsidRDefault="00502E98" w:rsidP="00754A2D">
      <w:pPr>
        <w:pStyle w:val="Prrafodelista"/>
        <w:numPr>
          <w:ilvl w:val="0"/>
          <w:numId w:val="15"/>
        </w:numPr>
        <w:jc w:val="both"/>
        <w:rPr>
          <w:sz w:val="24"/>
          <w:szCs w:val="24"/>
        </w:rPr>
      </w:pPr>
      <w:r w:rsidRPr="00F467BB">
        <w:rPr>
          <w:sz w:val="24"/>
          <w:szCs w:val="24"/>
        </w:rPr>
        <w:t>Estados Unidos, principal comprador, también  estaba  desarrolla</w:t>
      </w:r>
      <w:r w:rsidR="00334DED">
        <w:rPr>
          <w:sz w:val="24"/>
          <w:szCs w:val="24"/>
        </w:rPr>
        <w:t>n</w:t>
      </w:r>
      <w:r w:rsidRPr="00F467BB">
        <w:rPr>
          <w:sz w:val="24"/>
          <w:szCs w:val="24"/>
        </w:rPr>
        <w:t>do  el  proceso sustitutivo.</w:t>
      </w:r>
    </w:p>
    <w:p w:rsidR="004C661E" w:rsidRPr="00F467BB" w:rsidRDefault="004C661E" w:rsidP="00C038BE">
      <w:pPr>
        <w:pStyle w:val="Prrafodelista"/>
        <w:rPr>
          <w:sz w:val="24"/>
          <w:szCs w:val="24"/>
        </w:rPr>
      </w:pPr>
    </w:p>
    <w:p w:rsidR="004C661E" w:rsidRPr="00F467BB" w:rsidRDefault="004C661E" w:rsidP="00C038BE">
      <w:pPr>
        <w:pStyle w:val="Prrafodelista"/>
        <w:rPr>
          <w:sz w:val="24"/>
          <w:szCs w:val="24"/>
        </w:rPr>
      </w:pPr>
    </w:p>
    <w:p w:rsidR="00DA24F3" w:rsidRPr="00F467BB" w:rsidRDefault="00A70C5E" w:rsidP="00754A2D">
      <w:pPr>
        <w:pStyle w:val="Prrafodelista"/>
        <w:numPr>
          <w:ilvl w:val="0"/>
          <w:numId w:val="4"/>
        </w:numPr>
        <w:rPr>
          <w:sz w:val="24"/>
          <w:szCs w:val="24"/>
        </w:rPr>
      </w:pPr>
      <w:r w:rsidRPr="00F467BB">
        <w:rPr>
          <w:sz w:val="24"/>
          <w:szCs w:val="24"/>
        </w:rPr>
        <w:t>Lea la siguiente información:</w:t>
      </w:r>
    </w:p>
    <w:p w:rsidR="00A70C5E" w:rsidRPr="00F467BB" w:rsidRDefault="00ED7B92" w:rsidP="00754A2D">
      <w:pPr>
        <w:pStyle w:val="Prrafodelista"/>
        <w:numPr>
          <w:ilvl w:val="0"/>
          <w:numId w:val="17"/>
        </w:numPr>
        <w:rPr>
          <w:sz w:val="24"/>
          <w:szCs w:val="24"/>
        </w:rPr>
      </w:pPr>
      <w:r w:rsidRPr="00F467BB">
        <w:rPr>
          <w:sz w:val="24"/>
          <w:szCs w:val="24"/>
        </w:rPr>
        <w:t>Creciente contaminación.</w:t>
      </w:r>
    </w:p>
    <w:p w:rsidR="00ED7B92" w:rsidRPr="00F467BB" w:rsidRDefault="00ED7B92" w:rsidP="00754A2D">
      <w:pPr>
        <w:pStyle w:val="Prrafodelista"/>
        <w:numPr>
          <w:ilvl w:val="0"/>
          <w:numId w:val="17"/>
        </w:numPr>
        <w:rPr>
          <w:sz w:val="24"/>
          <w:szCs w:val="24"/>
        </w:rPr>
      </w:pPr>
      <w:r w:rsidRPr="00F467BB">
        <w:rPr>
          <w:sz w:val="24"/>
          <w:szCs w:val="24"/>
        </w:rPr>
        <w:t>Urbanización de espacios con  vocación agrícola.</w:t>
      </w:r>
    </w:p>
    <w:p w:rsidR="00ED7B92" w:rsidRPr="00F467BB" w:rsidRDefault="00ED7B92" w:rsidP="00754A2D">
      <w:pPr>
        <w:pStyle w:val="Prrafodelista"/>
        <w:numPr>
          <w:ilvl w:val="0"/>
          <w:numId w:val="17"/>
        </w:numPr>
        <w:rPr>
          <w:sz w:val="24"/>
          <w:szCs w:val="24"/>
        </w:rPr>
      </w:pPr>
      <w:r w:rsidRPr="00F467BB">
        <w:rPr>
          <w:sz w:val="24"/>
          <w:szCs w:val="24"/>
        </w:rPr>
        <w:t>Implementación del desarrollo sostenible.</w:t>
      </w:r>
    </w:p>
    <w:p w:rsidR="00ED7B92" w:rsidRPr="00F467BB" w:rsidRDefault="00ED7B92" w:rsidP="00754A2D">
      <w:pPr>
        <w:pStyle w:val="Prrafodelista"/>
        <w:numPr>
          <w:ilvl w:val="0"/>
          <w:numId w:val="17"/>
        </w:numPr>
        <w:rPr>
          <w:sz w:val="24"/>
          <w:szCs w:val="24"/>
        </w:rPr>
      </w:pPr>
      <w:r w:rsidRPr="00F467BB">
        <w:rPr>
          <w:sz w:val="24"/>
          <w:szCs w:val="24"/>
        </w:rPr>
        <w:t>Disminución de la tasa de natalidad.</w:t>
      </w:r>
    </w:p>
    <w:p w:rsidR="00ED7B92" w:rsidRPr="00F467BB" w:rsidRDefault="00ED7B92" w:rsidP="00031C99">
      <w:pPr>
        <w:jc w:val="both"/>
        <w:rPr>
          <w:b/>
          <w:sz w:val="24"/>
          <w:szCs w:val="24"/>
        </w:rPr>
      </w:pPr>
      <w:r w:rsidRPr="00F467BB">
        <w:rPr>
          <w:b/>
          <w:sz w:val="24"/>
          <w:szCs w:val="24"/>
        </w:rPr>
        <w:t>¿Cuáles de los anteriores aspectos son consecuencias del proceso de  industrialización y urbanización latinoamericana?</w:t>
      </w:r>
    </w:p>
    <w:p w:rsidR="00ED7B92" w:rsidRPr="00F467BB" w:rsidRDefault="00ED7B92" w:rsidP="00754A2D">
      <w:pPr>
        <w:pStyle w:val="Prrafodelista"/>
        <w:numPr>
          <w:ilvl w:val="0"/>
          <w:numId w:val="18"/>
        </w:numPr>
        <w:jc w:val="both"/>
        <w:rPr>
          <w:sz w:val="24"/>
          <w:szCs w:val="24"/>
        </w:rPr>
      </w:pPr>
      <w:r w:rsidRPr="00F467BB">
        <w:rPr>
          <w:sz w:val="24"/>
          <w:szCs w:val="24"/>
        </w:rPr>
        <w:t xml:space="preserve"> I y II           B. I y IV               C. II y III                D. II y IV</w:t>
      </w:r>
    </w:p>
    <w:p w:rsidR="00A06F1E" w:rsidRPr="00F467BB" w:rsidRDefault="00A06F1E" w:rsidP="00840160">
      <w:pPr>
        <w:pStyle w:val="Default"/>
        <w:rPr>
          <w:rFonts w:asciiTheme="minorHAnsi" w:hAnsiTheme="minorHAnsi"/>
        </w:rPr>
      </w:pPr>
    </w:p>
    <w:p w:rsidR="0040457A" w:rsidRPr="00F467BB" w:rsidRDefault="0040457A" w:rsidP="00840160">
      <w:pPr>
        <w:pStyle w:val="Default"/>
        <w:rPr>
          <w:rFonts w:asciiTheme="minorHAnsi" w:hAnsiTheme="minorHAnsi"/>
        </w:rPr>
      </w:pPr>
    </w:p>
    <w:p w:rsidR="00F9308D" w:rsidRPr="00F467BB" w:rsidRDefault="00F9308D" w:rsidP="00754A2D">
      <w:pPr>
        <w:pStyle w:val="Prrafodelista"/>
        <w:numPr>
          <w:ilvl w:val="0"/>
          <w:numId w:val="4"/>
        </w:numPr>
        <w:rPr>
          <w:sz w:val="24"/>
          <w:szCs w:val="24"/>
        </w:rPr>
      </w:pPr>
      <w:r w:rsidRPr="00F467BB">
        <w:rPr>
          <w:sz w:val="24"/>
          <w:szCs w:val="24"/>
        </w:rPr>
        <w:t xml:space="preserve">Considere la siguiente información: </w:t>
      </w:r>
    </w:p>
    <w:p w:rsidR="00F9308D" w:rsidRPr="00F467BB" w:rsidRDefault="00F9308D" w:rsidP="00840160">
      <w:pPr>
        <w:pStyle w:val="Prrafodelista"/>
        <w:ind w:left="360"/>
        <w:rPr>
          <w:sz w:val="24"/>
          <w:szCs w:val="24"/>
        </w:rPr>
      </w:pPr>
      <w:r w:rsidRPr="00F467BB">
        <w:rPr>
          <w:b/>
          <w:sz w:val="24"/>
          <w:szCs w:val="24"/>
        </w:rPr>
        <w:t>1.</w:t>
      </w:r>
      <w:r w:rsidR="00840160" w:rsidRPr="00F467BB">
        <w:rPr>
          <w:sz w:val="24"/>
          <w:szCs w:val="24"/>
        </w:rPr>
        <w:t xml:space="preserve"> </w:t>
      </w:r>
      <w:r w:rsidRPr="00F467BB">
        <w:rPr>
          <w:sz w:val="24"/>
          <w:szCs w:val="24"/>
        </w:rPr>
        <w:t xml:space="preserve">La propiedad extranjera creció, gracias a la política puertas abiertas. </w:t>
      </w:r>
    </w:p>
    <w:p w:rsidR="00F9308D" w:rsidRPr="00F467BB" w:rsidRDefault="00F9308D" w:rsidP="00840160">
      <w:pPr>
        <w:pStyle w:val="Prrafodelista"/>
        <w:ind w:left="360"/>
        <w:rPr>
          <w:sz w:val="24"/>
          <w:szCs w:val="24"/>
        </w:rPr>
      </w:pPr>
      <w:r w:rsidRPr="00F467BB">
        <w:rPr>
          <w:b/>
          <w:sz w:val="24"/>
          <w:szCs w:val="24"/>
        </w:rPr>
        <w:t>2.</w:t>
      </w:r>
      <w:r w:rsidR="00840160" w:rsidRPr="00F467BB">
        <w:rPr>
          <w:sz w:val="24"/>
          <w:szCs w:val="24"/>
        </w:rPr>
        <w:t xml:space="preserve"> </w:t>
      </w:r>
      <w:r w:rsidRPr="00F467BB">
        <w:rPr>
          <w:sz w:val="24"/>
          <w:szCs w:val="24"/>
        </w:rPr>
        <w:t xml:space="preserve">La carga tributaria interna aumentó, favoreció a quienes tenían y afecto a los más pobres. </w:t>
      </w:r>
    </w:p>
    <w:p w:rsidR="00F9308D" w:rsidRPr="00F467BB" w:rsidRDefault="00F9308D" w:rsidP="00840160">
      <w:pPr>
        <w:pStyle w:val="Prrafodelista"/>
        <w:ind w:left="360"/>
        <w:rPr>
          <w:sz w:val="24"/>
          <w:szCs w:val="24"/>
        </w:rPr>
      </w:pPr>
      <w:r w:rsidRPr="00F467BB">
        <w:rPr>
          <w:b/>
          <w:sz w:val="24"/>
          <w:szCs w:val="24"/>
        </w:rPr>
        <w:t>3.</w:t>
      </w:r>
      <w:r w:rsidR="00840160" w:rsidRPr="00F467BB">
        <w:rPr>
          <w:sz w:val="24"/>
          <w:szCs w:val="24"/>
        </w:rPr>
        <w:t xml:space="preserve"> </w:t>
      </w:r>
      <w:r w:rsidRPr="00F467BB">
        <w:rPr>
          <w:sz w:val="24"/>
          <w:szCs w:val="24"/>
        </w:rPr>
        <w:t xml:space="preserve">Se seguían importando bienes de consumo, sobre todo porque los medios de comunicación determinaron el consumo. </w:t>
      </w:r>
    </w:p>
    <w:p w:rsidR="00F9308D" w:rsidRPr="00F467BB" w:rsidRDefault="00AF62A7" w:rsidP="00840160">
      <w:pPr>
        <w:pStyle w:val="Prrafodelista"/>
        <w:ind w:left="360"/>
        <w:rPr>
          <w:b/>
          <w:sz w:val="24"/>
          <w:szCs w:val="24"/>
        </w:rPr>
      </w:pPr>
      <w:r>
        <w:rPr>
          <w:b/>
          <w:sz w:val="24"/>
          <w:szCs w:val="24"/>
        </w:rPr>
        <w:t xml:space="preserve">Determine las opciones que identifican los problemas </w:t>
      </w:r>
      <w:r w:rsidR="00F9308D" w:rsidRPr="00F467BB">
        <w:rPr>
          <w:b/>
          <w:sz w:val="24"/>
          <w:szCs w:val="24"/>
        </w:rPr>
        <w:t>que enfrentó el modelo de desarrollo hacia adentro en América Latina a partir</w:t>
      </w:r>
      <w:r>
        <w:rPr>
          <w:b/>
          <w:sz w:val="24"/>
          <w:szCs w:val="24"/>
        </w:rPr>
        <w:t xml:space="preserve"> de los años sesenta y setenta</w:t>
      </w:r>
    </w:p>
    <w:p w:rsidR="00F9308D" w:rsidRPr="00F467BB" w:rsidRDefault="00FA4D2B" w:rsidP="00FA4D2B">
      <w:pPr>
        <w:pStyle w:val="Prrafodelista"/>
        <w:ind w:left="360"/>
        <w:rPr>
          <w:sz w:val="24"/>
          <w:szCs w:val="24"/>
        </w:rPr>
      </w:pPr>
      <w:r w:rsidRPr="00F467BB">
        <w:rPr>
          <w:sz w:val="24"/>
          <w:szCs w:val="24"/>
        </w:rPr>
        <w:t>A.</w:t>
      </w:r>
      <w:r w:rsidR="00F9308D" w:rsidRPr="00F467BB">
        <w:rPr>
          <w:sz w:val="24"/>
          <w:szCs w:val="24"/>
        </w:rPr>
        <w:t xml:space="preserve"> 1, 2 y 3 </w:t>
      </w:r>
      <w:r w:rsidRPr="00F467BB">
        <w:rPr>
          <w:sz w:val="24"/>
          <w:szCs w:val="24"/>
        </w:rPr>
        <w:t xml:space="preserve">      B.</w:t>
      </w:r>
      <w:r w:rsidR="00F9308D" w:rsidRPr="00F467BB">
        <w:rPr>
          <w:sz w:val="24"/>
          <w:szCs w:val="24"/>
        </w:rPr>
        <w:t xml:space="preserve"> 2 y 3 </w:t>
      </w:r>
      <w:r w:rsidRPr="00F467BB">
        <w:rPr>
          <w:sz w:val="24"/>
          <w:szCs w:val="24"/>
        </w:rPr>
        <w:t xml:space="preserve">             C.</w:t>
      </w:r>
      <w:r w:rsidR="00F9308D" w:rsidRPr="00F467BB">
        <w:rPr>
          <w:sz w:val="24"/>
          <w:szCs w:val="24"/>
        </w:rPr>
        <w:t xml:space="preserve"> 1 y 3 </w:t>
      </w:r>
      <w:r w:rsidRPr="00F467BB">
        <w:rPr>
          <w:sz w:val="24"/>
          <w:szCs w:val="24"/>
        </w:rPr>
        <w:t xml:space="preserve">                     D.</w:t>
      </w:r>
      <w:r w:rsidR="00F9308D" w:rsidRPr="00F467BB">
        <w:rPr>
          <w:sz w:val="24"/>
          <w:szCs w:val="24"/>
        </w:rPr>
        <w:t xml:space="preserve"> 1 y 2 </w:t>
      </w:r>
    </w:p>
    <w:p w:rsidR="000E388D" w:rsidRPr="00F467BB" w:rsidRDefault="000E388D" w:rsidP="000629D0">
      <w:pPr>
        <w:pStyle w:val="Prrafodelista"/>
        <w:ind w:left="360"/>
        <w:rPr>
          <w:sz w:val="24"/>
          <w:szCs w:val="24"/>
        </w:rPr>
      </w:pPr>
    </w:p>
    <w:p w:rsidR="00397809" w:rsidRPr="00F467BB" w:rsidRDefault="00397809" w:rsidP="00754A2D">
      <w:pPr>
        <w:pStyle w:val="Default"/>
        <w:numPr>
          <w:ilvl w:val="0"/>
          <w:numId w:val="4"/>
        </w:numPr>
        <w:rPr>
          <w:rFonts w:asciiTheme="minorHAnsi" w:hAnsiTheme="minorHAnsi"/>
        </w:rPr>
      </w:pPr>
      <w:r w:rsidRPr="00F467BB">
        <w:rPr>
          <w:rFonts w:asciiTheme="minorHAnsi" w:hAnsiTheme="minorHAnsi"/>
        </w:rPr>
        <w:t xml:space="preserve">Considere la siguiente información: </w:t>
      </w:r>
    </w:p>
    <w:p w:rsidR="00397809" w:rsidRPr="00F467BB" w:rsidRDefault="00397809" w:rsidP="00754A2D">
      <w:pPr>
        <w:pStyle w:val="Default"/>
        <w:numPr>
          <w:ilvl w:val="0"/>
          <w:numId w:val="19"/>
        </w:numPr>
        <w:rPr>
          <w:rFonts w:asciiTheme="minorHAnsi" w:hAnsiTheme="minorHAnsi"/>
        </w:rPr>
      </w:pPr>
      <w:r w:rsidRPr="00F467BB">
        <w:rPr>
          <w:rFonts w:asciiTheme="minorHAnsi" w:hAnsiTheme="minorHAnsi"/>
          <w:b/>
          <w:bCs/>
        </w:rPr>
        <w:t xml:space="preserve">Emigración del campo-ciudad con los subsiguientes problemas sociales. </w:t>
      </w:r>
    </w:p>
    <w:p w:rsidR="00397809" w:rsidRPr="00F467BB" w:rsidRDefault="00397809" w:rsidP="00754A2D">
      <w:pPr>
        <w:pStyle w:val="Default"/>
        <w:numPr>
          <w:ilvl w:val="0"/>
          <w:numId w:val="19"/>
        </w:numPr>
        <w:rPr>
          <w:rFonts w:asciiTheme="minorHAnsi" w:hAnsiTheme="minorHAnsi"/>
        </w:rPr>
      </w:pPr>
      <w:r w:rsidRPr="00F467BB">
        <w:rPr>
          <w:rFonts w:asciiTheme="minorHAnsi" w:hAnsiTheme="minorHAnsi"/>
          <w:b/>
          <w:bCs/>
        </w:rPr>
        <w:t xml:space="preserve">Se nacionalizaron los recursos naturales, la banca, la electricidad y los energéticos. </w:t>
      </w:r>
    </w:p>
    <w:p w:rsidR="00397809" w:rsidRPr="00F467BB" w:rsidRDefault="00397809" w:rsidP="00754A2D">
      <w:pPr>
        <w:pStyle w:val="Default"/>
        <w:numPr>
          <w:ilvl w:val="0"/>
          <w:numId w:val="19"/>
        </w:numPr>
        <w:rPr>
          <w:rFonts w:asciiTheme="minorHAnsi" w:hAnsiTheme="minorHAnsi"/>
        </w:rPr>
      </w:pPr>
      <w:r w:rsidRPr="00F467BB">
        <w:rPr>
          <w:rFonts w:asciiTheme="minorHAnsi" w:hAnsiTheme="minorHAnsi"/>
          <w:b/>
          <w:bCs/>
        </w:rPr>
        <w:t xml:space="preserve">No se superaron los problemas sociales ni el desempleo, pues la nueva industria requería mano de obra especializada </w:t>
      </w:r>
    </w:p>
    <w:p w:rsidR="00397809" w:rsidRPr="00F467BB" w:rsidRDefault="00072EAD" w:rsidP="00397809">
      <w:pPr>
        <w:pStyle w:val="Default"/>
        <w:rPr>
          <w:rFonts w:asciiTheme="minorHAnsi" w:hAnsiTheme="minorHAnsi"/>
        </w:rPr>
      </w:pPr>
      <w:r>
        <w:rPr>
          <w:rFonts w:asciiTheme="minorHAnsi" w:hAnsiTheme="minorHAnsi"/>
        </w:rPr>
        <w:t>D</w:t>
      </w:r>
      <w:r w:rsidRPr="00F467BB">
        <w:rPr>
          <w:rFonts w:asciiTheme="minorHAnsi" w:hAnsiTheme="minorHAnsi"/>
        </w:rPr>
        <w:t>e los</w:t>
      </w:r>
      <w:r w:rsidR="00397809" w:rsidRPr="00F467BB">
        <w:rPr>
          <w:rFonts w:asciiTheme="minorHAnsi" w:hAnsiTheme="minorHAnsi"/>
        </w:rPr>
        <w:t xml:space="preserve"> números anteriores</w:t>
      </w:r>
      <w:r>
        <w:rPr>
          <w:rFonts w:asciiTheme="minorHAnsi" w:hAnsiTheme="minorHAnsi"/>
        </w:rPr>
        <w:t xml:space="preserve"> cuáles </w:t>
      </w:r>
      <w:r w:rsidR="00397809" w:rsidRPr="00F467BB">
        <w:rPr>
          <w:rFonts w:asciiTheme="minorHAnsi" w:hAnsiTheme="minorHAnsi"/>
        </w:rPr>
        <w:t xml:space="preserve"> identifican consecuencias que tuvo para América </w:t>
      </w:r>
      <w:r w:rsidR="00135610">
        <w:rPr>
          <w:rFonts w:asciiTheme="minorHAnsi" w:hAnsiTheme="minorHAnsi"/>
        </w:rPr>
        <w:t>Latina el desarrollo industrial</w:t>
      </w:r>
      <w:r w:rsidR="00397809" w:rsidRPr="00F467BB">
        <w:rPr>
          <w:rFonts w:asciiTheme="minorHAnsi" w:hAnsiTheme="minorHAnsi"/>
        </w:rPr>
        <w:t xml:space="preserve"> </w:t>
      </w:r>
    </w:p>
    <w:p w:rsidR="00397809" w:rsidRPr="00F467BB" w:rsidRDefault="00E26A44" w:rsidP="00397809">
      <w:pPr>
        <w:pStyle w:val="Default"/>
        <w:spacing w:after="61"/>
        <w:rPr>
          <w:rFonts w:asciiTheme="minorHAnsi" w:hAnsiTheme="minorHAnsi"/>
        </w:rPr>
      </w:pPr>
      <w:r>
        <w:rPr>
          <w:rFonts w:asciiTheme="minorHAnsi" w:hAnsiTheme="minorHAnsi"/>
        </w:rPr>
        <w:t>A.1, 2 y 3            B. 2 y 3      C. 1 y 3                  D.</w:t>
      </w:r>
      <w:r w:rsidR="00397809" w:rsidRPr="00F467BB">
        <w:rPr>
          <w:rFonts w:asciiTheme="minorHAnsi" w:hAnsiTheme="minorHAnsi"/>
        </w:rPr>
        <w:t xml:space="preserve"> 1 y 2 </w:t>
      </w:r>
    </w:p>
    <w:p w:rsidR="000629D0" w:rsidRDefault="000629D0" w:rsidP="00397809">
      <w:pPr>
        <w:pStyle w:val="Default"/>
        <w:spacing w:after="61"/>
        <w:rPr>
          <w:rFonts w:asciiTheme="minorHAnsi" w:hAnsiTheme="minorHAnsi"/>
        </w:rPr>
      </w:pPr>
    </w:p>
    <w:p w:rsidR="00E26A44" w:rsidRDefault="00E26A44" w:rsidP="00397809">
      <w:pPr>
        <w:pStyle w:val="Default"/>
        <w:spacing w:after="61"/>
        <w:rPr>
          <w:rFonts w:asciiTheme="minorHAnsi" w:hAnsiTheme="minorHAnsi"/>
        </w:rPr>
      </w:pPr>
    </w:p>
    <w:p w:rsidR="00E26A44" w:rsidRPr="00F467BB" w:rsidRDefault="00E26A44" w:rsidP="00397809">
      <w:pPr>
        <w:pStyle w:val="Default"/>
        <w:spacing w:after="61"/>
        <w:rPr>
          <w:rFonts w:asciiTheme="minorHAnsi" w:hAnsiTheme="minorHAnsi"/>
        </w:rPr>
      </w:pPr>
    </w:p>
    <w:p w:rsidR="00C254D3" w:rsidRPr="00F467BB" w:rsidRDefault="00C254D3" w:rsidP="00754A2D">
      <w:pPr>
        <w:pStyle w:val="Default"/>
        <w:numPr>
          <w:ilvl w:val="0"/>
          <w:numId w:val="4"/>
        </w:numPr>
        <w:rPr>
          <w:rFonts w:asciiTheme="minorHAnsi" w:hAnsiTheme="minorHAnsi"/>
        </w:rPr>
      </w:pPr>
      <w:r w:rsidRPr="00F467BB">
        <w:rPr>
          <w:rFonts w:asciiTheme="minorHAnsi" w:hAnsiTheme="minorHAnsi"/>
        </w:rPr>
        <w:lastRenderedPageBreak/>
        <w:t xml:space="preserve">Considere la siguiente información: </w:t>
      </w:r>
    </w:p>
    <w:p w:rsidR="00C254D3" w:rsidRPr="00F467BB" w:rsidRDefault="00C254D3" w:rsidP="00754A2D">
      <w:pPr>
        <w:pStyle w:val="Default"/>
        <w:numPr>
          <w:ilvl w:val="0"/>
          <w:numId w:val="20"/>
        </w:numPr>
        <w:rPr>
          <w:rFonts w:asciiTheme="minorHAnsi" w:hAnsiTheme="minorHAnsi"/>
        </w:rPr>
      </w:pPr>
      <w:r w:rsidRPr="00F467BB">
        <w:rPr>
          <w:rFonts w:asciiTheme="minorHAnsi" w:hAnsiTheme="minorHAnsi"/>
          <w:b/>
          <w:bCs/>
        </w:rPr>
        <w:t xml:space="preserve">Existencia de grandes latifundios donde grandes extensiones de tierra pertenecen a pocos propietarios, muchas veces sin utilizar. Hay campesinos que son explotados por los terratenientes. </w:t>
      </w:r>
    </w:p>
    <w:p w:rsidR="00C254D3" w:rsidRPr="00F467BB" w:rsidRDefault="00C254D3" w:rsidP="00754A2D">
      <w:pPr>
        <w:pStyle w:val="Default"/>
        <w:numPr>
          <w:ilvl w:val="0"/>
          <w:numId w:val="20"/>
        </w:numPr>
        <w:rPr>
          <w:rFonts w:asciiTheme="minorHAnsi" w:hAnsiTheme="minorHAnsi"/>
        </w:rPr>
      </w:pPr>
      <w:r w:rsidRPr="00F467BB">
        <w:rPr>
          <w:rFonts w:asciiTheme="minorHAnsi" w:hAnsiTheme="minorHAnsi"/>
          <w:b/>
          <w:bCs/>
        </w:rPr>
        <w:t xml:space="preserve">Desaparición del paisaje natural, contaminación del aire, contaminación visual con excesos de rótulos, contaminación sónica, basura y desechos líquidos lo que provoca enfermedades en la población. </w:t>
      </w:r>
    </w:p>
    <w:p w:rsidR="00C254D3" w:rsidRPr="00F467BB" w:rsidRDefault="00C254D3" w:rsidP="00754A2D">
      <w:pPr>
        <w:pStyle w:val="Default"/>
        <w:numPr>
          <w:ilvl w:val="0"/>
          <w:numId w:val="20"/>
        </w:numPr>
        <w:rPr>
          <w:rFonts w:asciiTheme="minorHAnsi" w:hAnsiTheme="minorHAnsi"/>
        </w:rPr>
      </w:pPr>
      <w:r w:rsidRPr="00F467BB">
        <w:rPr>
          <w:rFonts w:asciiTheme="minorHAnsi" w:hAnsiTheme="minorHAnsi"/>
          <w:b/>
          <w:bCs/>
        </w:rPr>
        <w:t xml:space="preserve">Condiciones de bienestar social cada vez más difíciles, la población en edad laboral carecen de oportunidades de trabajo, lo cual con lleva una migración de las zonas rurales en busca de mejores oportunidades </w:t>
      </w:r>
    </w:p>
    <w:p w:rsidR="00587200" w:rsidRPr="00F467BB" w:rsidRDefault="00587200" w:rsidP="00AC2C5C">
      <w:pPr>
        <w:pStyle w:val="Default"/>
        <w:rPr>
          <w:rFonts w:asciiTheme="minorHAnsi" w:hAnsiTheme="minorHAnsi"/>
        </w:rPr>
      </w:pPr>
    </w:p>
    <w:p w:rsidR="00C254D3" w:rsidRPr="00F467BB" w:rsidRDefault="00DF68F7" w:rsidP="00AC2C5C">
      <w:pPr>
        <w:pStyle w:val="Default"/>
        <w:rPr>
          <w:rFonts w:asciiTheme="minorHAnsi" w:hAnsiTheme="minorHAnsi"/>
        </w:rPr>
      </w:pPr>
      <w:r>
        <w:rPr>
          <w:rFonts w:asciiTheme="minorHAnsi" w:hAnsiTheme="minorHAnsi"/>
        </w:rPr>
        <w:t>D</w:t>
      </w:r>
      <w:r w:rsidRPr="00F467BB">
        <w:rPr>
          <w:rFonts w:asciiTheme="minorHAnsi" w:hAnsiTheme="minorHAnsi"/>
        </w:rPr>
        <w:t>e los números anteriores</w:t>
      </w:r>
      <w:r>
        <w:rPr>
          <w:rFonts w:asciiTheme="minorHAnsi" w:hAnsiTheme="minorHAnsi"/>
        </w:rPr>
        <w:t xml:space="preserve"> cuáles </w:t>
      </w:r>
      <w:r w:rsidR="00DA2D14">
        <w:rPr>
          <w:rFonts w:asciiTheme="minorHAnsi" w:hAnsiTheme="minorHAnsi"/>
        </w:rPr>
        <w:t xml:space="preserve"> identifican </w:t>
      </w:r>
      <w:r w:rsidR="00C254D3" w:rsidRPr="00F467BB">
        <w:rPr>
          <w:rFonts w:asciiTheme="minorHAnsi" w:hAnsiTheme="minorHAnsi"/>
        </w:rPr>
        <w:t xml:space="preserve"> implicaciones sociales del proceso de indu</w:t>
      </w:r>
      <w:r>
        <w:rPr>
          <w:rFonts w:asciiTheme="minorHAnsi" w:hAnsiTheme="minorHAnsi"/>
        </w:rPr>
        <w:t>strialización en América Latina</w:t>
      </w:r>
      <w:r w:rsidR="00C254D3" w:rsidRPr="00F467BB">
        <w:rPr>
          <w:rFonts w:asciiTheme="minorHAnsi" w:hAnsiTheme="minorHAnsi"/>
        </w:rPr>
        <w:t xml:space="preserve"> </w:t>
      </w:r>
    </w:p>
    <w:p w:rsidR="00C254D3" w:rsidRPr="00F467BB" w:rsidRDefault="00C254D3" w:rsidP="00AC2C5C">
      <w:pPr>
        <w:pStyle w:val="Default"/>
        <w:spacing w:after="61"/>
        <w:ind w:left="360"/>
        <w:rPr>
          <w:rFonts w:asciiTheme="minorHAnsi" w:hAnsiTheme="minorHAnsi"/>
        </w:rPr>
      </w:pPr>
      <w:r w:rsidRPr="00F467BB">
        <w:rPr>
          <w:rFonts w:asciiTheme="minorHAnsi" w:hAnsiTheme="minorHAnsi"/>
        </w:rPr>
        <w:t xml:space="preserve">A) 1, 2 y 3 </w:t>
      </w:r>
      <w:r w:rsidR="00AC2C5C" w:rsidRPr="00F467BB">
        <w:rPr>
          <w:rFonts w:asciiTheme="minorHAnsi" w:hAnsiTheme="minorHAnsi"/>
        </w:rPr>
        <w:t xml:space="preserve">             </w:t>
      </w:r>
      <w:r w:rsidRPr="00F467BB">
        <w:rPr>
          <w:rFonts w:asciiTheme="minorHAnsi" w:hAnsiTheme="minorHAnsi"/>
        </w:rPr>
        <w:t xml:space="preserve">B) 2 y 3 </w:t>
      </w:r>
      <w:r w:rsidR="00AC2C5C" w:rsidRPr="00F467BB">
        <w:rPr>
          <w:rFonts w:asciiTheme="minorHAnsi" w:hAnsiTheme="minorHAnsi"/>
        </w:rPr>
        <w:t xml:space="preserve">                     </w:t>
      </w:r>
      <w:r w:rsidRPr="00F467BB">
        <w:rPr>
          <w:rFonts w:asciiTheme="minorHAnsi" w:hAnsiTheme="minorHAnsi"/>
        </w:rPr>
        <w:t xml:space="preserve">C) 1 y 3 </w:t>
      </w:r>
      <w:r w:rsidR="00AC2C5C" w:rsidRPr="00F467BB">
        <w:rPr>
          <w:rFonts w:asciiTheme="minorHAnsi" w:hAnsiTheme="minorHAnsi"/>
        </w:rPr>
        <w:t xml:space="preserve">            </w:t>
      </w:r>
      <w:r w:rsidRPr="00F467BB">
        <w:rPr>
          <w:rFonts w:asciiTheme="minorHAnsi" w:hAnsiTheme="minorHAnsi"/>
        </w:rPr>
        <w:t xml:space="preserve">D) 1 y 2 </w:t>
      </w:r>
    </w:p>
    <w:p w:rsidR="00F9308D" w:rsidRPr="00F467BB" w:rsidRDefault="00F9308D" w:rsidP="00AC2C5C">
      <w:pPr>
        <w:pStyle w:val="Default"/>
        <w:ind w:left="360"/>
        <w:rPr>
          <w:rFonts w:asciiTheme="minorHAnsi" w:hAnsiTheme="minorHAnsi"/>
        </w:rPr>
      </w:pPr>
    </w:p>
    <w:p w:rsidR="00182B0A" w:rsidRPr="00F467BB" w:rsidRDefault="00182B0A" w:rsidP="00754A2D">
      <w:pPr>
        <w:pStyle w:val="Default"/>
        <w:numPr>
          <w:ilvl w:val="0"/>
          <w:numId w:val="4"/>
        </w:numPr>
        <w:rPr>
          <w:rFonts w:asciiTheme="minorHAnsi" w:hAnsiTheme="minorHAnsi"/>
        </w:rPr>
      </w:pPr>
      <w:r w:rsidRPr="00F467BB">
        <w:rPr>
          <w:rFonts w:asciiTheme="minorHAnsi" w:hAnsiTheme="minorHAnsi"/>
        </w:rPr>
        <w:t xml:space="preserve">Considere las siguientes afirmaciones: </w:t>
      </w:r>
    </w:p>
    <w:p w:rsidR="00182B0A" w:rsidRPr="00F467BB" w:rsidRDefault="00182B0A" w:rsidP="00754A2D">
      <w:pPr>
        <w:pStyle w:val="Default"/>
        <w:numPr>
          <w:ilvl w:val="0"/>
          <w:numId w:val="1"/>
        </w:numPr>
        <w:rPr>
          <w:rFonts w:asciiTheme="minorHAnsi" w:hAnsiTheme="minorHAnsi"/>
        </w:rPr>
      </w:pPr>
      <w:r w:rsidRPr="00F467BB">
        <w:rPr>
          <w:rFonts w:asciiTheme="minorHAnsi" w:hAnsiTheme="minorHAnsi"/>
          <w:b/>
          <w:bCs/>
        </w:rPr>
        <w:t xml:space="preserve">En Latinoamérica, las consecuencias de la crisis de 1929 y la depresión de 1930, influyeron en la movilización social de los sectores más afectados como los obreros y clase media, en demanda de mejoras en su calidad de vida. En respuesta a estos reclamos, algunos políticos propusieron acciones, las cuales darían lugar al surgimiento de la política reformista. </w:t>
      </w:r>
    </w:p>
    <w:p w:rsidR="00182B0A" w:rsidRPr="00F467BB" w:rsidRDefault="00182B0A" w:rsidP="00754A2D">
      <w:pPr>
        <w:pStyle w:val="Default"/>
        <w:numPr>
          <w:ilvl w:val="0"/>
          <w:numId w:val="1"/>
        </w:numPr>
        <w:rPr>
          <w:rFonts w:asciiTheme="minorHAnsi" w:hAnsiTheme="minorHAnsi"/>
        </w:rPr>
      </w:pPr>
      <w:r w:rsidRPr="00F467BB">
        <w:rPr>
          <w:rFonts w:asciiTheme="minorHAnsi" w:hAnsiTheme="minorHAnsi"/>
          <w:b/>
          <w:bCs/>
        </w:rPr>
        <w:t xml:space="preserve">La población se queja por falta de medidas efectivas que eliminen o atenúen el estado de indefensión en que se encuentran. </w:t>
      </w:r>
    </w:p>
    <w:p w:rsidR="00182B0A" w:rsidRPr="00F467BB" w:rsidRDefault="00182B0A" w:rsidP="00754A2D">
      <w:pPr>
        <w:pStyle w:val="Default"/>
        <w:numPr>
          <w:ilvl w:val="0"/>
          <w:numId w:val="1"/>
        </w:numPr>
        <w:rPr>
          <w:rFonts w:asciiTheme="minorHAnsi" w:hAnsiTheme="minorHAnsi"/>
        </w:rPr>
      </w:pPr>
      <w:r w:rsidRPr="00F467BB">
        <w:rPr>
          <w:rFonts w:asciiTheme="minorHAnsi" w:hAnsiTheme="minorHAnsi"/>
          <w:b/>
          <w:bCs/>
        </w:rPr>
        <w:t xml:space="preserve">Constantemente los medios de comunicación informan sobre asaltos, robos, asesinatos y otros delictivos que atentan contra la población en general </w:t>
      </w:r>
    </w:p>
    <w:p w:rsidR="00182B0A" w:rsidRPr="00F467BB" w:rsidRDefault="00182B0A" w:rsidP="00A83D48">
      <w:pPr>
        <w:pStyle w:val="Default"/>
        <w:rPr>
          <w:rFonts w:asciiTheme="minorHAnsi" w:hAnsiTheme="minorHAnsi"/>
        </w:rPr>
      </w:pPr>
      <w:r w:rsidRPr="00F467BB">
        <w:rPr>
          <w:rFonts w:asciiTheme="minorHAnsi" w:hAnsiTheme="minorHAnsi"/>
        </w:rPr>
        <w:t xml:space="preserve">En relación con los desafíos que enfrenta </w:t>
      </w:r>
      <w:r w:rsidR="00BD5B38">
        <w:rPr>
          <w:rFonts w:asciiTheme="minorHAnsi" w:hAnsiTheme="minorHAnsi"/>
        </w:rPr>
        <w:t>América Latina, en la actualidad,</w:t>
      </w:r>
      <w:r w:rsidRPr="00F467BB">
        <w:rPr>
          <w:rFonts w:asciiTheme="minorHAnsi" w:hAnsiTheme="minorHAnsi"/>
        </w:rPr>
        <w:t xml:space="preserve"> las afirmaciones anteriores se refieren a la </w:t>
      </w:r>
    </w:p>
    <w:p w:rsidR="00182B0A" w:rsidRPr="00F467BB" w:rsidRDefault="00182B0A" w:rsidP="00182B0A">
      <w:pPr>
        <w:pStyle w:val="Default"/>
        <w:spacing w:after="61"/>
        <w:rPr>
          <w:rFonts w:asciiTheme="minorHAnsi" w:hAnsiTheme="minorHAnsi"/>
        </w:rPr>
      </w:pPr>
      <w:r w:rsidRPr="00F467BB">
        <w:rPr>
          <w:rFonts w:asciiTheme="minorHAnsi" w:hAnsiTheme="minorHAnsi"/>
        </w:rPr>
        <w:t xml:space="preserve">A. búsqueda de un nuevo estilo de vida. </w:t>
      </w:r>
    </w:p>
    <w:p w:rsidR="00182B0A" w:rsidRPr="00F467BB" w:rsidRDefault="00182B0A" w:rsidP="00A83D48">
      <w:pPr>
        <w:pStyle w:val="Default"/>
        <w:spacing w:after="61"/>
        <w:rPr>
          <w:rFonts w:asciiTheme="minorHAnsi" w:hAnsiTheme="minorHAnsi"/>
        </w:rPr>
      </w:pPr>
      <w:r w:rsidRPr="00F467BB">
        <w:rPr>
          <w:rFonts w:asciiTheme="minorHAnsi" w:hAnsiTheme="minorHAnsi"/>
        </w:rPr>
        <w:t xml:space="preserve">B. urgencia de instaurar dictaduras militares. </w:t>
      </w:r>
    </w:p>
    <w:p w:rsidR="00182B0A" w:rsidRPr="00F467BB" w:rsidRDefault="00182B0A" w:rsidP="00AF5502">
      <w:pPr>
        <w:pStyle w:val="Default"/>
        <w:spacing w:after="61"/>
        <w:rPr>
          <w:rFonts w:asciiTheme="minorHAnsi" w:hAnsiTheme="minorHAnsi"/>
        </w:rPr>
      </w:pPr>
      <w:r w:rsidRPr="00F467BB">
        <w:rPr>
          <w:rFonts w:asciiTheme="minorHAnsi" w:hAnsiTheme="minorHAnsi"/>
        </w:rPr>
        <w:t xml:space="preserve">C. necesidad de mejorar la seguridad ciudadana. </w:t>
      </w:r>
    </w:p>
    <w:p w:rsidR="00182B0A" w:rsidRPr="00F467BB" w:rsidRDefault="00182B0A" w:rsidP="00AF5502">
      <w:pPr>
        <w:pStyle w:val="Default"/>
        <w:rPr>
          <w:rFonts w:asciiTheme="minorHAnsi" w:hAnsiTheme="minorHAnsi"/>
        </w:rPr>
      </w:pPr>
      <w:r w:rsidRPr="00F467BB">
        <w:rPr>
          <w:rFonts w:asciiTheme="minorHAnsi" w:hAnsiTheme="minorHAnsi"/>
        </w:rPr>
        <w:t xml:space="preserve">D. necesidad de privatizar las fuerzas de seguridad civil. </w:t>
      </w:r>
    </w:p>
    <w:p w:rsidR="00851A22" w:rsidRPr="00F467BB" w:rsidRDefault="00851A22" w:rsidP="00851A22">
      <w:pPr>
        <w:pStyle w:val="Prrafodelista"/>
        <w:autoSpaceDE w:val="0"/>
        <w:autoSpaceDN w:val="0"/>
        <w:adjustRightInd w:val="0"/>
        <w:spacing w:after="0"/>
        <w:ind w:left="360"/>
        <w:rPr>
          <w:rFonts w:cs="Wingdings"/>
          <w:color w:val="000000"/>
          <w:sz w:val="24"/>
          <w:szCs w:val="24"/>
        </w:rPr>
      </w:pPr>
    </w:p>
    <w:p w:rsidR="00390402" w:rsidRPr="00F467BB" w:rsidRDefault="00390402" w:rsidP="00851A22">
      <w:pPr>
        <w:pStyle w:val="Prrafodelista"/>
        <w:autoSpaceDE w:val="0"/>
        <w:autoSpaceDN w:val="0"/>
        <w:adjustRightInd w:val="0"/>
        <w:spacing w:after="0"/>
        <w:ind w:left="360"/>
        <w:rPr>
          <w:rFonts w:cs="Wingdings"/>
          <w:color w:val="000000"/>
          <w:sz w:val="24"/>
          <w:szCs w:val="24"/>
        </w:rPr>
      </w:pPr>
    </w:p>
    <w:p w:rsidR="0040457A" w:rsidRPr="00F467BB" w:rsidRDefault="0040457A" w:rsidP="00851A22">
      <w:pPr>
        <w:pStyle w:val="Prrafodelista"/>
        <w:autoSpaceDE w:val="0"/>
        <w:autoSpaceDN w:val="0"/>
        <w:adjustRightInd w:val="0"/>
        <w:spacing w:after="0"/>
        <w:ind w:left="360"/>
        <w:rPr>
          <w:rFonts w:cs="Wingdings"/>
          <w:color w:val="000000"/>
          <w:sz w:val="24"/>
          <w:szCs w:val="24"/>
        </w:rPr>
      </w:pPr>
    </w:p>
    <w:p w:rsidR="00851A22" w:rsidRPr="00F467BB" w:rsidRDefault="00851A22" w:rsidP="00754A2D">
      <w:pPr>
        <w:pStyle w:val="Prrafodelista"/>
        <w:numPr>
          <w:ilvl w:val="0"/>
          <w:numId w:val="4"/>
        </w:numPr>
        <w:autoSpaceDE w:val="0"/>
        <w:autoSpaceDN w:val="0"/>
        <w:adjustRightInd w:val="0"/>
        <w:spacing w:after="0"/>
        <w:rPr>
          <w:rFonts w:cs="Arial"/>
          <w:color w:val="000000"/>
          <w:sz w:val="24"/>
          <w:szCs w:val="24"/>
        </w:rPr>
      </w:pPr>
      <w:r w:rsidRPr="00F467BB">
        <w:rPr>
          <w:rFonts w:cs="Arial"/>
          <w:color w:val="000000"/>
          <w:sz w:val="24"/>
          <w:szCs w:val="24"/>
        </w:rPr>
        <w:t xml:space="preserve">Considere el siguiente texto: </w:t>
      </w:r>
    </w:p>
    <w:p w:rsidR="00851A22" w:rsidRPr="00F467BB" w:rsidRDefault="00851A22" w:rsidP="00851A22">
      <w:pPr>
        <w:pStyle w:val="Prrafodelista"/>
        <w:autoSpaceDE w:val="0"/>
        <w:autoSpaceDN w:val="0"/>
        <w:adjustRightInd w:val="0"/>
        <w:spacing w:after="0"/>
        <w:ind w:left="360"/>
        <w:rPr>
          <w:rFonts w:cs="Wingdings"/>
          <w:color w:val="000000"/>
          <w:sz w:val="24"/>
          <w:szCs w:val="24"/>
        </w:rPr>
      </w:pPr>
      <w:r w:rsidRPr="00F467BB">
        <w:rPr>
          <w:rFonts w:cs="Arial"/>
          <w:b/>
          <w:bCs/>
          <w:color w:val="000000"/>
          <w:sz w:val="24"/>
          <w:szCs w:val="24"/>
        </w:rPr>
        <w:t xml:space="preserve">En América Latina, la mano de obra femenina gana entre un 30% y un 40% menos que los hombres, además, la violencia familiar contra las mujeres ha aumentado en proporciones alarmantes y, todavía es muy baja la presencia femenina en los cuerpos legislativos de toda la región. </w:t>
      </w:r>
    </w:p>
    <w:p w:rsidR="00851A22" w:rsidRPr="00F467BB" w:rsidRDefault="00851A22" w:rsidP="00517F03">
      <w:pPr>
        <w:autoSpaceDE w:val="0"/>
        <w:autoSpaceDN w:val="0"/>
        <w:adjustRightInd w:val="0"/>
        <w:spacing w:after="0"/>
        <w:rPr>
          <w:rFonts w:cs="Arial"/>
          <w:color w:val="000000"/>
          <w:sz w:val="24"/>
          <w:szCs w:val="24"/>
        </w:rPr>
      </w:pPr>
      <w:r w:rsidRPr="00F467BB">
        <w:rPr>
          <w:rFonts w:cs="Arial"/>
          <w:color w:val="000000"/>
          <w:sz w:val="24"/>
          <w:szCs w:val="24"/>
        </w:rPr>
        <w:t xml:space="preserve">De acuerdo con el texto anterior, un aspecto de la problemática socioeconómica de América Latina, se refiere a la </w:t>
      </w:r>
    </w:p>
    <w:p w:rsidR="00851A22" w:rsidRPr="00F467BB" w:rsidRDefault="00AC2217" w:rsidP="00851A22">
      <w:pPr>
        <w:pStyle w:val="Prrafodelista"/>
        <w:autoSpaceDE w:val="0"/>
        <w:autoSpaceDN w:val="0"/>
        <w:adjustRightInd w:val="0"/>
        <w:spacing w:after="61"/>
        <w:ind w:left="360"/>
        <w:rPr>
          <w:rFonts w:cs="Arial"/>
          <w:color w:val="000000"/>
          <w:sz w:val="24"/>
          <w:szCs w:val="24"/>
        </w:rPr>
      </w:pPr>
      <w:r>
        <w:rPr>
          <w:rFonts w:cs="Arial"/>
          <w:color w:val="000000"/>
          <w:sz w:val="24"/>
          <w:szCs w:val="24"/>
        </w:rPr>
        <w:t>A.</w:t>
      </w:r>
      <w:r w:rsidR="00851A22" w:rsidRPr="00F467BB">
        <w:rPr>
          <w:rFonts w:cs="Arial"/>
          <w:color w:val="000000"/>
          <w:sz w:val="24"/>
          <w:szCs w:val="24"/>
        </w:rPr>
        <w:t xml:space="preserve"> ausencia femenina en el campo del trabajo. </w:t>
      </w:r>
    </w:p>
    <w:p w:rsidR="00851A22" w:rsidRPr="00F467BB" w:rsidRDefault="00AC2217" w:rsidP="00851A22">
      <w:pPr>
        <w:pStyle w:val="Prrafodelista"/>
        <w:autoSpaceDE w:val="0"/>
        <w:autoSpaceDN w:val="0"/>
        <w:adjustRightInd w:val="0"/>
        <w:spacing w:after="61"/>
        <w:ind w:left="360"/>
        <w:rPr>
          <w:rFonts w:cs="Arial"/>
          <w:color w:val="000000"/>
          <w:sz w:val="24"/>
          <w:szCs w:val="24"/>
        </w:rPr>
      </w:pPr>
      <w:r>
        <w:rPr>
          <w:rFonts w:cs="Arial"/>
          <w:color w:val="000000"/>
          <w:sz w:val="24"/>
          <w:szCs w:val="24"/>
        </w:rPr>
        <w:t>B.</w:t>
      </w:r>
      <w:r w:rsidR="00851A22" w:rsidRPr="00F467BB">
        <w:rPr>
          <w:rFonts w:cs="Arial"/>
          <w:color w:val="000000"/>
          <w:sz w:val="24"/>
          <w:szCs w:val="24"/>
        </w:rPr>
        <w:t xml:space="preserve"> agudización de la inequidad contra las mujeres. </w:t>
      </w:r>
    </w:p>
    <w:p w:rsidR="00851A22" w:rsidRPr="00F467BB" w:rsidRDefault="00AC2217" w:rsidP="00851A22">
      <w:pPr>
        <w:pStyle w:val="Prrafodelista"/>
        <w:autoSpaceDE w:val="0"/>
        <w:autoSpaceDN w:val="0"/>
        <w:adjustRightInd w:val="0"/>
        <w:spacing w:after="61"/>
        <w:ind w:left="360"/>
        <w:rPr>
          <w:rFonts w:cs="Arial"/>
          <w:color w:val="000000"/>
          <w:sz w:val="24"/>
          <w:szCs w:val="24"/>
        </w:rPr>
      </w:pPr>
      <w:r>
        <w:rPr>
          <w:rFonts w:cs="Arial"/>
          <w:color w:val="000000"/>
          <w:sz w:val="24"/>
          <w:szCs w:val="24"/>
        </w:rPr>
        <w:t>C.</w:t>
      </w:r>
      <w:r w:rsidR="00851A22" w:rsidRPr="00F467BB">
        <w:rPr>
          <w:rFonts w:cs="Arial"/>
          <w:color w:val="000000"/>
          <w:sz w:val="24"/>
          <w:szCs w:val="24"/>
        </w:rPr>
        <w:t xml:space="preserve"> falta de acceso de la mujer a los puestos políticos. </w:t>
      </w:r>
    </w:p>
    <w:p w:rsidR="00851A22" w:rsidRPr="00F467BB" w:rsidRDefault="00AC2217" w:rsidP="00851A22">
      <w:pPr>
        <w:pStyle w:val="Prrafodelista"/>
        <w:autoSpaceDE w:val="0"/>
        <w:autoSpaceDN w:val="0"/>
        <w:adjustRightInd w:val="0"/>
        <w:spacing w:after="0"/>
        <w:ind w:left="360"/>
        <w:rPr>
          <w:rFonts w:cs="Arial"/>
          <w:color w:val="000000"/>
          <w:sz w:val="24"/>
          <w:szCs w:val="24"/>
        </w:rPr>
      </w:pPr>
      <w:r>
        <w:rPr>
          <w:rFonts w:cs="Arial"/>
          <w:color w:val="000000"/>
          <w:sz w:val="24"/>
          <w:szCs w:val="24"/>
        </w:rPr>
        <w:t>D.</w:t>
      </w:r>
      <w:r w:rsidR="00851A22" w:rsidRPr="00F467BB">
        <w:rPr>
          <w:rFonts w:cs="Arial"/>
          <w:color w:val="000000"/>
          <w:sz w:val="24"/>
          <w:szCs w:val="24"/>
        </w:rPr>
        <w:t xml:space="preserve"> exclusión total de las mujeres en la sociedad latinoamericana. </w:t>
      </w:r>
    </w:p>
    <w:p w:rsidR="00B5168E" w:rsidRDefault="00B5168E" w:rsidP="00851A22">
      <w:pPr>
        <w:pStyle w:val="Prrafodelista"/>
        <w:autoSpaceDE w:val="0"/>
        <w:autoSpaceDN w:val="0"/>
        <w:adjustRightInd w:val="0"/>
        <w:spacing w:after="0"/>
        <w:ind w:left="360"/>
        <w:rPr>
          <w:rFonts w:cs="Arial"/>
          <w:color w:val="000000"/>
          <w:sz w:val="24"/>
          <w:szCs w:val="24"/>
        </w:rPr>
      </w:pPr>
    </w:p>
    <w:p w:rsidR="00E863C8" w:rsidRDefault="00E863C8" w:rsidP="00851A22">
      <w:pPr>
        <w:pStyle w:val="Prrafodelista"/>
        <w:autoSpaceDE w:val="0"/>
        <w:autoSpaceDN w:val="0"/>
        <w:adjustRightInd w:val="0"/>
        <w:spacing w:after="0"/>
        <w:ind w:left="360"/>
        <w:rPr>
          <w:rFonts w:cs="Arial"/>
          <w:color w:val="000000"/>
          <w:sz w:val="24"/>
          <w:szCs w:val="24"/>
        </w:rPr>
      </w:pPr>
    </w:p>
    <w:p w:rsidR="00E863C8" w:rsidRDefault="00E863C8" w:rsidP="00851A22">
      <w:pPr>
        <w:pStyle w:val="Prrafodelista"/>
        <w:autoSpaceDE w:val="0"/>
        <w:autoSpaceDN w:val="0"/>
        <w:adjustRightInd w:val="0"/>
        <w:spacing w:after="0"/>
        <w:ind w:left="360"/>
        <w:rPr>
          <w:rFonts w:cs="Arial"/>
          <w:color w:val="000000"/>
          <w:sz w:val="24"/>
          <w:szCs w:val="24"/>
        </w:rPr>
      </w:pPr>
    </w:p>
    <w:p w:rsidR="00E863C8" w:rsidRDefault="00E863C8" w:rsidP="00851A22">
      <w:pPr>
        <w:pStyle w:val="Prrafodelista"/>
        <w:autoSpaceDE w:val="0"/>
        <w:autoSpaceDN w:val="0"/>
        <w:adjustRightInd w:val="0"/>
        <w:spacing w:after="0"/>
        <w:ind w:left="360"/>
        <w:rPr>
          <w:rFonts w:cs="Arial"/>
          <w:color w:val="000000"/>
          <w:sz w:val="24"/>
          <w:szCs w:val="24"/>
        </w:rPr>
      </w:pPr>
    </w:p>
    <w:p w:rsidR="00E863C8" w:rsidRDefault="00E863C8" w:rsidP="00851A22">
      <w:pPr>
        <w:pStyle w:val="Prrafodelista"/>
        <w:autoSpaceDE w:val="0"/>
        <w:autoSpaceDN w:val="0"/>
        <w:adjustRightInd w:val="0"/>
        <w:spacing w:after="0"/>
        <w:ind w:left="360"/>
        <w:rPr>
          <w:rFonts w:cs="Arial"/>
          <w:color w:val="000000"/>
          <w:sz w:val="24"/>
          <w:szCs w:val="24"/>
        </w:rPr>
      </w:pPr>
    </w:p>
    <w:p w:rsidR="00E863C8" w:rsidRDefault="00E863C8" w:rsidP="00851A22">
      <w:pPr>
        <w:pStyle w:val="Prrafodelista"/>
        <w:autoSpaceDE w:val="0"/>
        <w:autoSpaceDN w:val="0"/>
        <w:adjustRightInd w:val="0"/>
        <w:spacing w:after="0"/>
        <w:ind w:left="360"/>
        <w:rPr>
          <w:rFonts w:cs="Arial"/>
          <w:color w:val="000000"/>
          <w:sz w:val="24"/>
          <w:szCs w:val="24"/>
        </w:rPr>
      </w:pPr>
    </w:p>
    <w:p w:rsidR="00E863C8" w:rsidRPr="00F467BB" w:rsidRDefault="00E863C8" w:rsidP="00851A22">
      <w:pPr>
        <w:pStyle w:val="Prrafodelista"/>
        <w:autoSpaceDE w:val="0"/>
        <w:autoSpaceDN w:val="0"/>
        <w:adjustRightInd w:val="0"/>
        <w:spacing w:after="0"/>
        <w:ind w:left="360"/>
        <w:rPr>
          <w:rFonts w:cs="Arial"/>
          <w:color w:val="000000"/>
          <w:sz w:val="24"/>
          <w:szCs w:val="24"/>
        </w:rPr>
      </w:pPr>
    </w:p>
    <w:p w:rsidR="00C52A77" w:rsidRPr="00F467BB" w:rsidRDefault="00C52A77" w:rsidP="00754A2D">
      <w:pPr>
        <w:pStyle w:val="Default"/>
        <w:numPr>
          <w:ilvl w:val="0"/>
          <w:numId w:val="4"/>
        </w:numPr>
        <w:rPr>
          <w:rFonts w:asciiTheme="minorHAnsi" w:hAnsiTheme="minorHAnsi"/>
        </w:rPr>
      </w:pPr>
      <w:r w:rsidRPr="00F467BB">
        <w:rPr>
          <w:rFonts w:asciiTheme="minorHAnsi" w:hAnsiTheme="minorHAnsi"/>
        </w:rPr>
        <w:lastRenderedPageBreak/>
        <w:t>Considere el siguiente texto:</w:t>
      </w:r>
    </w:p>
    <w:p w:rsidR="00C52A77" w:rsidRPr="00F467BB" w:rsidRDefault="00C52A77" w:rsidP="00C52A77">
      <w:pPr>
        <w:pStyle w:val="Default"/>
        <w:ind w:left="360"/>
        <w:rPr>
          <w:rFonts w:asciiTheme="minorHAnsi" w:hAnsiTheme="minorHAnsi"/>
        </w:rPr>
      </w:pPr>
      <w:r w:rsidRPr="00F467BB">
        <w:rPr>
          <w:rFonts w:asciiTheme="minorHAnsi" w:hAnsiTheme="minorHAnsi"/>
          <w:b/>
          <w:bCs/>
        </w:rPr>
        <w:t xml:space="preserve">La Revolución Cubana acercó el escenario de la Guerra Fría a Latinoamérica. </w:t>
      </w:r>
    </w:p>
    <w:p w:rsidR="00C52A77" w:rsidRPr="00F467BB" w:rsidRDefault="00C52A77" w:rsidP="00C52A77">
      <w:pPr>
        <w:pStyle w:val="Default"/>
        <w:ind w:left="360"/>
        <w:rPr>
          <w:rFonts w:asciiTheme="minorHAnsi" w:hAnsiTheme="minorHAnsi"/>
        </w:rPr>
      </w:pPr>
      <w:r w:rsidRPr="00F467BB">
        <w:rPr>
          <w:rFonts w:asciiTheme="minorHAnsi" w:hAnsiTheme="minorHAnsi"/>
          <w:b/>
          <w:bCs/>
        </w:rPr>
        <w:t xml:space="preserve">Uno de los graves problemas sociales de América Latina es la falta de opciones reales de movilidad social; principalmente por el poco acceso que la población tiene a los servicios de la salud y educación. Miles de personas mueren por la falta de atención médica y otro tanto de niñas, niños y adolescentes se ven obligados a abandonar los estudios para incorporarse al mundo laboral, en donde son explotados tanto por los salarios como por los horarios de trabajo y las actividades que realizan </w:t>
      </w:r>
    </w:p>
    <w:p w:rsidR="00C52A77" w:rsidRPr="00F467BB" w:rsidRDefault="00C52A77" w:rsidP="00C52A77">
      <w:pPr>
        <w:pStyle w:val="Default"/>
        <w:rPr>
          <w:rFonts w:asciiTheme="minorHAnsi" w:hAnsiTheme="minorHAnsi"/>
        </w:rPr>
      </w:pPr>
      <w:r w:rsidRPr="00F467BB">
        <w:rPr>
          <w:rFonts w:asciiTheme="minorHAnsi" w:hAnsiTheme="minorHAnsi"/>
        </w:rPr>
        <w:t xml:space="preserve">El texto anterior permite distinguir que uno de los principales desafíos de la sociedad latinoamericana es acabar con la </w:t>
      </w:r>
    </w:p>
    <w:p w:rsidR="00C52A77" w:rsidRPr="00F467BB" w:rsidRDefault="00C52A77" w:rsidP="00C52A77">
      <w:pPr>
        <w:pStyle w:val="Default"/>
        <w:spacing w:after="64"/>
        <w:ind w:left="360"/>
        <w:rPr>
          <w:rFonts w:asciiTheme="minorHAnsi" w:hAnsiTheme="minorHAnsi"/>
        </w:rPr>
        <w:sectPr w:rsidR="00C52A77" w:rsidRPr="00F467BB" w:rsidSect="00301CC0">
          <w:type w:val="continuous"/>
          <w:pgSz w:w="12191" w:h="18711" w:code="1"/>
          <w:pgMar w:top="1134" w:right="1134" w:bottom="1134" w:left="1134" w:header="709" w:footer="709" w:gutter="0"/>
          <w:cols w:space="708"/>
          <w:docGrid w:linePitch="360"/>
        </w:sectPr>
      </w:pPr>
    </w:p>
    <w:p w:rsidR="00C52A77" w:rsidRPr="00F467BB" w:rsidRDefault="00C52A77" w:rsidP="00C52A77">
      <w:pPr>
        <w:pStyle w:val="Default"/>
        <w:spacing w:after="64"/>
        <w:ind w:left="360"/>
        <w:rPr>
          <w:rFonts w:asciiTheme="minorHAnsi" w:hAnsiTheme="minorHAnsi"/>
        </w:rPr>
      </w:pPr>
      <w:r w:rsidRPr="00F467BB">
        <w:rPr>
          <w:rFonts w:asciiTheme="minorHAnsi" w:hAnsiTheme="minorHAnsi"/>
        </w:rPr>
        <w:lastRenderedPageBreak/>
        <w:t xml:space="preserve">A. justa repartición de la riqueza. </w:t>
      </w:r>
    </w:p>
    <w:p w:rsidR="00C52A77" w:rsidRPr="00F467BB" w:rsidRDefault="00C52A77" w:rsidP="00C52A77">
      <w:pPr>
        <w:pStyle w:val="Default"/>
        <w:spacing w:after="64"/>
        <w:ind w:left="360"/>
        <w:rPr>
          <w:rFonts w:asciiTheme="minorHAnsi" w:hAnsiTheme="minorHAnsi"/>
        </w:rPr>
      </w:pPr>
      <w:r w:rsidRPr="00F467BB">
        <w:rPr>
          <w:rFonts w:asciiTheme="minorHAnsi" w:hAnsiTheme="minorHAnsi"/>
        </w:rPr>
        <w:t xml:space="preserve">B. corrupción y la impunidad. </w:t>
      </w:r>
    </w:p>
    <w:p w:rsidR="00C52A77" w:rsidRPr="00F467BB" w:rsidRDefault="00C52A77" w:rsidP="00C52A77">
      <w:pPr>
        <w:pStyle w:val="Default"/>
        <w:spacing w:after="64"/>
        <w:ind w:left="360"/>
        <w:rPr>
          <w:rFonts w:asciiTheme="minorHAnsi" w:hAnsiTheme="minorHAnsi"/>
        </w:rPr>
      </w:pPr>
      <w:r w:rsidRPr="00F467BB">
        <w:rPr>
          <w:rFonts w:asciiTheme="minorHAnsi" w:hAnsiTheme="minorHAnsi"/>
        </w:rPr>
        <w:lastRenderedPageBreak/>
        <w:t xml:space="preserve">C. inseguridad ciudadana. </w:t>
      </w:r>
    </w:p>
    <w:p w:rsidR="00C52A77" w:rsidRPr="00F467BB" w:rsidRDefault="00C52A77" w:rsidP="00C52A77">
      <w:pPr>
        <w:pStyle w:val="Default"/>
        <w:ind w:left="360"/>
        <w:rPr>
          <w:rFonts w:asciiTheme="minorHAnsi" w:hAnsiTheme="minorHAnsi"/>
        </w:rPr>
      </w:pPr>
      <w:r w:rsidRPr="00F467BB">
        <w:rPr>
          <w:rFonts w:asciiTheme="minorHAnsi" w:hAnsiTheme="minorHAnsi"/>
        </w:rPr>
        <w:t xml:space="preserve">D. exclusión e inequidad. </w:t>
      </w:r>
    </w:p>
    <w:p w:rsidR="000C5F52" w:rsidRPr="00F467BB" w:rsidRDefault="000C5F52" w:rsidP="000C5F52">
      <w:pPr>
        <w:rPr>
          <w:sz w:val="24"/>
          <w:szCs w:val="24"/>
        </w:rPr>
        <w:sectPr w:rsidR="000C5F52" w:rsidRPr="00F467BB" w:rsidSect="00C52A77">
          <w:type w:val="continuous"/>
          <w:pgSz w:w="12191" w:h="18711" w:code="1"/>
          <w:pgMar w:top="1134" w:right="1134" w:bottom="1134" w:left="1134" w:header="709" w:footer="709" w:gutter="0"/>
          <w:cols w:num="2" w:space="708"/>
          <w:docGrid w:linePitch="360"/>
        </w:sectPr>
      </w:pPr>
    </w:p>
    <w:p w:rsidR="000C5F52" w:rsidRPr="00F467BB" w:rsidRDefault="000C5F52" w:rsidP="000C5F52">
      <w:pPr>
        <w:pStyle w:val="Default"/>
        <w:ind w:left="360"/>
        <w:rPr>
          <w:rFonts w:asciiTheme="minorHAnsi" w:hAnsiTheme="minorHAnsi"/>
        </w:rPr>
      </w:pPr>
    </w:p>
    <w:p w:rsidR="00B5168E" w:rsidRPr="00F467BB" w:rsidRDefault="00B5168E" w:rsidP="000C5F52">
      <w:pPr>
        <w:pStyle w:val="Default"/>
        <w:ind w:left="360"/>
        <w:rPr>
          <w:rFonts w:asciiTheme="minorHAnsi" w:hAnsiTheme="minorHAnsi"/>
        </w:rPr>
      </w:pPr>
    </w:p>
    <w:p w:rsidR="000C5F52" w:rsidRPr="00F467BB" w:rsidRDefault="00E863C8" w:rsidP="00754A2D">
      <w:pPr>
        <w:pStyle w:val="Default"/>
        <w:numPr>
          <w:ilvl w:val="0"/>
          <w:numId w:val="4"/>
        </w:numPr>
        <w:rPr>
          <w:rFonts w:asciiTheme="minorHAnsi" w:hAnsiTheme="minorHAnsi"/>
        </w:rPr>
      </w:pPr>
      <w:r>
        <w:rPr>
          <w:rFonts w:asciiTheme="minorHAnsi" w:hAnsiTheme="minorHAnsi"/>
        </w:rPr>
        <w:t>U</w:t>
      </w:r>
      <w:r w:rsidR="000C5F52" w:rsidRPr="00F467BB">
        <w:rPr>
          <w:rFonts w:asciiTheme="minorHAnsi" w:hAnsiTheme="minorHAnsi"/>
        </w:rPr>
        <w:t>na consecuencia del aumento del sector informal en</w:t>
      </w:r>
      <w:r>
        <w:rPr>
          <w:rFonts w:asciiTheme="minorHAnsi" w:hAnsiTheme="minorHAnsi"/>
        </w:rPr>
        <w:t xml:space="preserve"> las economías latinoamericanas la constituye</w:t>
      </w:r>
      <w:r w:rsidR="000C5F52" w:rsidRPr="00F467BB">
        <w:rPr>
          <w:rFonts w:asciiTheme="minorHAnsi" w:hAnsiTheme="minorHAnsi"/>
        </w:rPr>
        <w:t xml:space="preserve"> </w:t>
      </w:r>
    </w:p>
    <w:p w:rsidR="000C5F52" w:rsidRPr="00F467BB" w:rsidRDefault="000C5F52" w:rsidP="000C5F52">
      <w:pPr>
        <w:pStyle w:val="Default"/>
        <w:ind w:left="360"/>
        <w:rPr>
          <w:rFonts w:asciiTheme="minorHAnsi" w:hAnsiTheme="minorHAnsi"/>
        </w:rPr>
      </w:pPr>
    </w:p>
    <w:p w:rsidR="000C5F52" w:rsidRPr="00F467BB" w:rsidRDefault="000C5F52" w:rsidP="000C5F52">
      <w:pPr>
        <w:pStyle w:val="Default"/>
        <w:spacing w:after="61"/>
        <w:ind w:left="360"/>
        <w:rPr>
          <w:rFonts w:asciiTheme="minorHAnsi" w:hAnsiTheme="minorHAnsi"/>
        </w:rPr>
      </w:pPr>
      <w:r w:rsidRPr="00F467BB">
        <w:rPr>
          <w:rFonts w:asciiTheme="minorHAnsi" w:hAnsiTheme="minorHAnsi"/>
        </w:rPr>
        <w:t xml:space="preserve">A. Mejor distribución de la tierra y la riqueza. </w:t>
      </w:r>
    </w:p>
    <w:p w:rsidR="000C5F52" w:rsidRPr="00F467BB" w:rsidRDefault="000C5F52" w:rsidP="000C5F52">
      <w:pPr>
        <w:pStyle w:val="Default"/>
        <w:spacing w:after="61"/>
        <w:ind w:left="360"/>
        <w:rPr>
          <w:rFonts w:asciiTheme="minorHAnsi" w:hAnsiTheme="minorHAnsi"/>
        </w:rPr>
      </w:pPr>
      <w:r w:rsidRPr="00F467BB">
        <w:rPr>
          <w:rFonts w:asciiTheme="minorHAnsi" w:hAnsiTheme="minorHAnsi"/>
        </w:rPr>
        <w:t xml:space="preserve">B. Aumento de la productividad en las empresas. </w:t>
      </w:r>
    </w:p>
    <w:p w:rsidR="000C5F52" w:rsidRPr="00F467BB" w:rsidRDefault="000C5F52" w:rsidP="000C5F52">
      <w:pPr>
        <w:pStyle w:val="Default"/>
        <w:spacing w:after="61"/>
        <w:ind w:left="360"/>
        <w:rPr>
          <w:rFonts w:asciiTheme="minorHAnsi" w:hAnsiTheme="minorHAnsi"/>
        </w:rPr>
      </w:pPr>
      <w:r w:rsidRPr="00F467BB">
        <w:rPr>
          <w:rFonts w:asciiTheme="minorHAnsi" w:hAnsiTheme="minorHAnsi"/>
        </w:rPr>
        <w:t xml:space="preserve">C. Mejoramiento de los derechos a las pensiones. </w:t>
      </w:r>
    </w:p>
    <w:p w:rsidR="005E337F" w:rsidRPr="00F467BB" w:rsidRDefault="000C5F52" w:rsidP="000C5F52">
      <w:pPr>
        <w:pStyle w:val="Default"/>
        <w:ind w:left="360"/>
        <w:rPr>
          <w:rFonts w:asciiTheme="minorHAnsi" w:hAnsiTheme="minorHAnsi"/>
        </w:rPr>
      </w:pPr>
      <w:r w:rsidRPr="00F467BB">
        <w:rPr>
          <w:rFonts w:asciiTheme="minorHAnsi" w:hAnsiTheme="minorHAnsi"/>
        </w:rPr>
        <w:t xml:space="preserve">D. Aumento de la inseguridad para los trabajadores. </w:t>
      </w:r>
    </w:p>
    <w:p w:rsidR="000C5F52" w:rsidRPr="00F467BB" w:rsidRDefault="000C5F52" w:rsidP="000C5F52">
      <w:pPr>
        <w:pStyle w:val="Default"/>
        <w:ind w:left="360"/>
        <w:rPr>
          <w:rFonts w:asciiTheme="minorHAnsi" w:hAnsiTheme="minorHAnsi"/>
        </w:rPr>
      </w:pPr>
    </w:p>
    <w:p w:rsidR="00B5168E" w:rsidRPr="00F467BB" w:rsidRDefault="00B5168E" w:rsidP="000C5F52">
      <w:pPr>
        <w:pStyle w:val="Default"/>
        <w:ind w:left="360"/>
        <w:rPr>
          <w:rFonts w:asciiTheme="minorHAnsi" w:hAnsiTheme="minorHAnsi"/>
        </w:rPr>
      </w:pPr>
    </w:p>
    <w:p w:rsidR="00C038BE" w:rsidRPr="00F467BB" w:rsidRDefault="00C038BE" w:rsidP="00754A2D">
      <w:pPr>
        <w:pStyle w:val="Prrafodelista"/>
        <w:numPr>
          <w:ilvl w:val="0"/>
          <w:numId w:val="4"/>
        </w:numPr>
        <w:rPr>
          <w:sz w:val="24"/>
          <w:szCs w:val="24"/>
        </w:rPr>
      </w:pPr>
      <w:r w:rsidRPr="00F467BB">
        <w:rPr>
          <w:sz w:val="24"/>
          <w:szCs w:val="24"/>
        </w:rPr>
        <w:t>El surgimiento de una cultura global y planetaria se caracteriza entre otras cosas por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529"/>
      </w:tblGrid>
      <w:tr w:rsidR="00C038BE" w:rsidRPr="00F467BB" w:rsidTr="0065384E">
        <w:tc>
          <w:tcPr>
            <w:tcW w:w="534" w:type="dxa"/>
            <w:hideMark/>
          </w:tcPr>
          <w:p w:rsidR="00C038BE" w:rsidRPr="00F467BB" w:rsidRDefault="00C038BE" w:rsidP="0065384E">
            <w:pPr>
              <w:rPr>
                <w:sz w:val="24"/>
                <w:szCs w:val="24"/>
              </w:rPr>
            </w:pPr>
            <w:r w:rsidRPr="00F467BB">
              <w:rPr>
                <w:sz w:val="24"/>
                <w:szCs w:val="24"/>
              </w:rPr>
              <w:t>A.</w:t>
            </w:r>
          </w:p>
        </w:tc>
        <w:tc>
          <w:tcPr>
            <w:tcW w:w="9529" w:type="dxa"/>
            <w:hideMark/>
          </w:tcPr>
          <w:p w:rsidR="00C038BE" w:rsidRPr="00F467BB" w:rsidRDefault="00C038BE" w:rsidP="0065384E">
            <w:pPr>
              <w:rPr>
                <w:sz w:val="24"/>
                <w:szCs w:val="24"/>
              </w:rPr>
            </w:pPr>
            <w:r w:rsidRPr="00F467BB">
              <w:rPr>
                <w:sz w:val="24"/>
                <w:szCs w:val="24"/>
              </w:rPr>
              <w:t>el individualismo</w:t>
            </w:r>
          </w:p>
        </w:tc>
      </w:tr>
      <w:tr w:rsidR="00C038BE" w:rsidRPr="00F467BB" w:rsidTr="0065384E">
        <w:tc>
          <w:tcPr>
            <w:tcW w:w="534" w:type="dxa"/>
            <w:hideMark/>
          </w:tcPr>
          <w:p w:rsidR="00C038BE" w:rsidRPr="00F467BB" w:rsidRDefault="00C038BE" w:rsidP="0065384E">
            <w:pPr>
              <w:rPr>
                <w:sz w:val="24"/>
                <w:szCs w:val="24"/>
              </w:rPr>
            </w:pPr>
            <w:r w:rsidRPr="00F467BB">
              <w:rPr>
                <w:sz w:val="24"/>
                <w:szCs w:val="24"/>
              </w:rPr>
              <w:t>B.</w:t>
            </w:r>
          </w:p>
        </w:tc>
        <w:tc>
          <w:tcPr>
            <w:tcW w:w="9529" w:type="dxa"/>
            <w:hideMark/>
          </w:tcPr>
          <w:p w:rsidR="00C038BE" w:rsidRPr="00F467BB" w:rsidRDefault="00C038BE" w:rsidP="0065384E">
            <w:pPr>
              <w:rPr>
                <w:sz w:val="24"/>
                <w:szCs w:val="24"/>
              </w:rPr>
            </w:pPr>
            <w:r w:rsidRPr="00F467BB">
              <w:rPr>
                <w:sz w:val="24"/>
                <w:szCs w:val="24"/>
              </w:rPr>
              <w:t>la vida excesivamente lenta</w:t>
            </w:r>
          </w:p>
        </w:tc>
      </w:tr>
      <w:tr w:rsidR="00C038BE" w:rsidRPr="00F467BB" w:rsidTr="0065384E">
        <w:tc>
          <w:tcPr>
            <w:tcW w:w="534" w:type="dxa"/>
            <w:hideMark/>
          </w:tcPr>
          <w:p w:rsidR="00C038BE" w:rsidRPr="00F467BB" w:rsidRDefault="00C038BE" w:rsidP="0065384E">
            <w:pPr>
              <w:rPr>
                <w:sz w:val="24"/>
                <w:szCs w:val="24"/>
              </w:rPr>
            </w:pPr>
            <w:r w:rsidRPr="00F467BB">
              <w:rPr>
                <w:sz w:val="24"/>
                <w:szCs w:val="24"/>
              </w:rPr>
              <w:t>C.</w:t>
            </w:r>
          </w:p>
        </w:tc>
        <w:tc>
          <w:tcPr>
            <w:tcW w:w="9529" w:type="dxa"/>
            <w:hideMark/>
          </w:tcPr>
          <w:p w:rsidR="00C038BE" w:rsidRPr="00F467BB" w:rsidRDefault="00C038BE" w:rsidP="0065384E">
            <w:pPr>
              <w:rPr>
                <w:sz w:val="24"/>
                <w:szCs w:val="24"/>
              </w:rPr>
            </w:pPr>
            <w:r w:rsidRPr="00F467BB">
              <w:rPr>
                <w:sz w:val="24"/>
                <w:szCs w:val="24"/>
              </w:rPr>
              <w:t>una vida pacífica y con escasos problemas</w:t>
            </w:r>
          </w:p>
        </w:tc>
      </w:tr>
      <w:tr w:rsidR="00C038BE" w:rsidRPr="00F467BB" w:rsidTr="0065384E">
        <w:tc>
          <w:tcPr>
            <w:tcW w:w="534" w:type="dxa"/>
            <w:hideMark/>
          </w:tcPr>
          <w:p w:rsidR="00C038BE" w:rsidRPr="00F467BB" w:rsidRDefault="00C038BE" w:rsidP="0065384E">
            <w:pPr>
              <w:rPr>
                <w:sz w:val="24"/>
                <w:szCs w:val="24"/>
              </w:rPr>
            </w:pPr>
            <w:r w:rsidRPr="00F467BB">
              <w:rPr>
                <w:sz w:val="24"/>
                <w:szCs w:val="24"/>
              </w:rPr>
              <w:t>D.</w:t>
            </w:r>
          </w:p>
        </w:tc>
        <w:tc>
          <w:tcPr>
            <w:tcW w:w="9529" w:type="dxa"/>
            <w:hideMark/>
          </w:tcPr>
          <w:p w:rsidR="00C038BE" w:rsidRPr="00F467BB" w:rsidRDefault="00C038BE" w:rsidP="0065384E">
            <w:pPr>
              <w:rPr>
                <w:sz w:val="24"/>
                <w:szCs w:val="24"/>
              </w:rPr>
            </w:pPr>
            <w:r w:rsidRPr="00F467BB">
              <w:rPr>
                <w:sz w:val="24"/>
                <w:szCs w:val="24"/>
              </w:rPr>
              <w:t>el espíritu solidario y humanitario que origina</w:t>
            </w:r>
          </w:p>
        </w:tc>
      </w:tr>
    </w:tbl>
    <w:p w:rsidR="00C038BE" w:rsidRPr="00F467BB" w:rsidRDefault="00BB6A40" w:rsidP="00C038BE">
      <w:pPr>
        <w:rPr>
          <w:sz w:val="24"/>
          <w:szCs w:val="24"/>
        </w:rPr>
      </w:pPr>
      <w:r w:rsidRPr="00F467BB">
        <w:rPr>
          <w:sz w:val="24"/>
          <w:szCs w:val="24"/>
        </w:rPr>
        <w:t xml:space="preserve">    </w:t>
      </w:r>
    </w:p>
    <w:p w:rsidR="006D0B9D" w:rsidRPr="00F467BB" w:rsidRDefault="006D0B9D" w:rsidP="00754A2D">
      <w:pPr>
        <w:pStyle w:val="Prrafodelista"/>
        <w:numPr>
          <w:ilvl w:val="0"/>
          <w:numId w:val="4"/>
        </w:numPr>
        <w:rPr>
          <w:sz w:val="24"/>
          <w:szCs w:val="24"/>
        </w:rPr>
      </w:pPr>
      <w:r w:rsidRPr="00F467BB">
        <w:rPr>
          <w:sz w:val="24"/>
          <w:szCs w:val="24"/>
        </w:rPr>
        <w:t xml:space="preserve">Algunas personas denominan a los medios de comunicación masiva “el cuarto poder de la globalización”. Se afirma que pueden conducir a la pérdida </w:t>
      </w:r>
      <w:r w:rsidR="00862922">
        <w:rPr>
          <w:sz w:val="24"/>
          <w:szCs w:val="24"/>
        </w:rPr>
        <w:t>de la identidad nacional cuando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529"/>
      </w:tblGrid>
      <w:tr w:rsidR="006D0B9D" w:rsidRPr="00F467BB" w:rsidTr="0065384E">
        <w:tc>
          <w:tcPr>
            <w:tcW w:w="534" w:type="dxa"/>
            <w:hideMark/>
          </w:tcPr>
          <w:p w:rsidR="006D0B9D" w:rsidRPr="00F467BB" w:rsidRDefault="006D0B9D" w:rsidP="0065384E">
            <w:pPr>
              <w:rPr>
                <w:sz w:val="24"/>
                <w:szCs w:val="24"/>
              </w:rPr>
            </w:pPr>
            <w:r w:rsidRPr="00F467BB">
              <w:rPr>
                <w:sz w:val="24"/>
                <w:szCs w:val="24"/>
              </w:rPr>
              <w:t>A.</w:t>
            </w:r>
          </w:p>
        </w:tc>
        <w:tc>
          <w:tcPr>
            <w:tcW w:w="9529" w:type="dxa"/>
            <w:hideMark/>
          </w:tcPr>
          <w:p w:rsidR="006D0B9D" w:rsidRPr="00F467BB" w:rsidRDefault="00862922" w:rsidP="0065384E">
            <w:pPr>
              <w:rPr>
                <w:sz w:val="24"/>
                <w:szCs w:val="24"/>
              </w:rPr>
            </w:pPr>
            <w:r>
              <w:rPr>
                <w:sz w:val="24"/>
                <w:szCs w:val="24"/>
              </w:rPr>
              <w:t>c</w:t>
            </w:r>
            <w:r w:rsidR="00DC67EB" w:rsidRPr="00F467BB">
              <w:rPr>
                <w:sz w:val="24"/>
                <w:szCs w:val="24"/>
              </w:rPr>
              <w:t>umplen su función básica de describir la realidad social</w:t>
            </w:r>
          </w:p>
        </w:tc>
      </w:tr>
      <w:tr w:rsidR="006D0B9D" w:rsidRPr="00F467BB" w:rsidTr="0065384E">
        <w:tc>
          <w:tcPr>
            <w:tcW w:w="534" w:type="dxa"/>
            <w:hideMark/>
          </w:tcPr>
          <w:p w:rsidR="006D0B9D" w:rsidRPr="00F467BB" w:rsidRDefault="006D0B9D" w:rsidP="0065384E">
            <w:pPr>
              <w:rPr>
                <w:sz w:val="24"/>
                <w:szCs w:val="24"/>
              </w:rPr>
            </w:pPr>
            <w:r w:rsidRPr="00F467BB">
              <w:rPr>
                <w:sz w:val="24"/>
                <w:szCs w:val="24"/>
              </w:rPr>
              <w:t>B.</w:t>
            </w:r>
          </w:p>
        </w:tc>
        <w:tc>
          <w:tcPr>
            <w:tcW w:w="9529" w:type="dxa"/>
            <w:hideMark/>
          </w:tcPr>
          <w:p w:rsidR="006D0B9D" w:rsidRPr="00F467BB" w:rsidRDefault="00862922" w:rsidP="0065384E">
            <w:pPr>
              <w:rPr>
                <w:sz w:val="24"/>
                <w:szCs w:val="24"/>
              </w:rPr>
            </w:pPr>
            <w:r>
              <w:rPr>
                <w:sz w:val="24"/>
                <w:szCs w:val="24"/>
              </w:rPr>
              <w:t>i</w:t>
            </w:r>
            <w:r w:rsidR="00DC67EB" w:rsidRPr="00F467BB">
              <w:rPr>
                <w:sz w:val="24"/>
                <w:szCs w:val="24"/>
              </w:rPr>
              <w:t>ntroducen a las personas en una interacción de ideas con la finalidad de que se forme una opinión sobre determinado hecho</w:t>
            </w:r>
          </w:p>
        </w:tc>
      </w:tr>
      <w:tr w:rsidR="006D0B9D" w:rsidRPr="00F467BB" w:rsidTr="0065384E">
        <w:tc>
          <w:tcPr>
            <w:tcW w:w="534" w:type="dxa"/>
            <w:hideMark/>
          </w:tcPr>
          <w:p w:rsidR="006D0B9D" w:rsidRPr="00F467BB" w:rsidRDefault="006D0B9D" w:rsidP="0065384E">
            <w:pPr>
              <w:rPr>
                <w:sz w:val="24"/>
                <w:szCs w:val="24"/>
              </w:rPr>
            </w:pPr>
            <w:r w:rsidRPr="00F467BB">
              <w:rPr>
                <w:sz w:val="24"/>
                <w:szCs w:val="24"/>
              </w:rPr>
              <w:t>C.</w:t>
            </w:r>
          </w:p>
        </w:tc>
        <w:tc>
          <w:tcPr>
            <w:tcW w:w="9529" w:type="dxa"/>
            <w:hideMark/>
          </w:tcPr>
          <w:p w:rsidR="006D0B9D" w:rsidRPr="00F467BB" w:rsidRDefault="00862922" w:rsidP="0065384E">
            <w:pPr>
              <w:rPr>
                <w:sz w:val="24"/>
                <w:szCs w:val="24"/>
              </w:rPr>
            </w:pPr>
            <w:r>
              <w:rPr>
                <w:sz w:val="24"/>
                <w:szCs w:val="24"/>
              </w:rPr>
              <w:t>c</w:t>
            </w:r>
            <w:r w:rsidR="00DC67EB" w:rsidRPr="00F467BB">
              <w:rPr>
                <w:sz w:val="24"/>
                <w:szCs w:val="24"/>
              </w:rPr>
              <w:t>oadyuvan a la inserción de ideas en la sociedad logrando una resistencia mayor a los cambios</w:t>
            </w:r>
          </w:p>
        </w:tc>
      </w:tr>
      <w:tr w:rsidR="006D0B9D" w:rsidRPr="00F467BB" w:rsidTr="0065384E">
        <w:tc>
          <w:tcPr>
            <w:tcW w:w="534" w:type="dxa"/>
            <w:hideMark/>
          </w:tcPr>
          <w:p w:rsidR="006D0B9D" w:rsidRPr="00F467BB" w:rsidRDefault="006D0B9D" w:rsidP="0065384E">
            <w:pPr>
              <w:rPr>
                <w:sz w:val="24"/>
                <w:szCs w:val="24"/>
              </w:rPr>
            </w:pPr>
            <w:r w:rsidRPr="00F467BB">
              <w:rPr>
                <w:sz w:val="24"/>
                <w:szCs w:val="24"/>
              </w:rPr>
              <w:t>D.</w:t>
            </w:r>
          </w:p>
        </w:tc>
        <w:tc>
          <w:tcPr>
            <w:tcW w:w="9529" w:type="dxa"/>
            <w:hideMark/>
          </w:tcPr>
          <w:p w:rsidR="006D0B9D" w:rsidRPr="00F467BB" w:rsidRDefault="00862922" w:rsidP="0065384E">
            <w:pPr>
              <w:rPr>
                <w:sz w:val="24"/>
                <w:szCs w:val="24"/>
              </w:rPr>
            </w:pPr>
            <w:r>
              <w:rPr>
                <w:sz w:val="24"/>
                <w:szCs w:val="24"/>
              </w:rPr>
              <w:t>g</w:t>
            </w:r>
            <w:r w:rsidR="00DC67EB" w:rsidRPr="00F467BB">
              <w:rPr>
                <w:sz w:val="24"/>
                <w:szCs w:val="24"/>
              </w:rPr>
              <w:t>eneran conductas naturales, ajenas a su realidad ya que responden a necesidades concretas de otra sociedad</w:t>
            </w:r>
          </w:p>
          <w:p w:rsidR="00E70351" w:rsidRPr="00F467BB" w:rsidRDefault="00E70351" w:rsidP="0065384E">
            <w:pPr>
              <w:rPr>
                <w:sz w:val="24"/>
                <w:szCs w:val="24"/>
              </w:rPr>
            </w:pPr>
          </w:p>
          <w:p w:rsidR="00D42848" w:rsidRPr="00F467BB" w:rsidRDefault="00D42848" w:rsidP="00D42848">
            <w:pPr>
              <w:rPr>
                <w:rFonts w:eastAsia="Times New Roman" w:cs="Times New Roman"/>
                <w:b/>
                <w:sz w:val="24"/>
                <w:szCs w:val="24"/>
              </w:rPr>
            </w:pPr>
            <w:r w:rsidRPr="00F467BB">
              <w:rPr>
                <w:rFonts w:eastAsia="Times New Roman" w:cs="Times New Roman"/>
                <w:b/>
                <w:sz w:val="24"/>
                <w:szCs w:val="24"/>
              </w:rPr>
              <w:t xml:space="preserve">CUADRO DE RESPUESTAS DEL MARQUE CON (X)     </w:t>
            </w:r>
          </w:p>
          <w:tbl>
            <w:tblPr>
              <w:tblpPr w:leftFromText="141" w:rightFromText="141" w:vertAnchor="text" w:horzAnchor="page" w:tblpX="2203" w:tblpY="121"/>
              <w:tblW w:w="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7"/>
              <w:gridCol w:w="410"/>
              <w:gridCol w:w="397"/>
              <w:gridCol w:w="410"/>
              <w:gridCol w:w="530"/>
              <w:gridCol w:w="397"/>
              <w:gridCol w:w="410"/>
              <w:gridCol w:w="397"/>
              <w:gridCol w:w="410"/>
            </w:tblGrid>
            <w:tr w:rsidR="00D42848" w:rsidRPr="00D42848" w:rsidTr="007647F2">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11</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r>
            <w:tr w:rsidR="00D42848" w:rsidRPr="00D42848" w:rsidTr="007647F2">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2</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12</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r>
            <w:tr w:rsidR="00D42848" w:rsidRPr="00D42848" w:rsidTr="007647F2">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3</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13</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r>
            <w:tr w:rsidR="00D42848" w:rsidRPr="00D42848" w:rsidTr="007647F2">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4</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14</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r>
            <w:tr w:rsidR="00D42848" w:rsidRPr="00D42848" w:rsidTr="007647F2">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5</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15</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r>
            <w:tr w:rsidR="00D42848" w:rsidRPr="00D42848" w:rsidTr="007647F2">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6</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16</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r>
            <w:tr w:rsidR="00D42848" w:rsidRPr="00D42848" w:rsidTr="007647F2">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7</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17</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r>
            <w:tr w:rsidR="00D42848" w:rsidRPr="00D42848" w:rsidTr="007647F2">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8</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18</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r>
            <w:tr w:rsidR="00D42848" w:rsidRPr="00D42848" w:rsidTr="007647F2">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9</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19</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r>
            <w:tr w:rsidR="00D42848" w:rsidRPr="00D42848" w:rsidTr="007647F2">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sidRPr="00D42848">
                    <w:rPr>
                      <w:rFonts w:eastAsia="Times New Roman" w:cs="Times New Roman"/>
                      <w:b/>
                      <w:sz w:val="18"/>
                      <w:szCs w:val="18"/>
                      <w:lang w:val="en-US"/>
                    </w:rPr>
                    <w:t>10</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c>
                <w:tcPr>
                  <w:tcW w:w="530" w:type="dxa"/>
                  <w:shd w:val="clear" w:color="auto" w:fill="99CCFF"/>
                </w:tcPr>
                <w:p w:rsidR="00D42848" w:rsidRPr="00D42848" w:rsidRDefault="00D42848" w:rsidP="00D42848">
                  <w:pPr>
                    <w:spacing w:after="0" w:line="240" w:lineRule="auto"/>
                    <w:ind w:right="74"/>
                    <w:jc w:val="center"/>
                    <w:rPr>
                      <w:rFonts w:eastAsia="Times New Roman" w:cs="Times New Roman"/>
                      <w:b/>
                      <w:sz w:val="18"/>
                      <w:szCs w:val="18"/>
                      <w:lang w:val="en-US"/>
                    </w:rPr>
                  </w:pPr>
                  <w:r>
                    <w:rPr>
                      <w:rFonts w:eastAsia="Times New Roman" w:cs="Times New Roman"/>
                      <w:b/>
                      <w:sz w:val="18"/>
                      <w:szCs w:val="18"/>
                      <w:lang w:val="en-US"/>
                    </w:rPr>
                    <w:t>20</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a</w:t>
                  </w:r>
                </w:p>
              </w:tc>
              <w:tc>
                <w:tcPr>
                  <w:tcW w:w="410"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b</w:t>
                  </w:r>
                </w:p>
              </w:tc>
              <w:tc>
                <w:tcPr>
                  <w:tcW w:w="397" w:type="dxa"/>
                </w:tcPr>
                <w:p w:rsidR="00D42848" w:rsidRPr="00D42848" w:rsidRDefault="00D42848" w:rsidP="00D42848">
                  <w:pPr>
                    <w:spacing w:after="0" w:line="240" w:lineRule="auto"/>
                    <w:ind w:right="74"/>
                    <w:jc w:val="center"/>
                    <w:rPr>
                      <w:rFonts w:eastAsia="Times New Roman" w:cs="Times New Roman"/>
                      <w:sz w:val="18"/>
                      <w:szCs w:val="18"/>
                      <w:lang w:val="en-US"/>
                    </w:rPr>
                  </w:pPr>
                  <w:r w:rsidRPr="00D42848">
                    <w:rPr>
                      <w:rFonts w:eastAsia="Times New Roman" w:cs="Times New Roman"/>
                      <w:sz w:val="18"/>
                      <w:szCs w:val="18"/>
                      <w:lang w:val="en-US"/>
                    </w:rPr>
                    <w:t>c</w:t>
                  </w:r>
                </w:p>
              </w:tc>
              <w:tc>
                <w:tcPr>
                  <w:tcW w:w="410" w:type="dxa"/>
                </w:tcPr>
                <w:p w:rsidR="00D42848" w:rsidRPr="00D42848" w:rsidRDefault="00D42848" w:rsidP="00D42848">
                  <w:pPr>
                    <w:spacing w:after="0" w:line="240" w:lineRule="auto"/>
                    <w:ind w:right="74"/>
                    <w:rPr>
                      <w:rFonts w:eastAsia="Times New Roman" w:cs="Times New Roman"/>
                      <w:sz w:val="18"/>
                      <w:szCs w:val="18"/>
                      <w:lang w:val="en-US"/>
                    </w:rPr>
                  </w:pPr>
                  <w:r w:rsidRPr="00D42848">
                    <w:rPr>
                      <w:rFonts w:eastAsia="Times New Roman" w:cs="Times New Roman"/>
                      <w:sz w:val="18"/>
                      <w:szCs w:val="18"/>
                      <w:lang w:val="en-US"/>
                    </w:rPr>
                    <w:t>d</w:t>
                  </w:r>
                </w:p>
              </w:tc>
            </w:tr>
          </w:tbl>
          <w:p w:rsidR="00D42848" w:rsidRPr="00F467BB" w:rsidRDefault="00D42848" w:rsidP="00D42848">
            <w:pPr>
              <w:pStyle w:val="Textodebloque"/>
              <w:tabs>
                <w:tab w:val="clear" w:pos="1980"/>
                <w:tab w:val="left" w:pos="3056"/>
              </w:tabs>
              <w:ind w:left="0"/>
              <w:jc w:val="both"/>
              <w:rPr>
                <w:rFonts w:asciiTheme="minorHAnsi" w:hAnsiTheme="minorHAnsi"/>
              </w:rPr>
            </w:pPr>
          </w:p>
          <w:p w:rsidR="00D42848" w:rsidRPr="00F467BB" w:rsidRDefault="00D42848" w:rsidP="00D42848">
            <w:pPr>
              <w:pStyle w:val="Textodebloque"/>
              <w:tabs>
                <w:tab w:val="clear" w:pos="1980"/>
                <w:tab w:val="left" w:pos="3056"/>
              </w:tabs>
              <w:ind w:left="0"/>
              <w:jc w:val="both"/>
              <w:rPr>
                <w:rFonts w:asciiTheme="minorHAnsi" w:hAnsiTheme="minorHAnsi"/>
                <w:b/>
                <w:bCs/>
              </w:rPr>
            </w:pPr>
          </w:p>
          <w:p w:rsidR="00D42848" w:rsidRPr="00F467BB" w:rsidRDefault="00D42848" w:rsidP="00D42848">
            <w:pPr>
              <w:pStyle w:val="Textodebloque"/>
              <w:tabs>
                <w:tab w:val="clear" w:pos="1980"/>
                <w:tab w:val="left" w:pos="3056"/>
              </w:tabs>
              <w:ind w:left="0"/>
              <w:jc w:val="both"/>
              <w:rPr>
                <w:rFonts w:asciiTheme="minorHAnsi" w:hAnsiTheme="minorHAnsi"/>
                <w:b/>
                <w:bCs/>
              </w:rPr>
            </w:pPr>
          </w:p>
          <w:p w:rsidR="00D42848" w:rsidRPr="00F467BB" w:rsidRDefault="00D42848" w:rsidP="00D42848">
            <w:pPr>
              <w:pStyle w:val="Textodebloque"/>
              <w:tabs>
                <w:tab w:val="clear" w:pos="1980"/>
                <w:tab w:val="left" w:pos="3056"/>
              </w:tabs>
              <w:ind w:left="0"/>
              <w:jc w:val="both"/>
              <w:rPr>
                <w:rFonts w:asciiTheme="minorHAnsi" w:hAnsiTheme="minorHAnsi"/>
                <w:b/>
                <w:bCs/>
              </w:rPr>
            </w:pPr>
          </w:p>
          <w:p w:rsidR="00D42848" w:rsidRPr="00F467BB" w:rsidRDefault="00D42848" w:rsidP="00D42848">
            <w:pPr>
              <w:pStyle w:val="Textodebloque"/>
              <w:tabs>
                <w:tab w:val="clear" w:pos="1980"/>
                <w:tab w:val="left" w:pos="3056"/>
              </w:tabs>
              <w:ind w:left="0"/>
              <w:jc w:val="both"/>
              <w:rPr>
                <w:rFonts w:asciiTheme="minorHAnsi" w:hAnsiTheme="minorHAnsi"/>
                <w:b/>
                <w:bCs/>
              </w:rPr>
            </w:pPr>
          </w:p>
          <w:p w:rsidR="00D42848" w:rsidRPr="00F467BB" w:rsidRDefault="00D42848" w:rsidP="00D42848">
            <w:pPr>
              <w:pStyle w:val="Textodebloque"/>
              <w:tabs>
                <w:tab w:val="clear" w:pos="1980"/>
                <w:tab w:val="left" w:pos="3056"/>
              </w:tabs>
              <w:ind w:left="0"/>
              <w:jc w:val="both"/>
              <w:rPr>
                <w:rFonts w:asciiTheme="minorHAnsi" w:hAnsiTheme="minorHAnsi"/>
                <w:b/>
                <w:bCs/>
              </w:rPr>
            </w:pPr>
          </w:p>
          <w:p w:rsidR="00D42848" w:rsidRPr="00F467BB" w:rsidRDefault="00D42848" w:rsidP="00D42848">
            <w:pPr>
              <w:pStyle w:val="Textodebloque"/>
              <w:tabs>
                <w:tab w:val="clear" w:pos="1980"/>
                <w:tab w:val="left" w:pos="3056"/>
              </w:tabs>
              <w:ind w:left="0"/>
              <w:jc w:val="both"/>
              <w:rPr>
                <w:rFonts w:asciiTheme="minorHAnsi" w:hAnsiTheme="minorHAnsi"/>
                <w:b/>
                <w:bCs/>
              </w:rPr>
            </w:pPr>
          </w:p>
          <w:p w:rsidR="00D42848" w:rsidRPr="00F467BB" w:rsidRDefault="00D42848" w:rsidP="00D42848">
            <w:pPr>
              <w:pStyle w:val="Textodebloque"/>
              <w:tabs>
                <w:tab w:val="clear" w:pos="1980"/>
                <w:tab w:val="left" w:pos="3056"/>
              </w:tabs>
              <w:ind w:left="0"/>
              <w:jc w:val="both"/>
              <w:rPr>
                <w:rFonts w:asciiTheme="minorHAnsi" w:hAnsiTheme="minorHAnsi"/>
                <w:b/>
                <w:bCs/>
              </w:rPr>
            </w:pPr>
          </w:p>
          <w:p w:rsidR="00E70351" w:rsidRPr="00F467BB" w:rsidRDefault="00E70351" w:rsidP="0065384E">
            <w:pPr>
              <w:rPr>
                <w:sz w:val="24"/>
                <w:szCs w:val="24"/>
              </w:rPr>
            </w:pPr>
          </w:p>
          <w:p w:rsidR="0040457A" w:rsidRPr="00F467BB" w:rsidRDefault="0040457A" w:rsidP="0065384E">
            <w:pPr>
              <w:rPr>
                <w:sz w:val="24"/>
                <w:szCs w:val="24"/>
              </w:rPr>
            </w:pPr>
          </w:p>
          <w:p w:rsidR="00BF553F" w:rsidRPr="00F467BB" w:rsidRDefault="00BF553F" w:rsidP="00F7513A">
            <w:pPr>
              <w:rPr>
                <w:sz w:val="24"/>
                <w:szCs w:val="24"/>
              </w:rPr>
            </w:pPr>
          </w:p>
        </w:tc>
      </w:tr>
    </w:tbl>
    <w:p w:rsidR="008E37A4" w:rsidRPr="00F467BB" w:rsidRDefault="00C26F3C" w:rsidP="008E37A4">
      <w:pPr>
        <w:spacing w:after="0" w:line="240" w:lineRule="auto"/>
        <w:ind w:right="74"/>
        <w:jc w:val="both"/>
        <w:rPr>
          <w:b/>
          <w:bCs/>
          <w:sz w:val="24"/>
          <w:szCs w:val="24"/>
          <w:lang w:val="es-ES_tradnl"/>
        </w:rPr>
      </w:pPr>
      <w:r w:rsidRPr="00F467BB">
        <w:rPr>
          <w:rFonts w:eastAsia="Times New Roman" w:cs="Times New Roman"/>
          <w:b/>
          <w:bCs/>
          <w:sz w:val="24"/>
          <w:szCs w:val="24"/>
          <w:lang w:val="es-ES_tradnl"/>
        </w:rPr>
        <w:lastRenderedPageBreak/>
        <w:t>III Part</w:t>
      </w:r>
      <w:r w:rsidR="009603F6" w:rsidRPr="00F467BB">
        <w:rPr>
          <w:rFonts w:eastAsia="Times New Roman" w:cs="Times New Roman"/>
          <w:b/>
          <w:bCs/>
          <w:sz w:val="24"/>
          <w:szCs w:val="24"/>
          <w:lang w:val="es-ES_tradnl"/>
        </w:rPr>
        <w:t>e. Respuesta  Breve. Valor: 9</w:t>
      </w:r>
      <w:r w:rsidRPr="00F467BB">
        <w:rPr>
          <w:rFonts w:eastAsia="Times New Roman" w:cs="Times New Roman"/>
          <w:b/>
          <w:bCs/>
          <w:sz w:val="24"/>
          <w:szCs w:val="24"/>
          <w:lang w:val="es-ES_tradnl"/>
        </w:rPr>
        <w:t xml:space="preserve"> Puntos.</w:t>
      </w:r>
    </w:p>
    <w:p w:rsidR="008E37A4" w:rsidRPr="00F467BB" w:rsidRDefault="008E37A4" w:rsidP="008E37A4">
      <w:pPr>
        <w:spacing w:after="0" w:line="240" w:lineRule="auto"/>
        <w:ind w:right="74"/>
        <w:jc w:val="both"/>
        <w:rPr>
          <w:b/>
          <w:bCs/>
          <w:sz w:val="24"/>
          <w:szCs w:val="24"/>
          <w:lang w:val="es-ES_tradnl"/>
        </w:rPr>
      </w:pPr>
    </w:p>
    <w:p w:rsidR="00714927" w:rsidRPr="00F467BB" w:rsidRDefault="00C26F3C" w:rsidP="008E37A4">
      <w:pPr>
        <w:spacing w:after="0" w:line="240" w:lineRule="auto"/>
        <w:ind w:right="74"/>
        <w:jc w:val="both"/>
        <w:rPr>
          <w:bCs/>
          <w:sz w:val="24"/>
          <w:szCs w:val="24"/>
          <w:lang w:val="es-ES_tradnl"/>
        </w:rPr>
      </w:pPr>
      <w:r w:rsidRPr="00F467BB">
        <w:rPr>
          <w:rFonts w:eastAsia="Times New Roman" w:cs="Times New Roman"/>
          <w:b/>
          <w:bCs/>
          <w:sz w:val="24"/>
          <w:szCs w:val="24"/>
          <w:lang w:val="es-ES_tradnl"/>
        </w:rPr>
        <w:t>INDICACIONES</w:t>
      </w:r>
      <w:r w:rsidRPr="00F467BB">
        <w:rPr>
          <w:rFonts w:eastAsia="Times New Roman" w:cs="Times New Roman"/>
          <w:bCs/>
          <w:sz w:val="24"/>
          <w:szCs w:val="24"/>
          <w:lang w:val="es-ES_tradnl"/>
        </w:rPr>
        <w:t>: Conteste brevemente lo que se le solicita a continuación. Cada acierto vale un punto.</w:t>
      </w:r>
    </w:p>
    <w:p w:rsidR="008E37A4" w:rsidRPr="00F467BB" w:rsidRDefault="008E37A4" w:rsidP="008E37A4">
      <w:pPr>
        <w:spacing w:after="0" w:line="240" w:lineRule="auto"/>
        <w:ind w:right="74"/>
        <w:jc w:val="both"/>
        <w:rPr>
          <w:bCs/>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
      </w:tblGrid>
      <w:tr w:rsidR="00405985" w:rsidRPr="00F467BB" w:rsidTr="00F76CEE">
        <w:tc>
          <w:tcPr>
            <w:tcW w:w="508" w:type="dxa"/>
            <w:hideMark/>
          </w:tcPr>
          <w:p w:rsidR="00405985" w:rsidRPr="00F467BB" w:rsidRDefault="00405985" w:rsidP="008E37A4">
            <w:pPr>
              <w:rPr>
                <w:sz w:val="24"/>
                <w:szCs w:val="24"/>
              </w:rPr>
            </w:pPr>
          </w:p>
        </w:tc>
      </w:tr>
    </w:tbl>
    <w:p w:rsidR="005E43D2" w:rsidRPr="00F467BB" w:rsidRDefault="00ED2F90" w:rsidP="00754A2D">
      <w:pPr>
        <w:pStyle w:val="Prrafodelista"/>
        <w:numPr>
          <w:ilvl w:val="0"/>
          <w:numId w:val="2"/>
        </w:numPr>
        <w:spacing w:after="0" w:line="360" w:lineRule="auto"/>
        <w:rPr>
          <w:sz w:val="24"/>
          <w:szCs w:val="24"/>
        </w:rPr>
      </w:pPr>
      <w:r w:rsidRPr="00F467BB">
        <w:rPr>
          <w:sz w:val="24"/>
          <w:szCs w:val="24"/>
        </w:rPr>
        <w:t xml:space="preserve">Anote dos de las principales </w:t>
      </w:r>
      <w:r w:rsidR="00C12DF0" w:rsidRPr="00F467BB">
        <w:rPr>
          <w:sz w:val="24"/>
          <w:szCs w:val="24"/>
        </w:rPr>
        <w:t>co</w:t>
      </w:r>
      <w:r w:rsidR="00F7513A">
        <w:rPr>
          <w:sz w:val="24"/>
          <w:szCs w:val="24"/>
        </w:rPr>
        <w:t xml:space="preserve">nsecuencias de la Crisis del 29 </w:t>
      </w:r>
      <w:r w:rsidR="00C12DF0" w:rsidRPr="00F467BB">
        <w:rPr>
          <w:sz w:val="24"/>
          <w:szCs w:val="24"/>
        </w:rPr>
        <w:t xml:space="preserve"> en el aspecto económico</w:t>
      </w:r>
      <w:r w:rsidR="00883ABE" w:rsidRPr="00F467BB">
        <w:rPr>
          <w:sz w:val="24"/>
          <w:szCs w:val="24"/>
        </w:rPr>
        <w:t>.</w:t>
      </w:r>
      <w:r w:rsidR="00181A40" w:rsidRPr="00F467BB">
        <w:rPr>
          <w:sz w:val="24"/>
          <w:szCs w:val="24"/>
        </w:rPr>
        <w:t xml:space="preserve"> </w:t>
      </w:r>
      <w:r w:rsidR="00181A40" w:rsidRPr="00F467BB">
        <w:rPr>
          <w:b/>
          <w:sz w:val="24"/>
          <w:szCs w:val="24"/>
        </w:rPr>
        <w:t>2 puntos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
        <w:gridCol w:w="8988"/>
      </w:tblGrid>
      <w:tr w:rsidR="005E43D2" w:rsidRPr="00F467BB" w:rsidTr="00390402">
        <w:tc>
          <w:tcPr>
            <w:tcW w:w="508" w:type="dxa"/>
            <w:hideMark/>
          </w:tcPr>
          <w:p w:rsidR="005E43D2" w:rsidRPr="00F467BB" w:rsidRDefault="005E43D2" w:rsidP="00B5168E">
            <w:pPr>
              <w:spacing w:line="360" w:lineRule="auto"/>
              <w:rPr>
                <w:sz w:val="24"/>
                <w:szCs w:val="24"/>
              </w:rPr>
            </w:pPr>
          </w:p>
        </w:tc>
        <w:tc>
          <w:tcPr>
            <w:tcW w:w="8286" w:type="dxa"/>
          </w:tcPr>
          <w:p w:rsidR="005E43D2" w:rsidRPr="00F467BB" w:rsidRDefault="00C12DF0" w:rsidP="00754A2D">
            <w:pPr>
              <w:pStyle w:val="Prrafodelista"/>
              <w:numPr>
                <w:ilvl w:val="0"/>
                <w:numId w:val="5"/>
              </w:numPr>
              <w:spacing w:line="360" w:lineRule="auto"/>
              <w:ind w:left="0"/>
              <w:rPr>
                <w:sz w:val="24"/>
                <w:szCs w:val="24"/>
              </w:rPr>
            </w:pPr>
            <w:r w:rsidRPr="00F467BB">
              <w:rPr>
                <w:sz w:val="24"/>
                <w:szCs w:val="24"/>
              </w:rPr>
              <w:t>a.</w:t>
            </w:r>
            <w:r w:rsidR="005E43D2" w:rsidRPr="00F467BB">
              <w:rPr>
                <w:sz w:val="24"/>
                <w:szCs w:val="24"/>
              </w:rPr>
              <w:t>_____________________________________________________________________</w:t>
            </w:r>
          </w:p>
          <w:p w:rsidR="005E43D2" w:rsidRPr="00F467BB" w:rsidRDefault="005E43D2" w:rsidP="00B5168E">
            <w:pPr>
              <w:spacing w:line="360" w:lineRule="auto"/>
              <w:rPr>
                <w:sz w:val="24"/>
                <w:szCs w:val="24"/>
              </w:rPr>
            </w:pPr>
          </w:p>
        </w:tc>
      </w:tr>
      <w:tr w:rsidR="005E43D2" w:rsidRPr="00F467BB" w:rsidTr="00390402">
        <w:tc>
          <w:tcPr>
            <w:tcW w:w="508" w:type="dxa"/>
            <w:hideMark/>
          </w:tcPr>
          <w:p w:rsidR="005E43D2" w:rsidRPr="00F467BB" w:rsidRDefault="005E43D2" w:rsidP="00B5168E">
            <w:pPr>
              <w:spacing w:line="360" w:lineRule="auto"/>
              <w:rPr>
                <w:sz w:val="24"/>
                <w:szCs w:val="24"/>
              </w:rPr>
            </w:pPr>
          </w:p>
        </w:tc>
        <w:tc>
          <w:tcPr>
            <w:tcW w:w="8286" w:type="dxa"/>
          </w:tcPr>
          <w:p w:rsidR="005E43D2" w:rsidRPr="00F467BB" w:rsidRDefault="00C12DF0" w:rsidP="00B5168E">
            <w:pPr>
              <w:spacing w:line="360" w:lineRule="auto"/>
              <w:rPr>
                <w:sz w:val="24"/>
                <w:szCs w:val="24"/>
              </w:rPr>
            </w:pPr>
            <w:r w:rsidRPr="00F467BB">
              <w:rPr>
                <w:sz w:val="24"/>
                <w:szCs w:val="24"/>
              </w:rPr>
              <w:t xml:space="preserve">b. </w:t>
            </w:r>
            <w:r w:rsidR="005E43D2" w:rsidRPr="00F467BB">
              <w:rPr>
                <w:sz w:val="24"/>
                <w:szCs w:val="24"/>
              </w:rPr>
              <w:t>_____________________________________________________________________</w:t>
            </w:r>
          </w:p>
          <w:p w:rsidR="005E43D2" w:rsidRPr="00F467BB" w:rsidRDefault="005E43D2" w:rsidP="00B5168E">
            <w:pPr>
              <w:spacing w:line="360" w:lineRule="auto"/>
              <w:rPr>
                <w:sz w:val="24"/>
                <w:szCs w:val="24"/>
              </w:rPr>
            </w:pPr>
          </w:p>
        </w:tc>
      </w:tr>
    </w:tbl>
    <w:p w:rsidR="00226025" w:rsidRPr="00F467BB" w:rsidRDefault="00226025" w:rsidP="00754A2D">
      <w:pPr>
        <w:pStyle w:val="Prrafodelista"/>
        <w:numPr>
          <w:ilvl w:val="0"/>
          <w:numId w:val="2"/>
        </w:numPr>
        <w:spacing w:after="0" w:line="360" w:lineRule="auto"/>
        <w:rPr>
          <w:sz w:val="24"/>
          <w:szCs w:val="24"/>
        </w:rPr>
      </w:pPr>
      <w:r w:rsidRPr="00F467BB">
        <w:rPr>
          <w:sz w:val="24"/>
          <w:szCs w:val="24"/>
        </w:rPr>
        <w:t xml:space="preserve"> Anote el nombre del primer animal clonado en el mundo. </w:t>
      </w:r>
      <w:r w:rsidRPr="00F467BB">
        <w:rPr>
          <w:b/>
          <w:sz w:val="24"/>
          <w:szCs w:val="24"/>
        </w:rPr>
        <w:t>1 punto</w:t>
      </w:r>
    </w:p>
    <w:p w:rsidR="00226025" w:rsidRPr="00F467BB" w:rsidRDefault="00226025" w:rsidP="00754A2D">
      <w:pPr>
        <w:pStyle w:val="Prrafodelista"/>
        <w:numPr>
          <w:ilvl w:val="0"/>
          <w:numId w:val="10"/>
        </w:numPr>
        <w:spacing w:after="0" w:line="360" w:lineRule="auto"/>
        <w:rPr>
          <w:sz w:val="24"/>
          <w:szCs w:val="24"/>
        </w:rPr>
      </w:pPr>
      <w:r w:rsidRPr="00F467BB">
        <w:rPr>
          <w:sz w:val="24"/>
          <w:szCs w:val="24"/>
        </w:rPr>
        <w:t>Primer animal clonado______________________________</w:t>
      </w:r>
    </w:p>
    <w:p w:rsidR="005703FD" w:rsidRPr="00F467BB" w:rsidRDefault="005703FD" w:rsidP="00B5168E">
      <w:pPr>
        <w:pStyle w:val="Prrafodelista"/>
        <w:spacing w:after="0" w:line="360" w:lineRule="auto"/>
        <w:rPr>
          <w:sz w:val="24"/>
          <w:szCs w:val="24"/>
        </w:rPr>
      </w:pPr>
    </w:p>
    <w:p w:rsidR="00F655F1" w:rsidRPr="00F467BB" w:rsidRDefault="005A79BB" w:rsidP="00754A2D">
      <w:pPr>
        <w:pStyle w:val="Prrafodelista"/>
        <w:numPr>
          <w:ilvl w:val="0"/>
          <w:numId w:val="2"/>
        </w:numPr>
        <w:spacing w:after="0" w:line="360" w:lineRule="auto"/>
        <w:rPr>
          <w:sz w:val="24"/>
          <w:szCs w:val="24"/>
        </w:rPr>
      </w:pPr>
      <w:r w:rsidRPr="00F467BB">
        <w:rPr>
          <w:sz w:val="24"/>
          <w:szCs w:val="24"/>
        </w:rPr>
        <w:t xml:space="preserve">Mencione una ventaja y una desventaja de la globalización como un nuevo estilo de desarrollo en América Latina. </w:t>
      </w:r>
      <w:r w:rsidRPr="00F467BB">
        <w:rPr>
          <w:b/>
          <w:sz w:val="24"/>
          <w:szCs w:val="24"/>
        </w:rPr>
        <w:t>2 puntos</w:t>
      </w:r>
    </w:p>
    <w:tbl>
      <w:tblPr>
        <w:tblStyle w:val="Tablaconcuadrcula"/>
        <w:tblpPr w:leftFromText="141" w:rightFromText="141" w:vertAnchor="text" w:horzAnchor="margin"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
        <w:gridCol w:w="9051"/>
      </w:tblGrid>
      <w:tr w:rsidR="005A79BB" w:rsidRPr="00F467BB" w:rsidTr="00A06F1E">
        <w:tc>
          <w:tcPr>
            <w:tcW w:w="508" w:type="dxa"/>
            <w:hideMark/>
          </w:tcPr>
          <w:p w:rsidR="005A79BB" w:rsidRPr="00F467BB" w:rsidRDefault="005A79BB" w:rsidP="00B5168E">
            <w:pPr>
              <w:spacing w:line="360" w:lineRule="auto"/>
              <w:rPr>
                <w:sz w:val="24"/>
                <w:szCs w:val="24"/>
              </w:rPr>
            </w:pPr>
          </w:p>
        </w:tc>
        <w:tc>
          <w:tcPr>
            <w:tcW w:w="8286" w:type="dxa"/>
          </w:tcPr>
          <w:p w:rsidR="005A79BB" w:rsidRPr="00F467BB" w:rsidRDefault="005A79BB" w:rsidP="00754A2D">
            <w:pPr>
              <w:pStyle w:val="Prrafodelista"/>
              <w:numPr>
                <w:ilvl w:val="0"/>
                <w:numId w:val="5"/>
              </w:numPr>
              <w:spacing w:line="360" w:lineRule="auto"/>
              <w:ind w:left="0"/>
              <w:rPr>
                <w:sz w:val="24"/>
                <w:szCs w:val="24"/>
              </w:rPr>
            </w:pPr>
            <w:r w:rsidRPr="00F467BB">
              <w:rPr>
                <w:sz w:val="24"/>
                <w:szCs w:val="24"/>
              </w:rPr>
              <w:t>a._____________________________________________________________________</w:t>
            </w:r>
          </w:p>
          <w:p w:rsidR="005A79BB" w:rsidRPr="00F467BB" w:rsidRDefault="005A79BB" w:rsidP="00754A2D">
            <w:pPr>
              <w:pStyle w:val="Prrafodelista"/>
              <w:numPr>
                <w:ilvl w:val="0"/>
                <w:numId w:val="5"/>
              </w:numPr>
              <w:spacing w:line="360" w:lineRule="auto"/>
              <w:ind w:left="0"/>
              <w:rPr>
                <w:sz w:val="24"/>
                <w:szCs w:val="24"/>
              </w:rPr>
            </w:pPr>
            <w:r w:rsidRPr="00F467BB">
              <w:rPr>
                <w:sz w:val="24"/>
                <w:szCs w:val="24"/>
              </w:rPr>
              <w:t>_______________________________________________________________________</w:t>
            </w:r>
          </w:p>
        </w:tc>
      </w:tr>
      <w:tr w:rsidR="005A79BB" w:rsidRPr="00F467BB" w:rsidTr="00A06F1E">
        <w:tc>
          <w:tcPr>
            <w:tcW w:w="508" w:type="dxa"/>
            <w:hideMark/>
          </w:tcPr>
          <w:p w:rsidR="005A79BB" w:rsidRPr="00F467BB" w:rsidRDefault="005A79BB" w:rsidP="00B5168E">
            <w:pPr>
              <w:spacing w:line="360" w:lineRule="auto"/>
              <w:rPr>
                <w:sz w:val="24"/>
                <w:szCs w:val="24"/>
              </w:rPr>
            </w:pPr>
          </w:p>
        </w:tc>
        <w:tc>
          <w:tcPr>
            <w:tcW w:w="8286" w:type="dxa"/>
          </w:tcPr>
          <w:p w:rsidR="005A79BB" w:rsidRPr="00F467BB" w:rsidRDefault="005A79BB" w:rsidP="00B5168E">
            <w:pPr>
              <w:spacing w:line="360" w:lineRule="auto"/>
              <w:rPr>
                <w:sz w:val="24"/>
                <w:szCs w:val="24"/>
              </w:rPr>
            </w:pPr>
            <w:r w:rsidRPr="00F467BB">
              <w:rPr>
                <w:sz w:val="24"/>
                <w:szCs w:val="24"/>
              </w:rPr>
              <w:t>b._____________________________________________________________________</w:t>
            </w:r>
          </w:p>
          <w:p w:rsidR="005A79BB" w:rsidRPr="00F467BB" w:rsidRDefault="005A79BB" w:rsidP="00B5168E">
            <w:pPr>
              <w:spacing w:line="360" w:lineRule="auto"/>
              <w:rPr>
                <w:sz w:val="24"/>
                <w:szCs w:val="24"/>
              </w:rPr>
            </w:pPr>
            <w:r w:rsidRPr="00F467BB">
              <w:rPr>
                <w:sz w:val="24"/>
                <w:szCs w:val="24"/>
              </w:rPr>
              <w:t>_______________________________________________________________________</w:t>
            </w:r>
          </w:p>
        </w:tc>
      </w:tr>
    </w:tbl>
    <w:p w:rsidR="00F655F1" w:rsidRPr="00F467BB" w:rsidRDefault="00F655F1" w:rsidP="00B5168E">
      <w:pPr>
        <w:spacing w:after="0" w:line="360" w:lineRule="auto"/>
        <w:rPr>
          <w:b/>
          <w:sz w:val="24"/>
          <w:szCs w:val="24"/>
          <w:u w:val="single"/>
        </w:rPr>
      </w:pPr>
    </w:p>
    <w:p w:rsidR="00B25267" w:rsidRPr="00F467BB" w:rsidRDefault="00B25267" w:rsidP="00754A2D">
      <w:pPr>
        <w:pStyle w:val="Prrafodelista"/>
        <w:numPr>
          <w:ilvl w:val="0"/>
          <w:numId w:val="2"/>
        </w:numPr>
        <w:spacing w:after="0" w:line="360" w:lineRule="auto"/>
        <w:rPr>
          <w:rFonts w:eastAsia="Times New Roman" w:cs="Times New Roman"/>
          <w:b/>
          <w:sz w:val="24"/>
          <w:szCs w:val="24"/>
        </w:rPr>
      </w:pPr>
      <w:r w:rsidRPr="00F467BB">
        <w:rPr>
          <w:rFonts w:eastAsia="Times New Roman" w:cs="Times New Roman"/>
          <w:sz w:val="24"/>
          <w:szCs w:val="24"/>
        </w:rPr>
        <w:t>Anote en qué  consisten los siguientes conflictos.</w:t>
      </w:r>
      <w:r w:rsidRPr="00F467BB">
        <w:rPr>
          <w:rFonts w:eastAsia="Times New Roman" w:cs="Times New Roman"/>
          <w:b/>
          <w:sz w:val="24"/>
          <w:szCs w:val="24"/>
        </w:rPr>
        <w:t xml:space="preserve"> </w:t>
      </w:r>
      <w:r w:rsidRPr="00F467BB">
        <w:rPr>
          <w:rFonts w:eastAsia="Times New Roman" w:cs="Times New Roman"/>
          <w:b/>
          <w:bCs/>
          <w:sz w:val="24"/>
          <w:szCs w:val="24"/>
        </w:rPr>
        <w:t>2 puntos</w:t>
      </w:r>
    </w:p>
    <w:p w:rsidR="00B25267" w:rsidRPr="00F467BB" w:rsidRDefault="00B25267" w:rsidP="00B5168E">
      <w:pPr>
        <w:pStyle w:val="Ttulo2"/>
        <w:spacing w:line="360" w:lineRule="auto"/>
        <w:ind w:left="0"/>
        <w:rPr>
          <w:rFonts w:asciiTheme="minorHAnsi" w:hAnsiTheme="minorHAnsi"/>
        </w:rPr>
      </w:pPr>
      <w:r w:rsidRPr="00F467BB">
        <w:rPr>
          <w:rFonts w:asciiTheme="minorHAnsi" w:hAnsiTheme="minorHAnsi"/>
        </w:rPr>
        <w:t xml:space="preserve"> Kurdos y Chiitas</w:t>
      </w:r>
      <w:r w:rsidRPr="00CB0DCC">
        <w:rPr>
          <w:rFonts w:asciiTheme="minorHAnsi" w:hAnsiTheme="minorHAnsi"/>
          <w:b w:val="0"/>
        </w:rPr>
        <w:t>___________________________________________________________________</w:t>
      </w:r>
    </w:p>
    <w:p w:rsidR="00B25267" w:rsidRPr="00CB0DCC" w:rsidRDefault="00B25267" w:rsidP="00B5168E">
      <w:pPr>
        <w:spacing w:after="0" w:line="360" w:lineRule="auto"/>
        <w:rPr>
          <w:rFonts w:eastAsia="Times New Roman" w:cs="Times New Roman"/>
          <w:sz w:val="24"/>
          <w:szCs w:val="24"/>
        </w:rPr>
      </w:pPr>
      <w:r w:rsidRPr="00F467BB">
        <w:rPr>
          <w:rFonts w:eastAsia="Times New Roman" w:cs="Times New Roman"/>
          <w:sz w:val="24"/>
          <w:szCs w:val="24"/>
        </w:rPr>
        <w:t>__________________________________________________________________________________</w:t>
      </w:r>
    </w:p>
    <w:p w:rsidR="00B25267" w:rsidRPr="00F467BB" w:rsidRDefault="00B25267" w:rsidP="00B5168E">
      <w:pPr>
        <w:spacing w:after="0" w:line="360" w:lineRule="auto"/>
        <w:rPr>
          <w:rFonts w:eastAsia="Times New Roman" w:cs="Times New Roman"/>
          <w:sz w:val="24"/>
          <w:szCs w:val="24"/>
        </w:rPr>
      </w:pPr>
      <w:r w:rsidRPr="00F467BB">
        <w:rPr>
          <w:rFonts w:eastAsia="Times New Roman" w:cs="Times New Roman"/>
          <w:b/>
          <w:sz w:val="24"/>
          <w:szCs w:val="24"/>
        </w:rPr>
        <w:t>Uganda</w:t>
      </w:r>
      <w:r w:rsidRPr="00F467BB">
        <w:rPr>
          <w:rFonts w:eastAsia="Times New Roman" w:cs="Times New Roman"/>
          <w:sz w:val="24"/>
          <w:szCs w:val="24"/>
        </w:rPr>
        <w:t>_______________________________________________________________________________________________________________________________________________________________</w:t>
      </w:r>
    </w:p>
    <w:p w:rsidR="00B25267" w:rsidRPr="00F467BB" w:rsidRDefault="00B25267" w:rsidP="00754A2D">
      <w:pPr>
        <w:pStyle w:val="Prrafodelista"/>
        <w:numPr>
          <w:ilvl w:val="0"/>
          <w:numId w:val="2"/>
        </w:numPr>
        <w:spacing w:after="0" w:line="360" w:lineRule="auto"/>
        <w:rPr>
          <w:rFonts w:eastAsia="Times New Roman" w:cs="Times New Roman"/>
          <w:sz w:val="24"/>
          <w:szCs w:val="24"/>
        </w:rPr>
      </w:pPr>
      <w:r w:rsidRPr="00F467BB">
        <w:rPr>
          <w:rFonts w:eastAsia="Times New Roman" w:cs="Times New Roman"/>
          <w:sz w:val="24"/>
          <w:szCs w:val="24"/>
        </w:rPr>
        <w:t>Anote dos razones de tipo económico y territorial del por qué Rusia no permite la independencia de Chechenia.</w:t>
      </w:r>
      <w:r w:rsidRPr="00F467BB">
        <w:rPr>
          <w:rFonts w:eastAsia="Times New Roman" w:cs="Times New Roman"/>
          <w:bCs/>
          <w:sz w:val="24"/>
          <w:szCs w:val="24"/>
        </w:rPr>
        <w:t xml:space="preserve"> </w:t>
      </w:r>
      <w:r w:rsidRPr="00F467BB">
        <w:rPr>
          <w:rFonts w:eastAsia="Times New Roman" w:cs="Times New Roman"/>
          <w:b/>
          <w:bCs/>
          <w:sz w:val="24"/>
          <w:szCs w:val="24"/>
        </w:rPr>
        <w:t>2 puntos</w:t>
      </w:r>
    </w:p>
    <w:p w:rsidR="00CB0DCC" w:rsidRPr="00CB0DCC" w:rsidRDefault="00B25267" w:rsidP="00CB0DCC">
      <w:pPr>
        <w:spacing w:after="0" w:line="360" w:lineRule="auto"/>
        <w:rPr>
          <w:rFonts w:eastAsia="Times New Roman" w:cs="Times New Roman"/>
          <w:sz w:val="24"/>
          <w:szCs w:val="24"/>
          <w:lang w:val="es-ES"/>
        </w:rPr>
      </w:pPr>
      <w:r w:rsidRPr="00CB0DCC">
        <w:rPr>
          <w:sz w:val="24"/>
          <w:szCs w:val="24"/>
          <w:lang w:val="es-ES"/>
        </w:rPr>
        <w:t>a.</w:t>
      </w:r>
      <w:r w:rsidRPr="00CB0DCC">
        <w:rPr>
          <w:rFonts w:eastAsia="Times New Roman" w:cs="Times New Roman"/>
          <w:sz w:val="24"/>
          <w:szCs w:val="24"/>
          <w:lang w:val="es-ES"/>
        </w:rPr>
        <w:t>_____________________________________________________________________</w:t>
      </w:r>
      <w:r w:rsidR="00CB0DCC" w:rsidRPr="00CB0DCC">
        <w:rPr>
          <w:rFonts w:eastAsia="Times New Roman" w:cs="Times New Roman"/>
          <w:sz w:val="24"/>
          <w:szCs w:val="24"/>
          <w:lang w:val="es-ES"/>
        </w:rPr>
        <w:t>________</w:t>
      </w:r>
    </w:p>
    <w:p w:rsidR="00CB0DCC" w:rsidRDefault="00CB0DCC" w:rsidP="00CB0DCC">
      <w:pPr>
        <w:spacing w:after="0" w:line="360" w:lineRule="auto"/>
        <w:rPr>
          <w:rFonts w:eastAsia="Times New Roman" w:cs="Times New Roman"/>
          <w:sz w:val="24"/>
          <w:szCs w:val="24"/>
          <w:lang w:val="es-ES"/>
        </w:rPr>
      </w:pPr>
      <w:r>
        <w:rPr>
          <w:rFonts w:eastAsia="Times New Roman" w:cs="Times New Roman"/>
          <w:sz w:val="24"/>
          <w:szCs w:val="24"/>
          <w:lang w:val="es-ES"/>
        </w:rPr>
        <w:t xml:space="preserve">  </w:t>
      </w:r>
      <w:r w:rsidRPr="00CB0DCC">
        <w:rPr>
          <w:rFonts w:eastAsia="Times New Roman" w:cs="Times New Roman"/>
          <w:sz w:val="24"/>
          <w:szCs w:val="24"/>
          <w:lang w:val="es-ES"/>
        </w:rPr>
        <w:t>_____________________________________________________________________________</w:t>
      </w:r>
    </w:p>
    <w:p w:rsidR="00B25267" w:rsidRPr="00CB0DCC" w:rsidRDefault="00B25267" w:rsidP="00CB0DCC">
      <w:pPr>
        <w:spacing w:after="0" w:line="360" w:lineRule="auto"/>
        <w:rPr>
          <w:rFonts w:eastAsia="Times New Roman" w:cs="Times New Roman"/>
          <w:sz w:val="24"/>
          <w:szCs w:val="24"/>
          <w:lang w:val="es-ES"/>
        </w:rPr>
      </w:pPr>
      <w:r w:rsidRPr="00CB0DCC">
        <w:rPr>
          <w:sz w:val="24"/>
          <w:szCs w:val="24"/>
          <w:lang w:val="es-ES"/>
        </w:rPr>
        <w:t>b.</w:t>
      </w:r>
      <w:r w:rsidRPr="00CB0DCC">
        <w:rPr>
          <w:rFonts w:eastAsia="Times New Roman" w:cs="Times New Roman"/>
          <w:sz w:val="24"/>
          <w:szCs w:val="24"/>
          <w:lang w:val="es-ES"/>
        </w:rPr>
        <w:t>____________________________________________________</w:t>
      </w:r>
      <w:r w:rsidR="00CB0DCC" w:rsidRPr="00CB0DCC">
        <w:rPr>
          <w:rFonts w:eastAsia="Times New Roman" w:cs="Times New Roman"/>
          <w:sz w:val="24"/>
          <w:szCs w:val="24"/>
          <w:lang w:val="es-ES"/>
        </w:rPr>
        <w:t>_________________________</w:t>
      </w:r>
    </w:p>
    <w:p w:rsidR="00CB0DCC" w:rsidRPr="00CB0DCC" w:rsidRDefault="00CB0DCC" w:rsidP="00CB0DCC">
      <w:pPr>
        <w:spacing w:after="0" w:line="360" w:lineRule="auto"/>
        <w:rPr>
          <w:rFonts w:eastAsia="Times New Roman" w:cs="Times New Roman"/>
          <w:sz w:val="24"/>
          <w:szCs w:val="24"/>
          <w:lang w:val="es-ES"/>
        </w:rPr>
      </w:pPr>
      <w:r w:rsidRPr="00CB0DCC">
        <w:rPr>
          <w:rFonts w:eastAsia="Times New Roman" w:cs="Times New Roman"/>
          <w:sz w:val="24"/>
          <w:szCs w:val="24"/>
          <w:lang w:val="es-ES"/>
        </w:rPr>
        <w:t>_____________________________________________________________________________</w:t>
      </w:r>
    </w:p>
    <w:p w:rsidR="00CB0DCC" w:rsidRDefault="00CB0DCC" w:rsidP="00B5168E">
      <w:pPr>
        <w:pStyle w:val="Prrafodelista"/>
        <w:spacing w:after="0" w:line="360" w:lineRule="auto"/>
        <w:ind w:left="502"/>
        <w:rPr>
          <w:rFonts w:eastAsia="Times New Roman" w:cs="Times New Roman"/>
          <w:sz w:val="24"/>
          <w:szCs w:val="24"/>
          <w:lang w:val="es-ES"/>
        </w:rPr>
      </w:pPr>
    </w:p>
    <w:p w:rsidR="00CB0DCC" w:rsidRDefault="00CB0DCC" w:rsidP="00B5168E">
      <w:pPr>
        <w:pStyle w:val="Prrafodelista"/>
        <w:spacing w:after="0" w:line="360" w:lineRule="auto"/>
        <w:ind w:left="502"/>
        <w:rPr>
          <w:rFonts w:eastAsia="Times New Roman" w:cs="Times New Roman"/>
          <w:sz w:val="24"/>
          <w:szCs w:val="24"/>
          <w:lang w:val="es-ES"/>
        </w:rPr>
      </w:pPr>
    </w:p>
    <w:p w:rsidR="00CB0DCC" w:rsidRPr="00F467BB" w:rsidRDefault="00CB0DCC" w:rsidP="00B5168E">
      <w:pPr>
        <w:pStyle w:val="Prrafodelista"/>
        <w:spacing w:after="0" w:line="360" w:lineRule="auto"/>
        <w:ind w:left="502"/>
        <w:rPr>
          <w:rFonts w:eastAsia="Times New Roman" w:cs="Times New Roman"/>
          <w:sz w:val="24"/>
          <w:szCs w:val="24"/>
          <w:lang w:val="es-ES"/>
        </w:rPr>
      </w:pPr>
    </w:p>
    <w:p w:rsidR="00F655F1" w:rsidRPr="00F467BB" w:rsidRDefault="00F655F1" w:rsidP="00E2266E">
      <w:pPr>
        <w:pStyle w:val="Prrafodelista"/>
        <w:rPr>
          <w:b/>
          <w:sz w:val="24"/>
          <w:szCs w:val="24"/>
          <w:u w:val="single"/>
        </w:rPr>
      </w:pPr>
    </w:p>
    <w:p w:rsidR="009603F6" w:rsidRPr="00F467BB" w:rsidRDefault="005A79BB" w:rsidP="005A79BB">
      <w:pPr>
        <w:spacing w:line="360" w:lineRule="auto"/>
        <w:ind w:right="74"/>
        <w:rPr>
          <w:rFonts w:eastAsia="Arial Unicode MS" w:cs="Times New Roman"/>
          <w:b/>
          <w:sz w:val="24"/>
          <w:szCs w:val="24"/>
        </w:rPr>
      </w:pPr>
      <w:r w:rsidRPr="00F467BB">
        <w:rPr>
          <w:rFonts w:eastAsia="Times New Roman" w:cs="Times New Roman"/>
          <w:b/>
          <w:sz w:val="24"/>
          <w:szCs w:val="24"/>
          <w:lang w:val="es-ES_tradnl"/>
        </w:rPr>
        <w:lastRenderedPageBreak/>
        <w:t>I</w:t>
      </w:r>
      <w:r w:rsidRPr="00F467BB">
        <w:rPr>
          <w:rFonts w:eastAsia="Arial Unicode MS" w:cs="Times New Roman"/>
          <w:b/>
          <w:bCs/>
          <w:sz w:val="24"/>
          <w:szCs w:val="24"/>
        </w:rPr>
        <w:t>V Parte. Desarrollo.</w:t>
      </w:r>
      <w:r w:rsidRPr="00F467BB">
        <w:rPr>
          <w:rFonts w:eastAsia="Arial Unicode MS" w:cs="Times New Roman"/>
          <w:sz w:val="24"/>
          <w:szCs w:val="24"/>
        </w:rPr>
        <w:t xml:space="preserve"> </w:t>
      </w:r>
      <w:r w:rsidR="00A3130D" w:rsidRPr="00F467BB">
        <w:rPr>
          <w:rFonts w:eastAsia="Arial Unicode MS" w:cs="Times New Roman"/>
          <w:b/>
          <w:sz w:val="24"/>
          <w:szCs w:val="24"/>
        </w:rPr>
        <w:t>Valor: 6</w:t>
      </w:r>
      <w:r w:rsidR="008A6258" w:rsidRPr="00F467BB">
        <w:rPr>
          <w:rFonts w:eastAsia="Arial Unicode MS" w:cs="Times New Roman"/>
          <w:b/>
          <w:sz w:val="24"/>
          <w:szCs w:val="24"/>
        </w:rPr>
        <w:t xml:space="preserve"> </w:t>
      </w:r>
      <w:r w:rsidRPr="00F467BB">
        <w:rPr>
          <w:rFonts w:eastAsia="Arial Unicode MS" w:cs="Times New Roman"/>
          <w:b/>
          <w:sz w:val="24"/>
          <w:szCs w:val="24"/>
        </w:rPr>
        <w:t xml:space="preserve"> Puntos.</w:t>
      </w:r>
    </w:p>
    <w:p w:rsidR="005A79BB" w:rsidRPr="00F467BB" w:rsidRDefault="005A79BB" w:rsidP="009603F6">
      <w:pPr>
        <w:spacing w:after="0" w:line="240" w:lineRule="auto"/>
        <w:ind w:right="74"/>
        <w:rPr>
          <w:rFonts w:eastAsia="Times New Roman" w:cs="Times New Roman"/>
          <w:sz w:val="24"/>
          <w:szCs w:val="24"/>
        </w:rPr>
      </w:pPr>
      <w:r w:rsidRPr="00F467BB">
        <w:rPr>
          <w:rFonts w:eastAsia="Arial Unicode MS" w:cs="Times New Roman"/>
          <w:b/>
          <w:sz w:val="24"/>
          <w:szCs w:val="24"/>
        </w:rPr>
        <w:t xml:space="preserve"> </w:t>
      </w:r>
      <w:r w:rsidRPr="00F467BB">
        <w:rPr>
          <w:rFonts w:eastAsia="Arial Unicode MS" w:cs="Times New Roman"/>
          <w:b/>
          <w:bCs/>
          <w:sz w:val="24"/>
          <w:szCs w:val="24"/>
        </w:rPr>
        <w:t>INDICACIONES:</w:t>
      </w:r>
      <w:r w:rsidRPr="00F467BB">
        <w:rPr>
          <w:rFonts w:eastAsia="Arial Unicode MS" w:cs="Times New Roman"/>
          <w:sz w:val="24"/>
          <w:szCs w:val="24"/>
        </w:rPr>
        <w:t xml:space="preserve"> Lea con atención lo que se le especifica en cada ítem, desarrolle su respuesta en forma explicativa, con letra clara y en orden.  Cuide su redacción y ortografía.</w:t>
      </w:r>
    </w:p>
    <w:p w:rsidR="00E2266E" w:rsidRPr="00F467BB" w:rsidRDefault="00E2266E" w:rsidP="00E2266E">
      <w:pPr>
        <w:pStyle w:val="Prrafodelista"/>
        <w:rPr>
          <w:sz w:val="24"/>
          <w:szCs w:val="24"/>
        </w:rPr>
      </w:pPr>
    </w:p>
    <w:p w:rsidR="00B60EAE" w:rsidRPr="00F467BB" w:rsidRDefault="00B60EAE" w:rsidP="00754A2D">
      <w:pPr>
        <w:numPr>
          <w:ilvl w:val="0"/>
          <w:numId w:val="16"/>
        </w:numPr>
        <w:tabs>
          <w:tab w:val="left" w:pos="360"/>
        </w:tabs>
        <w:spacing w:after="0" w:line="240" w:lineRule="auto"/>
        <w:ind w:right="74"/>
        <w:jc w:val="both"/>
        <w:rPr>
          <w:rFonts w:eastAsia="Arial Unicode MS" w:cs="Times New Roman"/>
          <w:sz w:val="24"/>
          <w:szCs w:val="24"/>
        </w:rPr>
      </w:pPr>
      <w:r w:rsidRPr="00F467BB">
        <w:rPr>
          <w:rFonts w:eastAsia="Arial Unicode MS" w:cs="Times New Roman"/>
          <w:sz w:val="24"/>
          <w:szCs w:val="24"/>
        </w:rPr>
        <w:t xml:space="preserve">Explique </w:t>
      </w:r>
      <w:r w:rsidR="00B44429" w:rsidRPr="00F467BB">
        <w:rPr>
          <w:rFonts w:eastAsia="Arial Unicode MS"/>
          <w:sz w:val="24"/>
          <w:szCs w:val="24"/>
        </w:rPr>
        <w:t xml:space="preserve"> con una razón para</w:t>
      </w:r>
      <w:r w:rsidR="00B44429" w:rsidRPr="00F467BB">
        <w:rPr>
          <w:rFonts w:eastAsia="Arial Unicode MS" w:cs="Times New Roman"/>
          <w:sz w:val="24"/>
          <w:szCs w:val="24"/>
        </w:rPr>
        <w:t xml:space="preserve"> cad</w:t>
      </w:r>
      <w:r w:rsidR="00B44429">
        <w:rPr>
          <w:rFonts w:eastAsia="Arial Unicode MS" w:cs="Times New Roman"/>
          <w:sz w:val="24"/>
          <w:szCs w:val="24"/>
        </w:rPr>
        <w:t xml:space="preserve">a aspecto </w:t>
      </w:r>
      <w:r w:rsidRPr="00F467BB">
        <w:rPr>
          <w:rFonts w:eastAsia="Arial Unicode MS" w:cs="Times New Roman"/>
          <w:sz w:val="24"/>
          <w:szCs w:val="24"/>
        </w:rPr>
        <w:t xml:space="preserve">los siguientes aspectos del  conflicto Pakistán- India.  </w:t>
      </w:r>
    </w:p>
    <w:p w:rsidR="00B60EAE" w:rsidRPr="00F467BB" w:rsidRDefault="00B60EAE" w:rsidP="00B60EAE">
      <w:pPr>
        <w:tabs>
          <w:tab w:val="left" w:pos="360"/>
        </w:tabs>
        <w:ind w:right="74"/>
        <w:jc w:val="both"/>
        <w:rPr>
          <w:rFonts w:eastAsia="Arial Unicode MS" w:cs="Times New Roman"/>
          <w:sz w:val="24"/>
          <w:szCs w:val="24"/>
        </w:rPr>
      </w:pPr>
      <w:r w:rsidRPr="00F467BB">
        <w:rPr>
          <w:rFonts w:eastAsia="Arial Unicode MS" w:cs="Times New Roman"/>
          <w:sz w:val="24"/>
          <w:szCs w:val="24"/>
        </w:rPr>
        <w:t xml:space="preserve">        (</w:t>
      </w:r>
      <w:r w:rsidR="00E9654A" w:rsidRPr="00F467BB">
        <w:rPr>
          <w:rFonts w:eastAsia="Arial Unicode MS"/>
          <w:sz w:val="24"/>
          <w:szCs w:val="24"/>
        </w:rPr>
        <w:t>3</w:t>
      </w:r>
      <w:r w:rsidRPr="00F467BB">
        <w:rPr>
          <w:rFonts w:eastAsia="Arial Unicode MS" w:cs="Times New Roman"/>
          <w:sz w:val="24"/>
          <w:szCs w:val="24"/>
        </w:rPr>
        <w:t xml:space="preserve"> Puntos).</w:t>
      </w:r>
    </w:p>
    <w:p w:rsidR="00B60EAE" w:rsidRPr="00F467BB" w:rsidRDefault="00B60EAE" w:rsidP="00B60EAE">
      <w:pPr>
        <w:tabs>
          <w:tab w:val="left" w:pos="360"/>
        </w:tabs>
        <w:ind w:right="74"/>
        <w:jc w:val="both"/>
        <w:rPr>
          <w:rFonts w:eastAsia="Arial Unicode MS" w:cs="Times New Roman"/>
          <w:sz w:val="24"/>
          <w:szCs w:val="24"/>
        </w:rPr>
      </w:pPr>
      <w:r w:rsidRPr="00F467BB">
        <w:rPr>
          <w:rFonts w:eastAsia="Arial Unicode MS" w:cs="Times New Roman"/>
          <w:sz w:val="24"/>
          <w:szCs w:val="24"/>
        </w:rPr>
        <w:t>Origen:</w:t>
      </w:r>
    </w:p>
    <w:p w:rsidR="00B60EAE" w:rsidRPr="00F467BB" w:rsidRDefault="00B60EAE" w:rsidP="00B60EAE">
      <w:pPr>
        <w:tabs>
          <w:tab w:val="left" w:pos="360"/>
        </w:tabs>
        <w:ind w:right="74"/>
        <w:jc w:val="both"/>
        <w:rPr>
          <w:rFonts w:eastAsia="Arial Unicode MS" w:cs="Times New Roman"/>
          <w:sz w:val="24"/>
          <w:szCs w:val="24"/>
        </w:rPr>
      </w:pPr>
    </w:p>
    <w:p w:rsidR="00B5168E" w:rsidRPr="00F467BB" w:rsidRDefault="00B5168E" w:rsidP="00B60EAE">
      <w:pPr>
        <w:tabs>
          <w:tab w:val="left" w:pos="360"/>
        </w:tabs>
        <w:ind w:right="74"/>
        <w:jc w:val="both"/>
        <w:rPr>
          <w:rFonts w:eastAsia="Arial Unicode MS" w:cs="Times New Roman"/>
          <w:sz w:val="24"/>
          <w:szCs w:val="24"/>
        </w:rPr>
      </w:pPr>
    </w:p>
    <w:p w:rsidR="00B5168E" w:rsidRPr="00F467BB" w:rsidRDefault="00B5168E" w:rsidP="00B60EAE">
      <w:pPr>
        <w:tabs>
          <w:tab w:val="left" w:pos="360"/>
        </w:tabs>
        <w:ind w:right="74"/>
        <w:jc w:val="both"/>
        <w:rPr>
          <w:rFonts w:eastAsia="Arial Unicode MS" w:cs="Times New Roman"/>
          <w:sz w:val="24"/>
          <w:szCs w:val="24"/>
        </w:rPr>
      </w:pPr>
    </w:p>
    <w:p w:rsidR="00B5168E" w:rsidRPr="00F467BB" w:rsidRDefault="00B5168E" w:rsidP="00B60EAE">
      <w:pPr>
        <w:tabs>
          <w:tab w:val="left" w:pos="360"/>
        </w:tabs>
        <w:ind w:right="74"/>
        <w:jc w:val="both"/>
        <w:rPr>
          <w:rFonts w:eastAsia="Arial Unicode MS" w:cs="Times New Roman"/>
          <w:sz w:val="24"/>
          <w:szCs w:val="24"/>
        </w:rPr>
      </w:pPr>
    </w:p>
    <w:p w:rsidR="00B5168E" w:rsidRPr="00F467BB" w:rsidRDefault="00B5168E" w:rsidP="00B60EAE">
      <w:pPr>
        <w:tabs>
          <w:tab w:val="left" w:pos="360"/>
        </w:tabs>
        <w:ind w:right="74"/>
        <w:jc w:val="both"/>
        <w:rPr>
          <w:rFonts w:eastAsia="Arial Unicode MS" w:cs="Times New Roman"/>
          <w:sz w:val="24"/>
          <w:szCs w:val="24"/>
        </w:rPr>
      </w:pPr>
    </w:p>
    <w:p w:rsidR="00B60EAE" w:rsidRPr="00F467BB" w:rsidRDefault="00B60EAE" w:rsidP="00B60EAE">
      <w:pPr>
        <w:tabs>
          <w:tab w:val="left" w:pos="360"/>
        </w:tabs>
        <w:ind w:right="74"/>
        <w:jc w:val="both"/>
        <w:rPr>
          <w:rFonts w:eastAsia="Arial Unicode MS"/>
          <w:sz w:val="24"/>
          <w:szCs w:val="24"/>
        </w:rPr>
      </w:pPr>
      <w:r w:rsidRPr="00F467BB">
        <w:rPr>
          <w:rFonts w:eastAsia="Arial Unicode MS" w:cs="Times New Roman"/>
          <w:sz w:val="24"/>
          <w:szCs w:val="24"/>
        </w:rPr>
        <w:t>Enfrentamientos:</w:t>
      </w:r>
    </w:p>
    <w:p w:rsidR="00B60EAE" w:rsidRPr="00F467BB" w:rsidRDefault="00B60EAE" w:rsidP="00B60EAE">
      <w:pPr>
        <w:tabs>
          <w:tab w:val="left" w:pos="360"/>
        </w:tabs>
        <w:ind w:right="74"/>
        <w:jc w:val="both"/>
        <w:rPr>
          <w:rFonts w:eastAsia="Arial Unicode MS"/>
          <w:sz w:val="24"/>
          <w:szCs w:val="24"/>
        </w:rPr>
      </w:pPr>
    </w:p>
    <w:p w:rsidR="00B60EAE" w:rsidRPr="00F467BB" w:rsidRDefault="00B60EAE" w:rsidP="00B60EAE">
      <w:pPr>
        <w:tabs>
          <w:tab w:val="left" w:pos="360"/>
        </w:tabs>
        <w:ind w:right="74"/>
        <w:jc w:val="both"/>
        <w:rPr>
          <w:rFonts w:eastAsia="Arial Unicode MS" w:cs="Times New Roman"/>
          <w:sz w:val="24"/>
          <w:szCs w:val="24"/>
        </w:rPr>
      </w:pPr>
    </w:p>
    <w:p w:rsidR="009603F6" w:rsidRPr="00F467BB" w:rsidRDefault="009603F6" w:rsidP="00B60EAE">
      <w:pPr>
        <w:tabs>
          <w:tab w:val="left" w:pos="360"/>
        </w:tabs>
        <w:ind w:right="74"/>
        <w:jc w:val="both"/>
        <w:rPr>
          <w:rFonts w:eastAsia="Arial Unicode MS" w:cs="Times New Roman"/>
          <w:sz w:val="24"/>
          <w:szCs w:val="24"/>
        </w:rPr>
      </w:pPr>
    </w:p>
    <w:p w:rsidR="009603F6" w:rsidRPr="00F467BB" w:rsidRDefault="009603F6" w:rsidP="00B60EAE">
      <w:pPr>
        <w:tabs>
          <w:tab w:val="left" w:pos="360"/>
        </w:tabs>
        <w:ind w:right="74"/>
        <w:jc w:val="both"/>
        <w:rPr>
          <w:rFonts w:eastAsia="Arial Unicode MS" w:cs="Times New Roman"/>
          <w:sz w:val="24"/>
          <w:szCs w:val="24"/>
        </w:rPr>
      </w:pPr>
    </w:p>
    <w:p w:rsidR="00B5168E" w:rsidRPr="00F467BB" w:rsidRDefault="00B5168E" w:rsidP="00B60EAE">
      <w:pPr>
        <w:tabs>
          <w:tab w:val="left" w:pos="360"/>
        </w:tabs>
        <w:ind w:right="74"/>
        <w:jc w:val="both"/>
        <w:rPr>
          <w:rFonts w:eastAsia="Arial Unicode MS" w:cs="Times New Roman"/>
          <w:sz w:val="24"/>
          <w:szCs w:val="24"/>
        </w:rPr>
      </w:pPr>
    </w:p>
    <w:p w:rsidR="00B5168E" w:rsidRPr="00F467BB" w:rsidRDefault="00B5168E" w:rsidP="00B60EAE">
      <w:pPr>
        <w:tabs>
          <w:tab w:val="left" w:pos="360"/>
        </w:tabs>
        <w:ind w:right="74"/>
        <w:jc w:val="both"/>
        <w:rPr>
          <w:rFonts w:eastAsia="Arial Unicode MS" w:cs="Times New Roman"/>
          <w:sz w:val="24"/>
          <w:szCs w:val="24"/>
        </w:rPr>
      </w:pPr>
    </w:p>
    <w:p w:rsidR="009603F6" w:rsidRPr="00F467BB" w:rsidRDefault="009603F6" w:rsidP="00B60EAE">
      <w:pPr>
        <w:tabs>
          <w:tab w:val="left" w:pos="360"/>
        </w:tabs>
        <w:ind w:right="74"/>
        <w:jc w:val="both"/>
        <w:rPr>
          <w:rFonts w:eastAsia="Arial Unicode MS" w:cs="Times New Roman"/>
          <w:sz w:val="24"/>
          <w:szCs w:val="24"/>
        </w:rPr>
      </w:pPr>
    </w:p>
    <w:p w:rsidR="00B60EAE" w:rsidRPr="00F467BB" w:rsidRDefault="00B60EAE" w:rsidP="00B60EAE">
      <w:pPr>
        <w:tabs>
          <w:tab w:val="left" w:pos="360"/>
        </w:tabs>
        <w:ind w:right="74"/>
        <w:jc w:val="both"/>
        <w:rPr>
          <w:rFonts w:eastAsia="Arial Unicode MS" w:cs="Times New Roman"/>
          <w:sz w:val="24"/>
          <w:szCs w:val="24"/>
        </w:rPr>
      </w:pPr>
      <w:r w:rsidRPr="00F467BB">
        <w:rPr>
          <w:rFonts w:eastAsia="Arial Unicode MS" w:cs="Times New Roman"/>
          <w:sz w:val="24"/>
          <w:szCs w:val="24"/>
        </w:rPr>
        <w:t>Consecuencias del Conflicto:</w:t>
      </w:r>
    </w:p>
    <w:p w:rsidR="00B60EAE" w:rsidRPr="00F467BB" w:rsidRDefault="00B60EAE" w:rsidP="00B60EAE">
      <w:pPr>
        <w:tabs>
          <w:tab w:val="left" w:pos="360"/>
        </w:tabs>
        <w:ind w:right="74"/>
        <w:jc w:val="both"/>
        <w:rPr>
          <w:rFonts w:eastAsia="Arial Unicode MS" w:cs="Times New Roman"/>
          <w:sz w:val="24"/>
          <w:szCs w:val="24"/>
        </w:rPr>
      </w:pPr>
    </w:p>
    <w:p w:rsidR="009603F6" w:rsidRPr="00F467BB" w:rsidRDefault="009603F6" w:rsidP="00B60EAE">
      <w:pPr>
        <w:tabs>
          <w:tab w:val="left" w:pos="360"/>
        </w:tabs>
        <w:ind w:right="74"/>
        <w:jc w:val="both"/>
        <w:rPr>
          <w:rFonts w:eastAsia="Arial Unicode MS" w:cs="Times New Roman"/>
          <w:sz w:val="24"/>
          <w:szCs w:val="24"/>
        </w:rPr>
      </w:pPr>
    </w:p>
    <w:p w:rsidR="009603F6" w:rsidRPr="00F467BB" w:rsidRDefault="009603F6" w:rsidP="00B60EAE">
      <w:pPr>
        <w:tabs>
          <w:tab w:val="left" w:pos="360"/>
        </w:tabs>
        <w:ind w:right="74"/>
        <w:jc w:val="both"/>
        <w:rPr>
          <w:rFonts w:eastAsia="Arial Unicode MS" w:cs="Times New Roman"/>
          <w:sz w:val="24"/>
          <w:szCs w:val="24"/>
        </w:rPr>
      </w:pPr>
    </w:p>
    <w:p w:rsidR="009603F6" w:rsidRPr="00F467BB" w:rsidRDefault="009603F6" w:rsidP="00B60EAE">
      <w:pPr>
        <w:tabs>
          <w:tab w:val="left" w:pos="360"/>
        </w:tabs>
        <w:ind w:right="74"/>
        <w:jc w:val="both"/>
        <w:rPr>
          <w:rFonts w:eastAsia="Arial Unicode MS" w:cs="Times New Roman"/>
          <w:sz w:val="24"/>
          <w:szCs w:val="24"/>
        </w:rPr>
      </w:pPr>
    </w:p>
    <w:p w:rsidR="009603F6" w:rsidRDefault="009603F6" w:rsidP="00B60EAE">
      <w:pPr>
        <w:tabs>
          <w:tab w:val="left" w:pos="360"/>
        </w:tabs>
        <w:ind w:right="74"/>
        <w:jc w:val="both"/>
        <w:rPr>
          <w:rFonts w:eastAsia="Arial Unicode MS" w:cs="Times New Roman"/>
          <w:sz w:val="24"/>
          <w:szCs w:val="24"/>
        </w:rPr>
      </w:pPr>
    </w:p>
    <w:p w:rsidR="00CE52E2" w:rsidRDefault="00CE52E2" w:rsidP="00B60EAE">
      <w:pPr>
        <w:tabs>
          <w:tab w:val="left" w:pos="360"/>
        </w:tabs>
        <w:ind w:right="74"/>
        <w:jc w:val="both"/>
        <w:rPr>
          <w:rFonts w:eastAsia="Arial Unicode MS" w:cs="Times New Roman"/>
          <w:sz w:val="24"/>
          <w:szCs w:val="24"/>
        </w:rPr>
      </w:pPr>
    </w:p>
    <w:p w:rsidR="00CE52E2" w:rsidRDefault="00CE52E2" w:rsidP="00B60EAE">
      <w:pPr>
        <w:tabs>
          <w:tab w:val="left" w:pos="360"/>
        </w:tabs>
        <w:ind w:right="74"/>
        <w:jc w:val="both"/>
        <w:rPr>
          <w:rFonts w:eastAsia="Arial Unicode MS" w:cs="Times New Roman"/>
          <w:sz w:val="24"/>
          <w:szCs w:val="24"/>
        </w:rPr>
      </w:pPr>
    </w:p>
    <w:p w:rsidR="00CE52E2" w:rsidRPr="00F467BB" w:rsidRDefault="00CE52E2" w:rsidP="00B60EAE">
      <w:pPr>
        <w:tabs>
          <w:tab w:val="left" w:pos="360"/>
        </w:tabs>
        <w:ind w:right="74"/>
        <w:jc w:val="both"/>
        <w:rPr>
          <w:rFonts w:eastAsia="Arial Unicode MS" w:cs="Times New Roman"/>
          <w:sz w:val="24"/>
          <w:szCs w:val="24"/>
        </w:rPr>
      </w:pPr>
    </w:p>
    <w:p w:rsidR="00B14B7B" w:rsidRPr="00F467BB" w:rsidRDefault="00B14B7B" w:rsidP="00754A2D">
      <w:pPr>
        <w:numPr>
          <w:ilvl w:val="0"/>
          <w:numId w:val="16"/>
        </w:numPr>
        <w:tabs>
          <w:tab w:val="left" w:pos="360"/>
        </w:tabs>
        <w:spacing w:after="0" w:line="240" w:lineRule="auto"/>
        <w:ind w:right="74"/>
        <w:jc w:val="both"/>
        <w:rPr>
          <w:rFonts w:eastAsia="Arial Unicode MS" w:cs="Times New Roman"/>
          <w:sz w:val="24"/>
          <w:szCs w:val="24"/>
        </w:rPr>
      </w:pPr>
      <w:r w:rsidRPr="00F467BB">
        <w:rPr>
          <w:rFonts w:eastAsia="Arial Unicode MS" w:cs="Times New Roman"/>
          <w:sz w:val="24"/>
          <w:szCs w:val="24"/>
        </w:rPr>
        <w:lastRenderedPageBreak/>
        <w:t>Explique  los siguientes aspectos del  conflicto en Ruanda</w:t>
      </w:r>
      <w:r w:rsidR="00A3130D" w:rsidRPr="00F467BB">
        <w:rPr>
          <w:rFonts w:eastAsia="Arial Unicode MS"/>
          <w:sz w:val="24"/>
          <w:szCs w:val="24"/>
        </w:rPr>
        <w:t>, con una  razón  para cada aspecto. (3</w:t>
      </w:r>
      <w:r w:rsidRPr="00F467BB">
        <w:rPr>
          <w:rFonts w:eastAsia="Arial Unicode MS" w:cs="Times New Roman"/>
          <w:sz w:val="24"/>
          <w:szCs w:val="24"/>
        </w:rPr>
        <w:t xml:space="preserve"> Puntos).</w:t>
      </w:r>
    </w:p>
    <w:p w:rsidR="00B14B7B" w:rsidRPr="00F467BB" w:rsidRDefault="00B14B7B" w:rsidP="00B14B7B">
      <w:pPr>
        <w:tabs>
          <w:tab w:val="left" w:pos="360"/>
        </w:tabs>
        <w:ind w:right="74"/>
        <w:jc w:val="both"/>
        <w:rPr>
          <w:rFonts w:eastAsia="Arial Unicode MS" w:cs="Times New Roman"/>
          <w:sz w:val="24"/>
          <w:szCs w:val="24"/>
        </w:rPr>
      </w:pPr>
      <w:r w:rsidRPr="00F467BB">
        <w:rPr>
          <w:rFonts w:eastAsia="Arial Unicode MS" w:cs="Times New Roman"/>
          <w:sz w:val="24"/>
          <w:szCs w:val="24"/>
        </w:rPr>
        <w:t>Origen:</w:t>
      </w:r>
    </w:p>
    <w:p w:rsidR="00B14B7B" w:rsidRPr="00F467BB" w:rsidRDefault="00B14B7B" w:rsidP="00B14B7B">
      <w:pPr>
        <w:tabs>
          <w:tab w:val="left" w:pos="360"/>
        </w:tabs>
        <w:ind w:right="74"/>
        <w:jc w:val="both"/>
        <w:rPr>
          <w:rFonts w:eastAsia="Arial Unicode MS" w:cs="Times New Roman"/>
          <w:sz w:val="24"/>
          <w:szCs w:val="24"/>
        </w:rPr>
      </w:pPr>
    </w:p>
    <w:p w:rsidR="00B14B7B" w:rsidRPr="00F467BB" w:rsidRDefault="00B14B7B" w:rsidP="00B14B7B">
      <w:pPr>
        <w:tabs>
          <w:tab w:val="left" w:pos="360"/>
        </w:tabs>
        <w:ind w:right="74"/>
        <w:jc w:val="both"/>
        <w:rPr>
          <w:rFonts w:eastAsia="Arial Unicode MS" w:cs="Times New Roman"/>
          <w:sz w:val="24"/>
          <w:szCs w:val="24"/>
        </w:rPr>
      </w:pPr>
    </w:p>
    <w:p w:rsidR="00B14B7B" w:rsidRPr="00F467BB" w:rsidRDefault="00B14B7B" w:rsidP="00B14B7B">
      <w:pPr>
        <w:tabs>
          <w:tab w:val="left" w:pos="360"/>
        </w:tabs>
        <w:ind w:right="74"/>
        <w:jc w:val="both"/>
        <w:rPr>
          <w:rFonts w:eastAsia="Arial Unicode MS" w:cs="Times New Roman"/>
          <w:sz w:val="24"/>
          <w:szCs w:val="24"/>
        </w:rPr>
      </w:pPr>
    </w:p>
    <w:p w:rsidR="009603F6" w:rsidRPr="00F467BB" w:rsidRDefault="009603F6" w:rsidP="00B14B7B">
      <w:pPr>
        <w:tabs>
          <w:tab w:val="left" w:pos="360"/>
        </w:tabs>
        <w:ind w:right="74"/>
        <w:jc w:val="both"/>
        <w:rPr>
          <w:rFonts w:eastAsia="Arial Unicode MS" w:cs="Times New Roman"/>
          <w:sz w:val="24"/>
          <w:szCs w:val="24"/>
        </w:rPr>
      </w:pPr>
    </w:p>
    <w:p w:rsidR="00B14B7B" w:rsidRPr="00F467BB" w:rsidRDefault="00B14B7B" w:rsidP="00B14B7B">
      <w:pPr>
        <w:tabs>
          <w:tab w:val="left" w:pos="360"/>
        </w:tabs>
        <w:ind w:right="74"/>
        <w:jc w:val="both"/>
        <w:rPr>
          <w:rFonts w:eastAsia="Arial Unicode MS" w:cs="Times New Roman"/>
          <w:sz w:val="24"/>
          <w:szCs w:val="24"/>
        </w:rPr>
      </w:pPr>
      <w:r w:rsidRPr="00F467BB">
        <w:rPr>
          <w:rFonts w:eastAsia="Arial Unicode MS" w:cs="Times New Roman"/>
          <w:sz w:val="24"/>
          <w:szCs w:val="24"/>
        </w:rPr>
        <w:t>Enfrentamientos:</w:t>
      </w:r>
    </w:p>
    <w:p w:rsidR="00B14B7B" w:rsidRPr="00F467BB" w:rsidRDefault="00B14B7B" w:rsidP="00B14B7B">
      <w:pPr>
        <w:tabs>
          <w:tab w:val="left" w:pos="360"/>
        </w:tabs>
        <w:ind w:right="74"/>
        <w:jc w:val="both"/>
        <w:rPr>
          <w:rFonts w:eastAsia="Arial Unicode MS" w:cs="Times New Roman"/>
          <w:sz w:val="24"/>
          <w:szCs w:val="24"/>
        </w:rPr>
      </w:pPr>
    </w:p>
    <w:p w:rsidR="00B14B7B" w:rsidRPr="00F467BB" w:rsidRDefault="00B14B7B" w:rsidP="00B14B7B">
      <w:pPr>
        <w:tabs>
          <w:tab w:val="left" w:pos="360"/>
        </w:tabs>
        <w:ind w:right="74"/>
        <w:jc w:val="both"/>
        <w:rPr>
          <w:rFonts w:eastAsia="Arial Unicode MS" w:cs="Times New Roman"/>
          <w:sz w:val="24"/>
          <w:szCs w:val="24"/>
        </w:rPr>
      </w:pPr>
    </w:p>
    <w:p w:rsidR="00B14B7B" w:rsidRPr="00F467BB" w:rsidRDefault="00B14B7B" w:rsidP="00B14B7B">
      <w:pPr>
        <w:tabs>
          <w:tab w:val="left" w:pos="360"/>
        </w:tabs>
        <w:ind w:right="74"/>
        <w:jc w:val="both"/>
        <w:rPr>
          <w:rFonts w:eastAsia="Arial Unicode MS" w:cs="Times New Roman"/>
          <w:sz w:val="24"/>
          <w:szCs w:val="24"/>
        </w:rPr>
      </w:pPr>
    </w:p>
    <w:p w:rsidR="00B14B7B" w:rsidRPr="00F467BB" w:rsidRDefault="00B14B7B" w:rsidP="00B14B7B">
      <w:pPr>
        <w:tabs>
          <w:tab w:val="left" w:pos="360"/>
        </w:tabs>
        <w:ind w:right="74"/>
        <w:jc w:val="both"/>
        <w:rPr>
          <w:rFonts w:eastAsia="Arial Unicode MS" w:cs="Times New Roman"/>
          <w:sz w:val="24"/>
          <w:szCs w:val="24"/>
        </w:rPr>
      </w:pPr>
    </w:p>
    <w:p w:rsidR="00B14B7B" w:rsidRPr="00F467BB" w:rsidRDefault="00B14B7B" w:rsidP="00B14B7B">
      <w:pPr>
        <w:tabs>
          <w:tab w:val="left" w:pos="360"/>
        </w:tabs>
        <w:ind w:right="74"/>
        <w:jc w:val="both"/>
        <w:rPr>
          <w:rFonts w:eastAsia="Arial Unicode MS" w:cs="Times New Roman"/>
          <w:sz w:val="24"/>
          <w:szCs w:val="24"/>
        </w:rPr>
      </w:pPr>
      <w:r w:rsidRPr="00F467BB">
        <w:rPr>
          <w:rFonts w:eastAsia="Arial Unicode MS" w:cs="Times New Roman"/>
          <w:sz w:val="24"/>
          <w:szCs w:val="24"/>
        </w:rPr>
        <w:t>Soluciones del Conflicto:</w:t>
      </w:r>
    </w:p>
    <w:p w:rsidR="00B14B7B" w:rsidRDefault="00B14B7B" w:rsidP="00B14B7B">
      <w:pPr>
        <w:tabs>
          <w:tab w:val="left" w:pos="360"/>
        </w:tabs>
        <w:ind w:right="74"/>
        <w:jc w:val="both"/>
        <w:rPr>
          <w:rFonts w:eastAsia="Arial Unicode MS" w:cs="Times New Roman"/>
          <w:sz w:val="24"/>
          <w:szCs w:val="24"/>
        </w:rPr>
      </w:pPr>
    </w:p>
    <w:p w:rsidR="00301E8F" w:rsidRDefault="00301E8F" w:rsidP="00B14B7B">
      <w:pPr>
        <w:tabs>
          <w:tab w:val="left" w:pos="360"/>
        </w:tabs>
        <w:ind w:right="74"/>
        <w:jc w:val="both"/>
        <w:rPr>
          <w:rFonts w:eastAsia="Arial Unicode MS" w:cs="Times New Roman"/>
          <w:sz w:val="24"/>
          <w:szCs w:val="24"/>
        </w:rPr>
      </w:pPr>
    </w:p>
    <w:p w:rsidR="00301E8F" w:rsidRDefault="00301E8F" w:rsidP="00B14B7B">
      <w:pPr>
        <w:tabs>
          <w:tab w:val="left" w:pos="360"/>
        </w:tabs>
        <w:ind w:right="74"/>
        <w:jc w:val="both"/>
        <w:rPr>
          <w:rFonts w:eastAsia="Arial Unicode MS" w:cs="Times New Roman"/>
          <w:sz w:val="24"/>
          <w:szCs w:val="24"/>
        </w:rPr>
      </w:pPr>
    </w:p>
    <w:p w:rsidR="00301E8F" w:rsidRDefault="00301E8F" w:rsidP="00B14B7B">
      <w:pPr>
        <w:tabs>
          <w:tab w:val="left" w:pos="360"/>
        </w:tabs>
        <w:ind w:right="74"/>
        <w:jc w:val="both"/>
        <w:rPr>
          <w:rFonts w:eastAsia="Arial Unicode MS" w:cs="Times New Roman"/>
          <w:sz w:val="24"/>
          <w:szCs w:val="24"/>
        </w:rPr>
      </w:pPr>
    </w:p>
    <w:p w:rsidR="00301E8F" w:rsidRDefault="00301E8F" w:rsidP="00B14B7B">
      <w:pPr>
        <w:tabs>
          <w:tab w:val="left" w:pos="360"/>
        </w:tabs>
        <w:ind w:right="74"/>
        <w:jc w:val="both"/>
        <w:rPr>
          <w:rFonts w:eastAsia="Arial Unicode MS" w:cs="Times New Roman"/>
          <w:sz w:val="24"/>
          <w:szCs w:val="24"/>
        </w:rPr>
      </w:pPr>
    </w:p>
    <w:p w:rsidR="00301E8F" w:rsidRDefault="00301E8F" w:rsidP="00B14B7B">
      <w:pPr>
        <w:tabs>
          <w:tab w:val="left" w:pos="360"/>
        </w:tabs>
        <w:ind w:right="74"/>
        <w:jc w:val="both"/>
        <w:rPr>
          <w:rFonts w:eastAsia="Arial Unicode MS" w:cs="Times New Roman"/>
          <w:sz w:val="24"/>
          <w:szCs w:val="24"/>
        </w:rPr>
      </w:pPr>
    </w:p>
    <w:p w:rsidR="00301E8F" w:rsidRDefault="00301E8F" w:rsidP="00B14B7B">
      <w:pPr>
        <w:tabs>
          <w:tab w:val="left" w:pos="360"/>
        </w:tabs>
        <w:ind w:right="74"/>
        <w:jc w:val="both"/>
        <w:rPr>
          <w:rFonts w:eastAsia="Arial Unicode MS" w:cs="Times New Roman"/>
          <w:sz w:val="24"/>
          <w:szCs w:val="24"/>
        </w:rPr>
      </w:pPr>
    </w:p>
    <w:p w:rsidR="00301E8F" w:rsidRDefault="00301E8F" w:rsidP="00B14B7B">
      <w:pPr>
        <w:tabs>
          <w:tab w:val="left" w:pos="360"/>
        </w:tabs>
        <w:ind w:right="74"/>
        <w:jc w:val="both"/>
        <w:rPr>
          <w:rFonts w:eastAsia="Arial Unicode MS" w:cs="Times New Roman"/>
          <w:sz w:val="24"/>
          <w:szCs w:val="24"/>
        </w:rPr>
      </w:pPr>
    </w:p>
    <w:p w:rsidR="00301E8F" w:rsidRPr="00F467BB" w:rsidRDefault="00301E8F" w:rsidP="00B14B7B">
      <w:pPr>
        <w:tabs>
          <w:tab w:val="left" w:pos="360"/>
        </w:tabs>
        <w:ind w:right="74"/>
        <w:jc w:val="both"/>
        <w:rPr>
          <w:rFonts w:eastAsia="Arial Unicode MS" w:cs="Times New Roman"/>
          <w:sz w:val="24"/>
          <w:szCs w:val="24"/>
        </w:rPr>
      </w:pPr>
    </w:p>
    <w:p w:rsidR="00301E8F" w:rsidRPr="00D96279" w:rsidRDefault="00301E8F" w:rsidP="00301E8F">
      <w:pPr>
        <w:jc w:val="center"/>
        <w:rPr>
          <w:rFonts w:ascii="Script MT Bold" w:hAnsi="Script MT Bold"/>
          <w:sz w:val="24"/>
          <w:szCs w:val="24"/>
        </w:rPr>
      </w:pPr>
      <w:r>
        <w:rPr>
          <w:rFonts w:ascii="Script MT Bold" w:hAnsi="Script MT Bold"/>
          <w:noProof/>
          <w:sz w:val="24"/>
          <w:szCs w:val="24"/>
        </w:rPr>
        <w:drawing>
          <wp:anchor distT="0" distB="0" distL="114300" distR="114300" simplePos="0" relativeHeight="251660288" behindDoc="1" locked="0" layoutInCell="1" allowOverlap="1">
            <wp:simplePos x="0" y="0"/>
            <wp:positionH relativeFrom="column">
              <wp:posOffset>-328295</wp:posOffset>
            </wp:positionH>
            <wp:positionV relativeFrom="paragraph">
              <wp:posOffset>141605</wp:posOffset>
            </wp:positionV>
            <wp:extent cx="2421890" cy="1490980"/>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421890" cy="1490980"/>
                    </a:xfrm>
                    <a:prstGeom prst="rect">
                      <a:avLst/>
                    </a:prstGeom>
                    <a:noFill/>
                    <a:ln w="9525">
                      <a:noFill/>
                      <a:miter lim="800000"/>
                      <a:headEnd/>
                      <a:tailEnd/>
                    </a:ln>
                  </pic:spPr>
                </pic:pic>
              </a:graphicData>
            </a:graphic>
          </wp:anchor>
        </w:drawing>
      </w:r>
      <w:r>
        <w:rPr>
          <w:rFonts w:ascii="Script MT Bold" w:hAnsi="Script MT Bold"/>
          <w:sz w:val="24"/>
          <w:szCs w:val="24"/>
        </w:rPr>
        <w:t xml:space="preserve">                                                      Promedio III Período 2011</w:t>
      </w:r>
    </w:p>
    <w:tbl>
      <w:tblPr>
        <w:tblpPr w:leftFromText="141" w:rightFromText="141" w:vertAnchor="text" w:horzAnchor="page" w:tblpX="4770"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1065"/>
        <w:gridCol w:w="1399"/>
        <w:gridCol w:w="2544"/>
      </w:tblGrid>
      <w:tr w:rsidR="00301E8F" w:rsidRPr="009A7388" w:rsidTr="00301E8F">
        <w:tc>
          <w:tcPr>
            <w:tcW w:w="2185" w:type="dxa"/>
            <w:gridSpan w:val="2"/>
          </w:tcPr>
          <w:p w:rsidR="00301E8F" w:rsidRPr="009A7388" w:rsidRDefault="00301E8F" w:rsidP="00301E8F">
            <w:pPr>
              <w:spacing w:after="0" w:line="240" w:lineRule="auto"/>
              <w:jc w:val="center"/>
              <w:rPr>
                <w:rFonts w:ascii="Script MT Bold" w:hAnsi="Script MT Bold"/>
                <w:sz w:val="24"/>
                <w:szCs w:val="24"/>
              </w:rPr>
            </w:pPr>
            <w:r w:rsidRPr="009A7388">
              <w:rPr>
                <w:rFonts w:ascii="Script MT Bold" w:hAnsi="Script MT Bold"/>
                <w:sz w:val="24"/>
                <w:szCs w:val="24"/>
              </w:rPr>
              <w:t xml:space="preserve">Aspectos </w:t>
            </w:r>
          </w:p>
        </w:tc>
        <w:tc>
          <w:tcPr>
            <w:tcW w:w="1399" w:type="dxa"/>
          </w:tcPr>
          <w:p w:rsidR="00301E8F" w:rsidRPr="009A7388" w:rsidRDefault="00301E8F" w:rsidP="00301E8F">
            <w:pPr>
              <w:spacing w:after="0" w:line="240" w:lineRule="auto"/>
              <w:jc w:val="center"/>
              <w:rPr>
                <w:rFonts w:ascii="Script MT Bold" w:hAnsi="Script MT Bold"/>
                <w:sz w:val="24"/>
                <w:szCs w:val="24"/>
              </w:rPr>
            </w:pPr>
            <w:r w:rsidRPr="009A7388">
              <w:rPr>
                <w:rFonts w:ascii="Script MT Bold" w:hAnsi="Script MT Bold"/>
                <w:sz w:val="24"/>
                <w:szCs w:val="24"/>
              </w:rPr>
              <w:t>Porcentaje</w:t>
            </w:r>
          </w:p>
        </w:tc>
        <w:tc>
          <w:tcPr>
            <w:tcW w:w="2544" w:type="dxa"/>
          </w:tcPr>
          <w:p w:rsidR="00301E8F" w:rsidRPr="009A7388" w:rsidRDefault="00301E8F" w:rsidP="00301E8F">
            <w:pPr>
              <w:spacing w:after="0" w:line="240" w:lineRule="auto"/>
              <w:jc w:val="center"/>
              <w:rPr>
                <w:rFonts w:ascii="Script MT Bold" w:hAnsi="Script MT Bold"/>
                <w:sz w:val="24"/>
                <w:szCs w:val="24"/>
              </w:rPr>
            </w:pPr>
            <w:r w:rsidRPr="009A7388">
              <w:rPr>
                <w:rFonts w:ascii="Script MT Bold" w:hAnsi="Script MT Bold"/>
                <w:sz w:val="24"/>
                <w:szCs w:val="24"/>
              </w:rPr>
              <w:t xml:space="preserve">Porcentaje </w:t>
            </w:r>
          </w:p>
          <w:p w:rsidR="00301E8F" w:rsidRPr="009A7388" w:rsidRDefault="00301E8F" w:rsidP="00301E8F">
            <w:pPr>
              <w:spacing w:after="0" w:line="240" w:lineRule="auto"/>
              <w:jc w:val="center"/>
              <w:rPr>
                <w:rFonts w:ascii="Script MT Bold" w:hAnsi="Script MT Bold"/>
                <w:sz w:val="24"/>
                <w:szCs w:val="24"/>
              </w:rPr>
            </w:pPr>
            <w:r w:rsidRPr="009A7388">
              <w:rPr>
                <w:rFonts w:ascii="Script MT Bold" w:hAnsi="Script MT Bold"/>
                <w:sz w:val="24"/>
                <w:szCs w:val="24"/>
              </w:rPr>
              <w:t>Obtenido</w:t>
            </w:r>
          </w:p>
        </w:tc>
      </w:tr>
      <w:tr w:rsidR="00301E8F" w:rsidRPr="009A7388" w:rsidTr="00301E8F">
        <w:tc>
          <w:tcPr>
            <w:tcW w:w="2185" w:type="dxa"/>
            <w:gridSpan w:val="2"/>
          </w:tcPr>
          <w:p w:rsidR="00301E8F" w:rsidRPr="009A7388" w:rsidRDefault="00301E8F" w:rsidP="00301E8F">
            <w:pPr>
              <w:spacing w:after="0" w:line="240" w:lineRule="auto"/>
              <w:jc w:val="center"/>
              <w:rPr>
                <w:rFonts w:ascii="Script MT Bold" w:hAnsi="Script MT Bold"/>
                <w:sz w:val="24"/>
                <w:szCs w:val="24"/>
              </w:rPr>
            </w:pPr>
            <w:r>
              <w:rPr>
                <w:rFonts w:ascii="Script MT Bold" w:hAnsi="Script MT Bold"/>
                <w:sz w:val="24"/>
                <w:szCs w:val="24"/>
              </w:rPr>
              <w:t>Parcial</w:t>
            </w:r>
          </w:p>
        </w:tc>
        <w:tc>
          <w:tcPr>
            <w:tcW w:w="1399" w:type="dxa"/>
          </w:tcPr>
          <w:p w:rsidR="00301E8F" w:rsidRPr="009A7388" w:rsidRDefault="00301E8F" w:rsidP="00301E8F">
            <w:pPr>
              <w:spacing w:after="0" w:line="240" w:lineRule="auto"/>
              <w:jc w:val="center"/>
              <w:rPr>
                <w:rFonts w:ascii="Script MT Bold" w:hAnsi="Script MT Bold"/>
                <w:sz w:val="24"/>
                <w:szCs w:val="24"/>
              </w:rPr>
            </w:pPr>
            <w:r>
              <w:rPr>
                <w:rFonts w:ascii="Script MT Bold" w:hAnsi="Script MT Bold"/>
                <w:sz w:val="24"/>
                <w:szCs w:val="24"/>
              </w:rPr>
              <w:t xml:space="preserve">   30</w:t>
            </w:r>
            <w:r w:rsidRPr="009A7388">
              <w:rPr>
                <w:rFonts w:ascii="Script MT Bold" w:hAnsi="Script MT Bold"/>
                <w:sz w:val="24"/>
                <w:szCs w:val="24"/>
              </w:rPr>
              <w:t>%</w:t>
            </w:r>
          </w:p>
        </w:tc>
        <w:tc>
          <w:tcPr>
            <w:tcW w:w="2544" w:type="dxa"/>
          </w:tcPr>
          <w:p w:rsidR="00301E8F" w:rsidRPr="009A7388" w:rsidRDefault="00301E8F" w:rsidP="00301E8F">
            <w:pPr>
              <w:spacing w:after="0" w:line="240" w:lineRule="auto"/>
              <w:jc w:val="center"/>
              <w:rPr>
                <w:rFonts w:ascii="Script MT Bold" w:hAnsi="Script MT Bold"/>
                <w:sz w:val="24"/>
                <w:szCs w:val="24"/>
              </w:rPr>
            </w:pPr>
          </w:p>
        </w:tc>
      </w:tr>
      <w:tr w:rsidR="00301E8F" w:rsidRPr="009A7388" w:rsidTr="00301E8F">
        <w:tc>
          <w:tcPr>
            <w:tcW w:w="2185" w:type="dxa"/>
            <w:gridSpan w:val="2"/>
          </w:tcPr>
          <w:p w:rsidR="00301E8F" w:rsidRPr="009A7388" w:rsidRDefault="00301E8F" w:rsidP="00301E8F">
            <w:pPr>
              <w:spacing w:after="0" w:line="240" w:lineRule="auto"/>
              <w:jc w:val="center"/>
              <w:rPr>
                <w:rFonts w:ascii="Script MT Bold" w:hAnsi="Script MT Bold"/>
                <w:sz w:val="24"/>
                <w:szCs w:val="24"/>
              </w:rPr>
            </w:pPr>
            <w:r>
              <w:rPr>
                <w:rFonts w:ascii="Script MT Bold" w:hAnsi="Script MT Bold"/>
                <w:sz w:val="24"/>
                <w:szCs w:val="24"/>
              </w:rPr>
              <w:t>Comprensivo</w:t>
            </w:r>
          </w:p>
        </w:tc>
        <w:tc>
          <w:tcPr>
            <w:tcW w:w="1399" w:type="dxa"/>
          </w:tcPr>
          <w:p w:rsidR="00301E8F" w:rsidRPr="009A7388" w:rsidRDefault="00301E8F" w:rsidP="00301E8F">
            <w:pPr>
              <w:spacing w:after="0" w:line="240" w:lineRule="auto"/>
              <w:jc w:val="center"/>
              <w:rPr>
                <w:rFonts w:ascii="Script MT Bold" w:hAnsi="Script MT Bold"/>
                <w:sz w:val="24"/>
                <w:szCs w:val="24"/>
              </w:rPr>
            </w:pPr>
            <w:r>
              <w:rPr>
                <w:rFonts w:ascii="Script MT Bold" w:hAnsi="Script MT Bold"/>
                <w:sz w:val="24"/>
                <w:szCs w:val="24"/>
              </w:rPr>
              <w:t xml:space="preserve"> 40</w:t>
            </w:r>
            <w:r w:rsidRPr="009A7388">
              <w:rPr>
                <w:rFonts w:ascii="Script MT Bold" w:hAnsi="Script MT Bold"/>
                <w:sz w:val="24"/>
                <w:szCs w:val="24"/>
              </w:rPr>
              <w:t>%</w:t>
            </w:r>
          </w:p>
        </w:tc>
        <w:tc>
          <w:tcPr>
            <w:tcW w:w="2544" w:type="dxa"/>
          </w:tcPr>
          <w:p w:rsidR="00301E8F" w:rsidRPr="009A7388" w:rsidRDefault="00301E8F" w:rsidP="00301E8F">
            <w:pPr>
              <w:spacing w:after="0" w:line="240" w:lineRule="auto"/>
              <w:jc w:val="center"/>
              <w:rPr>
                <w:rFonts w:ascii="Script MT Bold" w:hAnsi="Script MT Bold"/>
                <w:sz w:val="24"/>
                <w:szCs w:val="24"/>
              </w:rPr>
            </w:pPr>
          </w:p>
        </w:tc>
      </w:tr>
      <w:tr w:rsidR="00301E8F" w:rsidRPr="009A7388" w:rsidTr="00301E8F">
        <w:tc>
          <w:tcPr>
            <w:tcW w:w="2185" w:type="dxa"/>
            <w:gridSpan w:val="2"/>
          </w:tcPr>
          <w:p w:rsidR="00301E8F" w:rsidRPr="009A7388" w:rsidRDefault="00301E8F" w:rsidP="00301E8F">
            <w:pPr>
              <w:spacing w:after="0" w:line="240" w:lineRule="auto"/>
              <w:jc w:val="center"/>
              <w:rPr>
                <w:rFonts w:ascii="Script MT Bold" w:hAnsi="Script MT Bold"/>
                <w:sz w:val="24"/>
                <w:szCs w:val="24"/>
              </w:rPr>
            </w:pPr>
            <w:r w:rsidRPr="009A7388">
              <w:rPr>
                <w:rFonts w:ascii="Script MT Bold" w:hAnsi="Script MT Bold"/>
                <w:sz w:val="24"/>
                <w:szCs w:val="24"/>
              </w:rPr>
              <w:t xml:space="preserve">Trabajo </w:t>
            </w:r>
            <w:proofErr w:type="spellStart"/>
            <w:r w:rsidRPr="009A7388">
              <w:rPr>
                <w:rFonts w:ascii="Script MT Bold" w:hAnsi="Script MT Bold"/>
                <w:sz w:val="24"/>
                <w:szCs w:val="24"/>
              </w:rPr>
              <w:t>Extraclase</w:t>
            </w:r>
            <w:proofErr w:type="spellEnd"/>
          </w:p>
        </w:tc>
        <w:tc>
          <w:tcPr>
            <w:tcW w:w="1399" w:type="dxa"/>
          </w:tcPr>
          <w:p w:rsidR="00301E8F" w:rsidRPr="009A7388" w:rsidRDefault="00301E8F" w:rsidP="00301E8F">
            <w:pPr>
              <w:spacing w:after="0" w:line="240" w:lineRule="auto"/>
              <w:jc w:val="center"/>
              <w:rPr>
                <w:rFonts w:ascii="Script MT Bold" w:hAnsi="Script MT Bold"/>
                <w:sz w:val="24"/>
                <w:szCs w:val="24"/>
              </w:rPr>
            </w:pPr>
            <w:r>
              <w:rPr>
                <w:rFonts w:ascii="Script MT Bold" w:hAnsi="Script MT Bold"/>
                <w:sz w:val="24"/>
                <w:szCs w:val="24"/>
              </w:rPr>
              <w:t xml:space="preserve">  10</w:t>
            </w:r>
            <w:r w:rsidRPr="009A7388">
              <w:rPr>
                <w:rFonts w:ascii="Script MT Bold" w:hAnsi="Script MT Bold"/>
                <w:sz w:val="24"/>
                <w:szCs w:val="24"/>
              </w:rPr>
              <w:t>%</w:t>
            </w:r>
          </w:p>
        </w:tc>
        <w:tc>
          <w:tcPr>
            <w:tcW w:w="2544" w:type="dxa"/>
          </w:tcPr>
          <w:p w:rsidR="00301E8F" w:rsidRPr="009A7388" w:rsidRDefault="00301E8F" w:rsidP="00301E8F">
            <w:pPr>
              <w:spacing w:after="0" w:line="240" w:lineRule="auto"/>
              <w:jc w:val="center"/>
              <w:rPr>
                <w:rFonts w:ascii="Script MT Bold" w:hAnsi="Script MT Bold"/>
                <w:sz w:val="24"/>
                <w:szCs w:val="24"/>
              </w:rPr>
            </w:pPr>
          </w:p>
        </w:tc>
      </w:tr>
      <w:tr w:rsidR="00301E8F" w:rsidRPr="009A7388" w:rsidTr="00301E8F">
        <w:tc>
          <w:tcPr>
            <w:tcW w:w="2185" w:type="dxa"/>
            <w:gridSpan w:val="2"/>
          </w:tcPr>
          <w:p w:rsidR="00301E8F" w:rsidRPr="009A7388" w:rsidRDefault="00301E8F" w:rsidP="00301E8F">
            <w:pPr>
              <w:spacing w:after="0" w:line="240" w:lineRule="auto"/>
              <w:jc w:val="center"/>
              <w:rPr>
                <w:rFonts w:ascii="Script MT Bold" w:hAnsi="Script MT Bold"/>
                <w:sz w:val="24"/>
                <w:szCs w:val="24"/>
              </w:rPr>
            </w:pPr>
            <w:r>
              <w:rPr>
                <w:rFonts w:ascii="Script MT Bold" w:hAnsi="Script MT Bold"/>
                <w:sz w:val="24"/>
                <w:szCs w:val="24"/>
              </w:rPr>
              <w:t>Trabajo Cotidiano</w:t>
            </w:r>
          </w:p>
        </w:tc>
        <w:tc>
          <w:tcPr>
            <w:tcW w:w="1399" w:type="dxa"/>
          </w:tcPr>
          <w:p w:rsidR="00301E8F" w:rsidRPr="009A7388" w:rsidRDefault="00301E8F" w:rsidP="00301E8F">
            <w:pPr>
              <w:spacing w:after="0" w:line="240" w:lineRule="auto"/>
              <w:jc w:val="center"/>
              <w:rPr>
                <w:rFonts w:ascii="Script MT Bold" w:hAnsi="Script MT Bold"/>
                <w:sz w:val="24"/>
                <w:szCs w:val="24"/>
              </w:rPr>
            </w:pPr>
            <w:r>
              <w:rPr>
                <w:rFonts w:ascii="Script MT Bold" w:hAnsi="Script MT Bold"/>
                <w:sz w:val="24"/>
                <w:szCs w:val="24"/>
              </w:rPr>
              <w:t xml:space="preserve">   10</w:t>
            </w:r>
            <w:r w:rsidRPr="009A7388">
              <w:rPr>
                <w:rFonts w:ascii="Script MT Bold" w:hAnsi="Script MT Bold"/>
                <w:sz w:val="24"/>
                <w:szCs w:val="24"/>
              </w:rPr>
              <w:t>%</w:t>
            </w:r>
          </w:p>
        </w:tc>
        <w:tc>
          <w:tcPr>
            <w:tcW w:w="2544" w:type="dxa"/>
          </w:tcPr>
          <w:p w:rsidR="00301E8F" w:rsidRPr="009A7388" w:rsidRDefault="00301E8F" w:rsidP="00301E8F">
            <w:pPr>
              <w:spacing w:after="0" w:line="240" w:lineRule="auto"/>
              <w:jc w:val="center"/>
              <w:rPr>
                <w:rFonts w:ascii="Script MT Bold" w:hAnsi="Script MT Bold"/>
                <w:sz w:val="24"/>
                <w:szCs w:val="24"/>
              </w:rPr>
            </w:pPr>
          </w:p>
        </w:tc>
      </w:tr>
      <w:tr w:rsidR="00301E8F" w:rsidRPr="009A7388" w:rsidTr="00301E8F">
        <w:tc>
          <w:tcPr>
            <w:tcW w:w="2185" w:type="dxa"/>
            <w:gridSpan w:val="2"/>
          </w:tcPr>
          <w:p w:rsidR="00301E8F" w:rsidRPr="009A7388" w:rsidRDefault="00301E8F" w:rsidP="00301E8F">
            <w:pPr>
              <w:spacing w:after="0" w:line="240" w:lineRule="auto"/>
              <w:jc w:val="center"/>
              <w:rPr>
                <w:rFonts w:ascii="Script MT Bold" w:hAnsi="Script MT Bold"/>
                <w:sz w:val="24"/>
                <w:szCs w:val="24"/>
              </w:rPr>
            </w:pPr>
            <w:r w:rsidRPr="009A7388">
              <w:rPr>
                <w:rFonts w:ascii="Script MT Bold" w:hAnsi="Script MT Bold"/>
                <w:sz w:val="24"/>
                <w:szCs w:val="24"/>
              </w:rPr>
              <w:t>Concepto</w:t>
            </w:r>
            <w:r>
              <w:rPr>
                <w:rFonts w:ascii="Script MT Bold" w:hAnsi="Script MT Bold"/>
                <w:sz w:val="24"/>
                <w:szCs w:val="24"/>
              </w:rPr>
              <w:t xml:space="preserve"> </w:t>
            </w:r>
          </w:p>
        </w:tc>
        <w:tc>
          <w:tcPr>
            <w:tcW w:w="1399" w:type="dxa"/>
          </w:tcPr>
          <w:p w:rsidR="00301E8F" w:rsidRPr="009A7388" w:rsidRDefault="00301E8F" w:rsidP="00301E8F">
            <w:pPr>
              <w:spacing w:after="0" w:line="240" w:lineRule="auto"/>
              <w:jc w:val="center"/>
              <w:rPr>
                <w:rFonts w:ascii="Script MT Bold" w:hAnsi="Script MT Bold"/>
                <w:sz w:val="24"/>
                <w:szCs w:val="24"/>
              </w:rPr>
            </w:pPr>
            <w:r>
              <w:rPr>
                <w:rFonts w:ascii="Script MT Bold" w:hAnsi="Script MT Bold"/>
                <w:sz w:val="24"/>
                <w:szCs w:val="24"/>
              </w:rPr>
              <w:t xml:space="preserve">   10</w:t>
            </w:r>
            <w:r w:rsidRPr="009A7388">
              <w:rPr>
                <w:rFonts w:ascii="Script MT Bold" w:hAnsi="Script MT Bold"/>
                <w:sz w:val="24"/>
                <w:szCs w:val="24"/>
              </w:rPr>
              <w:t>%</w:t>
            </w:r>
          </w:p>
        </w:tc>
        <w:tc>
          <w:tcPr>
            <w:tcW w:w="2544" w:type="dxa"/>
          </w:tcPr>
          <w:p w:rsidR="00301E8F" w:rsidRPr="009A7388" w:rsidRDefault="00301E8F" w:rsidP="00301E8F">
            <w:pPr>
              <w:spacing w:after="0" w:line="240" w:lineRule="auto"/>
              <w:jc w:val="center"/>
              <w:rPr>
                <w:rFonts w:ascii="Script MT Bold" w:hAnsi="Script MT Bold"/>
                <w:sz w:val="24"/>
                <w:szCs w:val="24"/>
              </w:rPr>
            </w:pPr>
          </w:p>
        </w:tc>
      </w:tr>
      <w:tr w:rsidR="00301E8F" w:rsidRPr="009A7388" w:rsidTr="00301E8F">
        <w:trPr>
          <w:trHeight w:val="296"/>
        </w:trPr>
        <w:tc>
          <w:tcPr>
            <w:tcW w:w="2185" w:type="dxa"/>
            <w:gridSpan w:val="2"/>
          </w:tcPr>
          <w:p w:rsidR="00301E8F" w:rsidRPr="009A7388" w:rsidRDefault="00301E8F" w:rsidP="00301E8F">
            <w:pPr>
              <w:spacing w:after="0" w:line="240" w:lineRule="auto"/>
              <w:jc w:val="center"/>
              <w:rPr>
                <w:rFonts w:ascii="Script MT Bold" w:hAnsi="Script MT Bold"/>
                <w:sz w:val="24"/>
                <w:szCs w:val="24"/>
              </w:rPr>
            </w:pPr>
            <w:r w:rsidRPr="009A7388">
              <w:rPr>
                <w:rFonts w:ascii="Script MT Bold" w:hAnsi="Script MT Bold"/>
                <w:sz w:val="24"/>
                <w:szCs w:val="24"/>
              </w:rPr>
              <w:t>Total</w:t>
            </w:r>
          </w:p>
        </w:tc>
        <w:tc>
          <w:tcPr>
            <w:tcW w:w="1399" w:type="dxa"/>
          </w:tcPr>
          <w:p w:rsidR="00301E8F" w:rsidRPr="009A7388" w:rsidRDefault="00301E8F" w:rsidP="00301E8F">
            <w:pPr>
              <w:spacing w:after="0" w:line="240" w:lineRule="auto"/>
              <w:rPr>
                <w:rFonts w:ascii="Script MT Bold" w:hAnsi="Script MT Bold"/>
                <w:sz w:val="24"/>
                <w:szCs w:val="24"/>
              </w:rPr>
            </w:pPr>
            <w:r w:rsidRPr="009A7388">
              <w:rPr>
                <w:rFonts w:ascii="Script MT Bold" w:hAnsi="Script MT Bold"/>
                <w:sz w:val="24"/>
                <w:szCs w:val="24"/>
              </w:rPr>
              <w:t xml:space="preserve">        100</w:t>
            </w:r>
          </w:p>
        </w:tc>
        <w:tc>
          <w:tcPr>
            <w:tcW w:w="2544" w:type="dxa"/>
          </w:tcPr>
          <w:p w:rsidR="00301E8F" w:rsidRPr="009A7388" w:rsidRDefault="00301E8F" w:rsidP="00301E8F">
            <w:pPr>
              <w:spacing w:after="0" w:line="240" w:lineRule="auto"/>
              <w:rPr>
                <w:rFonts w:ascii="Script MT Bold" w:hAnsi="Script MT Bold"/>
                <w:sz w:val="24"/>
                <w:szCs w:val="24"/>
              </w:rPr>
            </w:pPr>
            <w:r w:rsidRPr="009A7388">
              <w:rPr>
                <w:rFonts w:ascii="Script MT Bold" w:hAnsi="Script MT Bold"/>
                <w:sz w:val="24"/>
                <w:szCs w:val="24"/>
              </w:rPr>
              <w:t>Promedio</w:t>
            </w:r>
          </w:p>
        </w:tc>
      </w:tr>
      <w:tr w:rsidR="00301E8F" w:rsidRPr="009A7388" w:rsidTr="00F85BC4">
        <w:tc>
          <w:tcPr>
            <w:tcW w:w="1120" w:type="dxa"/>
          </w:tcPr>
          <w:p w:rsidR="00301E8F" w:rsidRPr="009A7388" w:rsidRDefault="00301E8F" w:rsidP="00301E8F">
            <w:pPr>
              <w:spacing w:after="0" w:line="240" w:lineRule="auto"/>
              <w:rPr>
                <w:rFonts w:ascii="Script MT Bold" w:hAnsi="Script MT Bold"/>
                <w:sz w:val="24"/>
                <w:szCs w:val="24"/>
              </w:rPr>
            </w:pPr>
            <w:r w:rsidRPr="009A7388">
              <w:rPr>
                <w:rFonts w:ascii="Script MT Bold" w:hAnsi="Script MT Bold"/>
                <w:sz w:val="24"/>
                <w:szCs w:val="24"/>
              </w:rPr>
              <w:t xml:space="preserve">     I</w:t>
            </w:r>
          </w:p>
          <w:p w:rsidR="00301E8F" w:rsidRPr="009A7388" w:rsidRDefault="00301E8F" w:rsidP="00301E8F">
            <w:pPr>
              <w:spacing w:after="0" w:line="240" w:lineRule="auto"/>
              <w:rPr>
                <w:rFonts w:ascii="Script MT Bold" w:hAnsi="Script MT Bold"/>
                <w:sz w:val="24"/>
                <w:szCs w:val="24"/>
              </w:rPr>
            </w:pPr>
          </w:p>
        </w:tc>
        <w:tc>
          <w:tcPr>
            <w:tcW w:w="1065" w:type="dxa"/>
          </w:tcPr>
          <w:p w:rsidR="00301E8F" w:rsidRPr="009A7388" w:rsidRDefault="00301E8F" w:rsidP="00301E8F">
            <w:pPr>
              <w:spacing w:after="0" w:line="240" w:lineRule="auto"/>
              <w:rPr>
                <w:rFonts w:ascii="Script MT Bold" w:hAnsi="Script MT Bold"/>
                <w:sz w:val="24"/>
                <w:szCs w:val="24"/>
              </w:rPr>
            </w:pPr>
            <w:r w:rsidRPr="009A7388">
              <w:rPr>
                <w:rFonts w:ascii="Script MT Bold" w:hAnsi="Script MT Bold"/>
                <w:sz w:val="24"/>
                <w:szCs w:val="24"/>
              </w:rPr>
              <w:t>II</w:t>
            </w:r>
          </w:p>
        </w:tc>
        <w:tc>
          <w:tcPr>
            <w:tcW w:w="1399" w:type="dxa"/>
          </w:tcPr>
          <w:p w:rsidR="00301E8F" w:rsidRPr="009A7388" w:rsidRDefault="00301E8F" w:rsidP="00301E8F">
            <w:pPr>
              <w:spacing w:after="0" w:line="240" w:lineRule="auto"/>
              <w:rPr>
                <w:rFonts w:ascii="Script MT Bold" w:hAnsi="Script MT Bold"/>
                <w:sz w:val="24"/>
                <w:szCs w:val="24"/>
              </w:rPr>
            </w:pPr>
            <w:r w:rsidRPr="009A7388">
              <w:rPr>
                <w:rFonts w:ascii="Script MT Bold" w:hAnsi="Script MT Bold"/>
                <w:sz w:val="24"/>
                <w:szCs w:val="24"/>
              </w:rPr>
              <w:t xml:space="preserve">    III    </w:t>
            </w:r>
          </w:p>
          <w:p w:rsidR="00301E8F" w:rsidRPr="009A7388" w:rsidRDefault="00301E8F" w:rsidP="00301E8F">
            <w:pPr>
              <w:spacing w:after="0" w:line="240" w:lineRule="auto"/>
              <w:rPr>
                <w:rFonts w:ascii="Script MT Bold" w:hAnsi="Script MT Bold"/>
                <w:sz w:val="24"/>
                <w:szCs w:val="24"/>
              </w:rPr>
            </w:pPr>
          </w:p>
        </w:tc>
        <w:tc>
          <w:tcPr>
            <w:tcW w:w="2544" w:type="dxa"/>
          </w:tcPr>
          <w:p w:rsidR="00301E8F" w:rsidRPr="009A7388" w:rsidRDefault="00301E8F" w:rsidP="00301E8F">
            <w:pPr>
              <w:spacing w:after="0" w:line="240" w:lineRule="auto"/>
              <w:rPr>
                <w:rFonts w:ascii="Script MT Bold" w:hAnsi="Script MT Bold"/>
                <w:sz w:val="24"/>
                <w:szCs w:val="24"/>
              </w:rPr>
            </w:pPr>
            <w:r w:rsidRPr="009A7388">
              <w:rPr>
                <w:rFonts w:ascii="Script MT Bold" w:hAnsi="Script MT Bold"/>
                <w:sz w:val="24"/>
                <w:szCs w:val="24"/>
              </w:rPr>
              <w:t xml:space="preserve">  Promedio</w:t>
            </w:r>
            <w:r>
              <w:rPr>
                <w:rFonts w:ascii="Script MT Bold" w:hAnsi="Script MT Bold"/>
                <w:sz w:val="24"/>
                <w:szCs w:val="24"/>
              </w:rPr>
              <w:t xml:space="preserve"> </w:t>
            </w:r>
            <w:r w:rsidRPr="009A7388">
              <w:rPr>
                <w:rFonts w:ascii="Script MT Bold" w:hAnsi="Script MT Bold"/>
                <w:sz w:val="24"/>
                <w:szCs w:val="24"/>
              </w:rPr>
              <w:t xml:space="preserve">Anual </w:t>
            </w:r>
          </w:p>
          <w:p w:rsidR="00301E8F" w:rsidRPr="009A7388" w:rsidRDefault="00301E8F" w:rsidP="00301E8F">
            <w:pPr>
              <w:spacing w:after="0" w:line="240" w:lineRule="auto"/>
              <w:rPr>
                <w:rFonts w:ascii="Script MT Bold" w:hAnsi="Script MT Bold"/>
                <w:sz w:val="24"/>
                <w:szCs w:val="24"/>
              </w:rPr>
            </w:pPr>
          </w:p>
        </w:tc>
      </w:tr>
    </w:tbl>
    <w:p w:rsidR="00301E8F" w:rsidRPr="00D96279" w:rsidRDefault="00301E8F" w:rsidP="00301E8F">
      <w:pPr>
        <w:jc w:val="center"/>
        <w:rPr>
          <w:sz w:val="24"/>
          <w:szCs w:val="24"/>
        </w:rPr>
      </w:pPr>
    </w:p>
    <w:p w:rsidR="00301E8F" w:rsidRDefault="00301E8F" w:rsidP="00301E8F">
      <w:pPr>
        <w:jc w:val="both"/>
        <w:rPr>
          <w:rFonts w:ascii="Comic Sans MS" w:hAnsi="Comic Sans MS"/>
          <w:sz w:val="28"/>
          <w:szCs w:val="28"/>
          <w:lang w:val="es-ES_tradnl"/>
        </w:rPr>
      </w:pPr>
    </w:p>
    <w:p w:rsidR="00301E8F" w:rsidRDefault="00301E8F" w:rsidP="00301E8F">
      <w:pPr>
        <w:spacing w:after="0" w:line="240" w:lineRule="auto"/>
        <w:jc w:val="both"/>
        <w:rPr>
          <w:rFonts w:ascii="Comic Sans MS" w:hAnsi="Comic Sans MS"/>
          <w:sz w:val="28"/>
          <w:szCs w:val="28"/>
          <w:lang w:val="es-ES_tradnl"/>
        </w:rPr>
      </w:pPr>
    </w:p>
    <w:p w:rsidR="00301E8F" w:rsidRDefault="00301E8F" w:rsidP="00301E8F">
      <w:pPr>
        <w:spacing w:after="0" w:line="240" w:lineRule="auto"/>
        <w:jc w:val="both"/>
        <w:rPr>
          <w:rFonts w:ascii="Comic Sans MS" w:hAnsi="Comic Sans MS"/>
          <w:sz w:val="28"/>
          <w:szCs w:val="28"/>
          <w:lang w:val="es-ES_tradnl"/>
        </w:rPr>
      </w:pPr>
    </w:p>
    <w:p w:rsidR="00301E8F" w:rsidRPr="00301E8F" w:rsidRDefault="00301E8F" w:rsidP="00301E8F">
      <w:pPr>
        <w:spacing w:after="0" w:line="240" w:lineRule="auto"/>
        <w:jc w:val="both"/>
        <w:rPr>
          <w:rFonts w:ascii="Comic Sans MS" w:hAnsi="Comic Sans MS"/>
          <w:sz w:val="28"/>
          <w:szCs w:val="28"/>
          <w:lang w:val="es-ES_tradnl"/>
        </w:rPr>
      </w:pPr>
      <w:r>
        <w:rPr>
          <w:rFonts w:ascii="Comic Sans MS" w:hAnsi="Comic Sans MS"/>
          <w:sz w:val="28"/>
          <w:szCs w:val="28"/>
          <w:lang w:val="es-ES_tradnl"/>
        </w:rPr>
        <w:t xml:space="preserve"> ¡Felices vacaciones!</w:t>
      </w:r>
    </w:p>
    <w:p w:rsidR="00301E8F" w:rsidRPr="005506A2" w:rsidRDefault="00301E8F" w:rsidP="00301E8F">
      <w:pPr>
        <w:spacing w:after="0" w:line="240" w:lineRule="auto"/>
        <w:jc w:val="both"/>
        <w:rPr>
          <w:rFonts w:ascii="Script MT Bold" w:hAnsi="Script MT Bold"/>
          <w:b/>
          <w:sz w:val="28"/>
          <w:szCs w:val="28"/>
        </w:rPr>
      </w:pPr>
      <w:r>
        <w:rPr>
          <w:lang w:val="es-ES_tradnl"/>
        </w:rPr>
        <w:t xml:space="preserve">   Navidad y prospero año nuevo</w:t>
      </w:r>
    </w:p>
    <w:p w:rsidR="00301E8F" w:rsidRPr="00D96279" w:rsidRDefault="00301E8F" w:rsidP="00301E8F">
      <w:pPr>
        <w:spacing w:after="0" w:line="240" w:lineRule="auto"/>
        <w:jc w:val="both"/>
        <w:rPr>
          <w:b/>
          <w:sz w:val="24"/>
          <w:szCs w:val="24"/>
        </w:rPr>
      </w:pPr>
      <w:r>
        <w:rPr>
          <w:rFonts w:eastAsia="Arial Unicode MS"/>
          <w:noProof/>
        </w:rPr>
        <w:pict>
          <v:oval id="_x0000_s1030" style="position:absolute;left:0;text-align:left;margin-left:59.15pt;margin-top:9.45pt;width:90pt;height:27pt;z-index:251663360">
            <v:textbox>
              <w:txbxContent>
                <w:p w:rsidR="00301E8F" w:rsidRPr="003256F5" w:rsidRDefault="00301E8F" w:rsidP="00301E8F">
                  <w:pPr>
                    <w:rPr>
                      <w:sz w:val="24"/>
                      <w:szCs w:val="24"/>
                      <w:lang w:val="es-ES_tradnl"/>
                    </w:rPr>
                  </w:pPr>
                  <w:r w:rsidRPr="003256F5">
                    <w:rPr>
                      <w:sz w:val="24"/>
                      <w:szCs w:val="24"/>
                      <w:lang w:val="es-ES_tradnl"/>
                    </w:rPr>
                    <w:t>Aprobado</w:t>
                  </w:r>
                </w:p>
              </w:txbxContent>
            </v:textbox>
          </v:oval>
        </w:pict>
      </w:r>
      <w:r>
        <w:rPr>
          <w:rFonts w:eastAsia="Arial Unicode MS"/>
          <w:noProof/>
        </w:rPr>
        <w:pict>
          <v:oval id="_x0000_s1029" style="position:absolute;left:0;text-align:left;margin-left:-34.95pt;margin-top:9.45pt;width:90pt;height:27pt;z-index:251662336">
            <v:textbox>
              <w:txbxContent>
                <w:p w:rsidR="00301E8F" w:rsidRPr="003256F5" w:rsidRDefault="00301E8F" w:rsidP="00301E8F">
                  <w:pPr>
                    <w:rPr>
                      <w:sz w:val="24"/>
                      <w:szCs w:val="24"/>
                      <w:lang w:val="es-ES_tradnl"/>
                    </w:rPr>
                  </w:pPr>
                  <w:r w:rsidRPr="003256F5">
                    <w:rPr>
                      <w:sz w:val="24"/>
                      <w:szCs w:val="24"/>
                      <w:lang w:val="es-ES_tradnl"/>
                    </w:rPr>
                    <w:t>Aplazado</w:t>
                  </w:r>
                </w:p>
              </w:txbxContent>
            </v:textbox>
          </v:oval>
        </w:pict>
      </w:r>
    </w:p>
    <w:p w:rsidR="002E661E" w:rsidRPr="00F467BB" w:rsidRDefault="002E661E">
      <w:pPr>
        <w:rPr>
          <w:sz w:val="24"/>
          <w:szCs w:val="24"/>
        </w:rPr>
      </w:pPr>
    </w:p>
    <w:sectPr w:rsidR="002E661E" w:rsidRPr="00F467BB" w:rsidSect="00301CC0">
      <w:type w:val="continuous"/>
      <w:pgSz w:w="12191" w:h="18711" w:code="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BD7" w:rsidRDefault="00ED4BD7" w:rsidP="00E2138B">
      <w:pPr>
        <w:spacing w:after="0" w:line="240" w:lineRule="auto"/>
      </w:pPr>
      <w:r>
        <w:separator/>
      </w:r>
    </w:p>
  </w:endnote>
  <w:endnote w:type="continuationSeparator" w:id="0">
    <w:p w:rsidR="00ED4BD7" w:rsidRDefault="00ED4BD7" w:rsidP="00E21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9854"/>
      <w:docPartObj>
        <w:docPartGallery w:val="Page Numbers (Bottom of Page)"/>
        <w:docPartUnique/>
      </w:docPartObj>
    </w:sdtPr>
    <w:sdtContent>
      <w:p w:rsidR="00B5168E" w:rsidRDefault="00072D70">
        <w:pPr>
          <w:pStyle w:val="Piedepgina"/>
          <w:jc w:val="center"/>
        </w:pPr>
        <w:r w:rsidRPr="00B5168E">
          <w:rPr>
            <w:b/>
            <w:sz w:val="28"/>
            <w:szCs w:val="28"/>
          </w:rPr>
          <w:fldChar w:fldCharType="begin"/>
        </w:r>
        <w:r w:rsidR="00B5168E" w:rsidRPr="00B5168E">
          <w:rPr>
            <w:b/>
            <w:sz w:val="28"/>
            <w:szCs w:val="28"/>
          </w:rPr>
          <w:instrText xml:space="preserve"> PAGE   \* MERGEFORMAT </w:instrText>
        </w:r>
        <w:r w:rsidRPr="00B5168E">
          <w:rPr>
            <w:b/>
            <w:sz w:val="28"/>
            <w:szCs w:val="28"/>
          </w:rPr>
          <w:fldChar w:fldCharType="separate"/>
        </w:r>
        <w:r w:rsidR="00301E8F">
          <w:rPr>
            <w:b/>
            <w:noProof/>
            <w:sz w:val="28"/>
            <w:szCs w:val="28"/>
          </w:rPr>
          <w:t>10</w:t>
        </w:r>
        <w:r w:rsidRPr="00B5168E">
          <w:rPr>
            <w:b/>
            <w:sz w:val="28"/>
            <w:szCs w:val="28"/>
          </w:rPr>
          <w:fldChar w:fldCharType="end"/>
        </w:r>
      </w:p>
      <w:p w:rsidR="00B5168E" w:rsidRDefault="00072D70">
        <w:pPr>
          <w:pStyle w:val="Piedepgina"/>
          <w:jc w:val="center"/>
        </w:pPr>
      </w:p>
    </w:sdtContent>
  </w:sdt>
  <w:p w:rsidR="00B5168E" w:rsidRDefault="00B5168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BD7" w:rsidRDefault="00ED4BD7" w:rsidP="00E2138B">
      <w:pPr>
        <w:spacing w:after="0" w:line="240" w:lineRule="auto"/>
      </w:pPr>
      <w:r>
        <w:separator/>
      </w:r>
    </w:p>
  </w:footnote>
  <w:footnote w:type="continuationSeparator" w:id="0">
    <w:p w:rsidR="00ED4BD7" w:rsidRDefault="00ED4BD7" w:rsidP="00E21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68E" w:rsidRDefault="00B5168E" w:rsidP="00B5168E">
    <w:pPr>
      <w:pBdr>
        <w:bottom w:val="single" w:sz="4" w:space="0" w:color="000000"/>
      </w:pBdr>
      <w:spacing w:after="0" w:line="240" w:lineRule="auto"/>
      <w:rPr>
        <w:b/>
      </w:rPr>
    </w:pPr>
    <w:r>
      <w:rPr>
        <w:b/>
        <w:noProof/>
      </w:rPr>
      <w:drawing>
        <wp:anchor distT="0" distB="0" distL="114935" distR="114935" simplePos="0" relativeHeight="251660288" behindDoc="1" locked="0" layoutInCell="1" allowOverlap="1">
          <wp:simplePos x="0" y="0"/>
          <wp:positionH relativeFrom="column">
            <wp:posOffset>2583698</wp:posOffset>
          </wp:positionH>
          <wp:positionV relativeFrom="paragraph">
            <wp:posOffset>-281539</wp:posOffset>
          </wp:positionV>
          <wp:extent cx="407078" cy="479394"/>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07078" cy="479394"/>
                  </a:xfrm>
                  <a:prstGeom prst="rect">
                    <a:avLst/>
                  </a:prstGeom>
                  <a:solidFill>
                    <a:srgbClr val="FFFFFF"/>
                  </a:solidFill>
                  <a:ln w="9525">
                    <a:noFill/>
                    <a:miter lim="800000"/>
                    <a:headEnd/>
                    <a:tailEnd/>
                  </a:ln>
                </pic:spPr>
              </pic:pic>
            </a:graphicData>
          </a:graphic>
        </wp:anchor>
      </w:drawing>
    </w:r>
    <w:r>
      <w:rPr>
        <w:b/>
      </w:rPr>
      <w:t xml:space="preserve">          </w:t>
    </w:r>
    <w:r w:rsidRPr="00B5168E">
      <w:rPr>
        <w:b/>
      </w:rPr>
      <w:t xml:space="preserve"> HOJA   DE EXAMEN</w:t>
    </w:r>
    <w:r w:rsidRPr="00B5168E">
      <w:rPr>
        <w:b/>
      </w:rPr>
      <w:tab/>
    </w:r>
    <w:r w:rsidRPr="00B5168E">
      <w:rPr>
        <w:b/>
      </w:rPr>
      <w:tab/>
      <w:t xml:space="preserve">                                           SAINT FRANCIS COLLEG</w:t>
    </w:r>
    <w:r>
      <w:rPr>
        <w:b/>
      </w:rPr>
      <w:t>E</w:t>
    </w:r>
  </w:p>
  <w:p w:rsidR="00B5168E" w:rsidRDefault="00B5168E" w:rsidP="00B5168E">
    <w:pPr>
      <w:pBdr>
        <w:bottom w:val="single" w:sz="4" w:space="0" w:color="000000"/>
      </w:pBdr>
      <w:spacing w:after="0" w:line="240" w:lineRule="auto"/>
    </w:pPr>
    <w:r w:rsidRPr="00B5168E">
      <w:t xml:space="preserve"> Nombre: _______________________________________________sección 10-____ Fecha</w:t>
    </w:r>
    <w:proofErr w:type="gramStart"/>
    <w:r w:rsidRPr="00B5168E">
      <w:t>:_</w:t>
    </w:r>
    <w:proofErr w:type="gramEnd"/>
    <w:r w:rsidRPr="00B5168E">
      <w:t>________</w:t>
    </w:r>
  </w:p>
  <w:p w:rsidR="00B5168E" w:rsidRPr="00B5168E" w:rsidRDefault="00B5168E" w:rsidP="00B5168E">
    <w:pPr>
      <w:pBdr>
        <w:bottom w:val="single" w:sz="4" w:space="0" w:color="000000"/>
      </w:pBdr>
      <w:spacing w:after="0" w:line="240" w:lineRule="auto"/>
      <w:rPr>
        <w:b/>
      </w:rPr>
    </w:pPr>
  </w:p>
  <w:p w:rsidR="00F9308D" w:rsidRDefault="00F9308D" w:rsidP="00B5168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56EE"/>
    <w:multiLevelType w:val="multilevel"/>
    <w:tmpl w:val="4B94E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D4659"/>
    <w:multiLevelType w:val="hybridMultilevel"/>
    <w:tmpl w:val="518857A4"/>
    <w:lvl w:ilvl="0" w:tplc="B96875A2">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E1858FA"/>
    <w:multiLevelType w:val="hybridMultilevel"/>
    <w:tmpl w:val="9A88E0B8"/>
    <w:lvl w:ilvl="0" w:tplc="936E56F2">
      <w:start w:val="1"/>
      <w:numFmt w:val="upperRoman"/>
      <w:lvlText w:val="%1."/>
      <w:lvlJc w:val="righ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nsid w:val="12905E69"/>
    <w:multiLevelType w:val="hybridMultilevel"/>
    <w:tmpl w:val="45A07C1A"/>
    <w:lvl w:ilvl="0" w:tplc="C3E49FF0">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4C56CB9"/>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5">
    <w:nsid w:val="183E37EC"/>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
    <w:nsid w:val="2A96699E"/>
    <w:multiLevelType w:val="hybridMultilevel"/>
    <w:tmpl w:val="6D62A878"/>
    <w:lvl w:ilvl="0" w:tplc="140A0009">
      <w:start w:val="1"/>
      <w:numFmt w:val="bullet"/>
      <w:lvlText w:val=""/>
      <w:lvlJc w:val="left"/>
      <w:pPr>
        <w:ind w:left="720" w:hanging="360"/>
      </w:pPr>
      <w:rPr>
        <w:rFonts w:ascii="Wingdings" w:hAnsi="Wingdings" w:hint="default"/>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
    <w:nsid w:val="2EA36804"/>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nsid w:val="31D73DA1"/>
    <w:multiLevelType w:val="hybridMultilevel"/>
    <w:tmpl w:val="2252F466"/>
    <w:lvl w:ilvl="0" w:tplc="3820B724">
      <w:start w:val="1"/>
      <w:numFmt w:val="decimal"/>
      <w:lvlText w:val="%1."/>
      <w:lvlJc w:val="left"/>
      <w:pPr>
        <w:tabs>
          <w:tab w:val="num" w:pos="36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3B01D56"/>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0">
    <w:nsid w:val="42B01A52"/>
    <w:multiLevelType w:val="hybridMultilevel"/>
    <w:tmpl w:val="2AA2049C"/>
    <w:lvl w:ilvl="0" w:tplc="64AC847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455640AA"/>
    <w:multiLevelType w:val="hybridMultilevel"/>
    <w:tmpl w:val="CDA6EBB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AD47291"/>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3">
    <w:nsid w:val="5E331CDB"/>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4">
    <w:nsid w:val="65E26D2A"/>
    <w:multiLevelType w:val="hybridMultilevel"/>
    <w:tmpl w:val="9C3AE8A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67E7514C"/>
    <w:multiLevelType w:val="hybridMultilevel"/>
    <w:tmpl w:val="EBD042C6"/>
    <w:lvl w:ilvl="0" w:tplc="140A0013">
      <w:start w:val="1"/>
      <w:numFmt w:val="upperRoman"/>
      <w:lvlText w:val="%1."/>
      <w:lvlJc w:val="righ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6A8700EE"/>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7">
    <w:nsid w:val="6FC81735"/>
    <w:multiLevelType w:val="hybridMultilevel"/>
    <w:tmpl w:val="E0549BF8"/>
    <w:lvl w:ilvl="0" w:tplc="E5545684">
      <w:start w:val="1"/>
      <w:numFmt w:val="upperRoman"/>
      <w:lvlText w:val="%1."/>
      <w:lvlJc w:val="righ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8">
    <w:nsid w:val="73D62584"/>
    <w:multiLevelType w:val="hybridMultilevel"/>
    <w:tmpl w:val="34ECBCA8"/>
    <w:lvl w:ilvl="0" w:tplc="21926088">
      <w:start w:val="1"/>
      <w:numFmt w:val="decimal"/>
      <w:lvlText w:val="%1."/>
      <w:lvlJc w:val="left"/>
      <w:pPr>
        <w:ind w:left="502"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9">
    <w:nsid w:val="78E66B23"/>
    <w:multiLevelType w:val="hybridMultilevel"/>
    <w:tmpl w:val="FA6801B2"/>
    <w:lvl w:ilvl="0" w:tplc="5CCA18E4">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7AEB6974"/>
    <w:multiLevelType w:val="hybridMultilevel"/>
    <w:tmpl w:val="AE1C1CE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18"/>
  </w:num>
  <w:num w:numId="3">
    <w:abstractNumId w:val="17"/>
  </w:num>
  <w:num w:numId="4">
    <w:abstractNumId w:val="3"/>
  </w:num>
  <w:num w:numId="5">
    <w:abstractNumId w:val="20"/>
  </w:num>
  <w:num w:numId="6">
    <w:abstractNumId w:val="15"/>
  </w:num>
  <w:num w:numId="7">
    <w:abstractNumId w:val="19"/>
  </w:num>
  <w:num w:numId="8">
    <w:abstractNumId w:val="4"/>
  </w:num>
  <w:num w:numId="9">
    <w:abstractNumId w:val="7"/>
  </w:num>
  <w:num w:numId="10">
    <w:abstractNumId w:val="11"/>
  </w:num>
  <w:num w:numId="11">
    <w:abstractNumId w:val="12"/>
  </w:num>
  <w:num w:numId="12">
    <w:abstractNumId w:val="9"/>
  </w:num>
  <w:num w:numId="13">
    <w:abstractNumId w:val="13"/>
  </w:num>
  <w:num w:numId="14">
    <w:abstractNumId w:val="5"/>
  </w:num>
  <w:num w:numId="15">
    <w:abstractNumId w:val="16"/>
  </w:num>
  <w:num w:numId="16">
    <w:abstractNumId w:val="8"/>
  </w:num>
  <w:num w:numId="17">
    <w:abstractNumId w:val="2"/>
  </w:num>
  <w:num w:numId="18">
    <w:abstractNumId w:val="14"/>
  </w:num>
  <w:num w:numId="19">
    <w:abstractNumId w:val="10"/>
  </w:num>
  <w:num w:numId="20">
    <w:abstractNumId w:val="1"/>
  </w:num>
  <w:num w:numId="21">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useFELayout/>
  </w:compat>
  <w:rsids>
    <w:rsidRoot w:val="00312E69"/>
    <w:rsid w:val="00010B81"/>
    <w:rsid w:val="00013199"/>
    <w:rsid w:val="000168EA"/>
    <w:rsid w:val="00016C4F"/>
    <w:rsid w:val="00017458"/>
    <w:rsid w:val="000239E3"/>
    <w:rsid w:val="00024B5D"/>
    <w:rsid w:val="00031C99"/>
    <w:rsid w:val="00033045"/>
    <w:rsid w:val="0003316B"/>
    <w:rsid w:val="00042B40"/>
    <w:rsid w:val="000453DD"/>
    <w:rsid w:val="000501CC"/>
    <w:rsid w:val="00052C37"/>
    <w:rsid w:val="00054861"/>
    <w:rsid w:val="000629D0"/>
    <w:rsid w:val="00071E38"/>
    <w:rsid w:val="00072D70"/>
    <w:rsid w:val="00072EAD"/>
    <w:rsid w:val="000752B9"/>
    <w:rsid w:val="00085486"/>
    <w:rsid w:val="000907D5"/>
    <w:rsid w:val="000A0587"/>
    <w:rsid w:val="000C5B29"/>
    <w:rsid w:val="000C5F52"/>
    <w:rsid w:val="000C7766"/>
    <w:rsid w:val="000D2447"/>
    <w:rsid w:val="000D6991"/>
    <w:rsid w:val="000E0401"/>
    <w:rsid w:val="000E388D"/>
    <w:rsid w:val="000E3FE9"/>
    <w:rsid w:val="000F16E7"/>
    <w:rsid w:val="000F3AD8"/>
    <w:rsid w:val="000F5889"/>
    <w:rsid w:val="000F5976"/>
    <w:rsid w:val="000F5C80"/>
    <w:rsid w:val="000F5CC3"/>
    <w:rsid w:val="001010E5"/>
    <w:rsid w:val="0010422A"/>
    <w:rsid w:val="0011019B"/>
    <w:rsid w:val="0011045E"/>
    <w:rsid w:val="00116801"/>
    <w:rsid w:val="001177C8"/>
    <w:rsid w:val="00120880"/>
    <w:rsid w:val="0012342E"/>
    <w:rsid w:val="00125D9B"/>
    <w:rsid w:val="001300B4"/>
    <w:rsid w:val="00134AC7"/>
    <w:rsid w:val="00135610"/>
    <w:rsid w:val="0014344E"/>
    <w:rsid w:val="00143E36"/>
    <w:rsid w:val="00146851"/>
    <w:rsid w:val="001662D5"/>
    <w:rsid w:val="00181278"/>
    <w:rsid w:val="00181A40"/>
    <w:rsid w:val="001820EC"/>
    <w:rsid w:val="00182B0A"/>
    <w:rsid w:val="00197FA2"/>
    <w:rsid w:val="001A7B59"/>
    <w:rsid w:val="001B4B30"/>
    <w:rsid w:val="001B7E0D"/>
    <w:rsid w:val="001C4FD9"/>
    <w:rsid w:val="001D2BDE"/>
    <w:rsid w:val="001D35B2"/>
    <w:rsid w:val="001E10D5"/>
    <w:rsid w:val="001E1972"/>
    <w:rsid w:val="001E453C"/>
    <w:rsid w:val="001E5514"/>
    <w:rsid w:val="001F0046"/>
    <w:rsid w:val="002000BD"/>
    <w:rsid w:val="00200CBB"/>
    <w:rsid w:val="0021202E"/>
    <w:rsid w:val="0021254E"/>
    <w:rsid w:val="00215A50"/>
    <w:rsid w:val="002216EF"/>
    <w:rsid w:val="00223D4D"/>
    <w:rsid w:val="00225503"/>
    <w:rsid w:val="00225B29"/>
    <w:rsid w:val="00226025"/>
    <w:rsid w:val="00226531"/>
    <w:rsid w:val="002305A9"/>
    <w:rsid w:val="00233CA6"/>
    <w:rsid w:val="002377C7"/>
    <w:rsid w:val="0024279F"/>
    <w:rsid w:val="00243838"/>
    <w:rsid w:val="00245B85"/>
    <w:rsid w:val="002463EB"/>
    <w:rsid w:val="00246CD2"/>
    <w:rsid w:val="00246D77"/>
    <w:rsid w:val="00246EE7"/>
    <w:rsid w:val="00251B92"/>
    <w:rsid w:val="002563C5"/>
    <w:rsid w:val="00257418"/>
    <w:rsid w:val="00262BB7"/>
    <w:rsid w:val="002661D5"/>
    <w:rsid w:val="00271BC9"/>
    <w:rsid w:val="00294C06"/>
    <w:rsid w:val="002A013D"/>
    <w:rsid w:val="002A18E5"/>
    <w:rsid w:val="002A2C79"/>
    <w:rsid w:val="002A3200"/>
    <w:rsid w:val="002A3B21"/>
    <w:rsid w:val="002A6D13"/>
    <w:rsid w:val="002B4343"/>
    <w:rsid w:val="002B441D"/>
    <w:rsid w:val="002C437B"/>
    <w:rsid w:val="002C4B41"/>
    <w:rsid w:val="002C4E75"/>
    <w:rsid w:val="002C5901"/>
    <w:rsid w:val="002C5D21"/>
    <w:rsid w:val="002D76D8"/>
    <w:rsid w:val="002E21F7"/>
    <w:rsid w:val="002E40AA"/>
    <w:rsid w:val="002E661E"/>
    <w:rsid w:val="002F6D35"/>
    <w:rsid w:val="00301CC0"/>
    <w:rsid w:val="00301E8F"/>
    <w:rsid w:val="003060E4"/>
    <w:rsid w:val="00306D39"/>
    <w:rsid w:val="00312E69"/>
    <w:rsid w:val="00314E86"/>
    <w:rsid w:val="00320F9F"/>
    <w:rsid w:val="00323BEE"/>
    <w:rsid w:val="00323FB7"/>
    <w:rsid w:val="00334DED"/>
    <w:rsid w:val="00342B46"/>
    <w:rsid w:val="00345019"/>
    <w:rsid w:val="0034621F"/>
    <w:rsid w:val="003478D4"/>
    <w:rsid w:val="00350CA1"/>
    <w:rsid w:val="003532AE"/>
    <w:rsid w:val="00355CB7"/>
    <w:rsid w:val="0036112B"/>
    <w:rsid w:val="00367F23"/>
    <w:rsid w:val="00376428"/>
    <w:rsid w:val="00380E3B"/>
    <w:rsid w:val="003840F2"/>
    <w:rsid w:val="003872C4"/>
    <w:rsid w:val="00390402"/>
    <w:rsid w:val="00390BE7"/>
    <w:rsid w:val="00397809"/>
    <w:rsid w:val="003A72F3"/>
    <w:rsid w:val="003B229D"/>
    <w:rsid w:val="003B6B3B"/>
    <w:rsid w:val="003B76E6"/>
    <w:rsid w:val="003C05AD"/>
    <w:rsid w:val="003C0C83"/>
    <w:rsid w:val="003C643A"/>
    <w:rsid w:val="003E35FE"/>
    <w:rsid w:val="003F0915"/>
    <w:rsid w:val="003F16CB"/>
    <w:rsid w:val="003F7C73"/>
    <w:rsid w:val="00401E07"/>
    <w:rsid w:val="0040457A"/>
    <w:rsid w:val="00405985"/>
    <w:rsid w:val="00410CF6"/>
    <w:rsid w:val="0041154F"/>
    <w:rsid w:val="00413870"/>
    <w:rsid w:val="00420E0A"/>
    <w:rsid w:val="0042148F"/>
    <w:rsid w:val="00421567"/>
    <w:rsid w:val="00421EE3"/>
    <w:rsid w:val="004240EE"/>
    <w:rsid w:val="00424CDA"/>
    <w:rsid w:val="0043698B"/>
    <w:rsid w:val="00443E92"/>
    <w:rsid w:val="00454487"/>
    <w:rsid w:val="004A28EB"/>
    <w:rsid w:val="004A2973"/>
    <w:rsid w:val="004A75D4"/>
    <w:rsid w:val="004B7FF0"/>
    <w:rsid w:val="004C385A"/>
    <w:rsid w:val="004C661E"/>
    <w:rsid w:val="004D727B"/>
    <w:rsid w:val="004E44B6"/>
    <w:rsid w:val="004F43F3"/>
    <w:rsid w:val="004F775D"/>
    <w:rsid w:val="004F7A3A"/>
    <w:rsid w:val="00502E98"/>
    <w:rsid w:val="00515E74"/>
    <w:rsid w:val="00515EBE"/>
    <w:rsid w:val="00517F03"/>
    <w:rsid w:val="0052117C"/>
    <w:rsid w:val="005220CF"/>
    <w:rsid w:val="00524196"/>
    <w:rsid w:val="0053085A"/>
    <w:rsid w:val="00534743"/>
    <w:rsid w:val="005557C6"/>
    <w:rsid w:val="00561DD0"/>
    <w:rsid w:val="00565CFD"/>
    <w:rsid w:val="00567508"/>
    <w:rsid w:val="005703FD"/>
    <w:rsid w:val="00572990"/>
    <w:rsid w:val="00572F68"/>
    <w:rsid w:val="00582286"/>
    <w:rsid w:val="005861BE"/>
    <w:rsid w:val="00587200"/>
    <w:rsid w:val="00587ABA"/>
    <w:rsid w:val="0059082F"/>
    <w:rsid w:val="005954C1"/>
    <w:rsid w:val="005A13BE"/>
    <w:rsid w:val="005A6A43"/>
    <w:rsid w:val="005A79BB"/>
    <w:rsid w:val="005A7DC9"/>
    <w:rsid w:val="005B1D58"/>
    <w:rsid w:val="005B3B9B"/>
    <w:rsid w:val="005C0B33"/>
    <w:rsid w:val="005D651A"/>
    <w:rsid w:val="005D6AD6"/>
    <w:rsid w:val="005D7783"/>
    <w:rsid w:val="005E1123"/>
    <w:rsid w:val="005E13E3"/>
    <w:rsid w:val="005E337F"/>
    <w:rsid w:val="005E40BB"/>
    <w:rsid w:val="005E43D2"/>
    <w:rsid w:val="005E7461"/>
    <w:rsid w:val="005E7B58"/>
    <w:rsid w:val="00601697"/>
    <w:rsid w:val="00607709"/>
    <w:rsid w:val="006110A8"/>
    <w:rsid w:val="00613DEB"/>
    <w:rsid w:val="00621FF4"/>
    <w:rsid w:val="0062215F"/>
    <w:rsid w:val="006253FB"/>
    <w:rsid w:val="006346FF"/>
    <w:rsid w:val="0063504B"/>
    <w:rsid w:val="00644D0E"/>
    <w:rsid w:val="00645BC7"/>
    <w:rsid w:val="00647A07"/>
    <w:rsid w:val="0065384E"/>
    <w:rsid w:val="00653F31"/>
    <w:rsid w:val="006652F3"/>
    <w:rsid w:val="006749FC"/>
    <w:rsid w:val="00676D8D"/>
    <w:rsid w:val="00696049"/>
    <w:rsid w:val="006B137F"/>
    <w:rsid w:val="006B14E1"/>
    <w:rsid w:val="006C49A2"/>
    <w:rsid w:val="006D0B9D"/>
    <w:rsid w:val="006D6493"/>
    <w:rsid w:val="006F36B8"/>
    <w:rsid w:val="006F7392"/>
    <w:rsid w:val="007113B8"/>
    <w:rsid w:val="00711ACF"/>
    <w:rsid w:val="007139AB"/>
    <w:rsid w:val="007144F3"/>
    <w:rsid w:val="007145A8"/>
    <w:rsid w:val="00714927"/>
    <w:rsid w:val="00726B9D"/>
    <w:rsid w:val="00727DF3"/>
    <w:rsid w:val="0073405F"/>
    <w:rsid w:val="00740A8A"/>
    <w:rsid w:val="00740D77"/>
    <w:rsid w:val="00744367"/>
    <w:rsid w:val="00745755"/>
    <w:rsid w:val="00745863"/>
    <w:rsid w:val="00752B5B"/>
    <w:rsid w:val="00754A2D"/>
    <w:rsid w:val="0075549E"/>
    <w:rsid w:val="00762C5C"/>
    <w:rsid w:val="00765156"/>
    <w:rsid w:val="00765165"/>
    <w:rsid w:val="007678DD"/>
    <w:rsid w:val="00771380"/>
    <w:rsid w:val="00782D13"/>
    <w:rsid w:val="00783EB5"/>
    <w:rsid w:val="007866FF"/>
    <w:rsid w:val="007872A2"/>
    <w:rsid w:val="007915E2"/>
    <w:rsid w:val="00795E82"/>
    <w:rsid w:val="007A09BB"/>
    <w:rsid w:val="007A178C"/>
    <w:rsid w:val="007A258F"/>
    <w:rsid w:val="007A347B"/>
    <w:rsid w:val="007A390D"/>
    <w:rsid w:val="007B22BB"/>
    <w:rsid w:val="007B4C0B"/>
    <w:rsid w:val="007B7016"/>
    <w:rsid w:val="007C1A3A"/>
    <w:rsid w:val="007C3A55"/>
    <w:rsid w:val="007C7E60"/>
    <w:rsid w:val="007E0DE3"/>
    <w:rsid w:val="007E395D"/>
    <w:rsid w:val="0080103F"/>
    <w:rsid w:val="0082245E"/>
    <w:rsid w:val="008228A3"/>
    <w:rsid w:val="00823CD8"/>
    <w:rsid w:val="00825DAB"/>
    <w:rsid w:val="00825FC1"/>
    <w:rsid w:val="0083374E"/>
    <w:rsid w:val="008375E8"/>
    <w:rsid w:val="00840160"/>
    <w:rsid w:val="00842577"/>
    <w:rsid w:val="0084443D"/>
    <w:rsid w:val="00846519"/>
    <w:rsid w:val="00851A22"/>
    <w:rsid w:val="00853964"/>
    <w:rsid w:val="008558B8"/>
    <w:rsid w:val="00862922"/>
    <w:rsid w:val="00862DCF"/>
    <w:rsid w:val="008700F7"/>
    <w:rsid w:val="00874511"/>
    <w:rsid w:val="00875E36"/>
    <w:rsid w:val="0088115C"/>
    <w:rsid w:val="00883ABE"/>
    <w:rsid w:val="008866B9"/>
    <w:rsid w:val="00891A3A"/>
    <w:rsid w:val="00894743"/>
    <w:rsid w:val="00896E66"/>
    <w:rsid w:val="008977D1"/>
    <w:rsid w:val="008A060C"/>
    <w:rsid w:val="008A4B7F"/>
    <w:rsid w:val="008A6258"/>
    <w:rsid w:val="008B3F44"/>
    <w:rsid w:val="008C041C"/>
    <w:rsid w:val="008C60F8"/>
    <w:rsid w:val="008D1217"/>
    <w:rsid w:val="008D13C9"/>
    <w:rsid w:val="008D190B"/>
    <w:rsid w:val="008D36B0"/>
    <w:rsid w:val="008E37A4"/>
    <w:rsid w:val="008E3867"/>
    <w:rsid w:val="008E7A00"/>
    <w:rsid w:val="008F3817"/>
    <w:rsid w:val="00902C2E"/>
    <w:rsid w:val="009040E2"/>
    <w:rsid w:val="009044F3"/>
    <w:rsid w:val="0092187D"/>
    <w:rsid w:val="00921D38"/>
    <w:rsid w:val="00924518"/>
    <w:rsid w:val="00927F0E"/>
    <w:rsid w:val="00955740"/>
    <w:rsid w:val="009603F6"/>
    <w:rsid w:val="00962855"/>
    <w:rsid w:val="009721D5"/>
    <w:rsid w:val="0097645A"/>
    <w:rsid w:val="00980256"/>
    <w:rsid w:val="00983566"/>
    <w:rsid w:val="00991017"/>
    <w:rsid w:val="009A0E10"/>
    <w:rsid w:val="009B0991"/>
    <w:rsid w:val="009B2F4B"/>
    <w:rsid w:val="009B6113"/>
    <w:rsid w:val="009C0394"/>
    <w:rsid w:val="009C0F21"/>
    <w:rsid w:val="009C3C10"/>
    <w:rsid w:val="009C4043"/>
    <w:rsid w:val="009C466F"/>
    <w:rsid w:val="009D3B93"/>
    <w:rsid w:val="009D64FC"/>
    <w:rsid w:val="009E11D8"/>
    <w:rsid w:val="009E25C5"/>
    <w:rsid w:val="009E5D46"/>
    <w:rsid w:val="00A06F1E"/>
    <w:rsid w:val="00A105D0"/>
    <w:rsid w:val="00A15828"/>
    <w:rsid w:val="00A23968"/>
    <w:rsid w:val="00A23C4A"/>
    <w:rsid w:val="00A3130D"/>
    <w:rsid w:val="00A3674B"/>
    <w:rsid w:val="00A45F92"/>
    <w:rsid w:val="00A4768B"/>
    <w:rsid w:val="00A53ACE"/>
    <w:rsid w:val="00A54368"/>
    <w:rsid w:val="00A564E5"/>
    <w:rsid w:val="00A602D5"/>
    <w:rsid w:val="00A60FCF"/>
    <w:rsid w:val="00A70AA8"/>
    <w:rsid w:val="00A70C5E"/>
    <w:rsid w:val="00A76C56"/>
    <w:rsid w:val="00A83D48"/>
    <w:rsid w:val="00A869D5"/>
    <w:rsid w:val="00AA0234"/>
    <w:rsid w:val="00AA15EF"/>
    <w:rsid w:val="00AA2DD3"/>
    <w:rsid w:val="00AA54A8"/>
    <w:rsid w:val="00AA6C80"/>
    <w:rsid w:val="00AC2217"/>
    <w:rsid w:val="00AC2C5C"/>
    <w:rsid w:val="00AC3BF8"/>
    <w:rsid w:val="00AD11B9"/>
    <w:rsid w:val="00AE1726"/>
    <w:rsid w:val="00AE2661"/>
    <w:rsid w:val="00AF2393"/>
    <w:rsid w:val="00AF29AD"/>
    <w:rsid w:val="00AF2D72"/>
    <w:rsid w:val="00AF5502"/>
    <w:rsid w:val="00AF62A7"/>
    <w:rsid w:val="00AF686E"/>
    <w:rsid w:val="00B030CC"/>
    <w:rsid w:val="00B065B6"/>
    <w:rsid w:val="00B14B7B"/>
    <w:rsid w:val="00B21142"/>
    <w:rsid w:val="00B22380"/>
    <w:rsid w:val="00B2435E"/>
    <w:rsid w:val="00B25267"/>
    <w:rsid w:val="00B32C34"/>
    <w:rsid w:val="00B43123"/>
    <w:rsid w:val="00B44429"/>
    <w:rsid w:val="00B5168E"/>
    <w:rsid w:val="00B60EAE"/>
    <w:rsid w:val="00B62D47"/>
    <w:rsid w:val="00B74654"/>
    <w:rsid w:val="00B75949"/>
    <w:rsid w:val="00B84634"/>
    <w:rsid w:val="00B93E8D"/>
    <w:rsid w:val="00B97DB6"/>
    <w:rsid w:val="00BB6A40"/>
    <w:rsid w:val="00BC1318"/>
    <w:rsid w:val="00BC1770"/>
    <w:rsid w:val="00BD04F9"/>
    <w:rsid w:val="00BD1B47"/>
    <w:rsid w:val="00BD2052"/>
    <w:rsid w:val="00BD38E8"/>
    <w:rsid w:val="00BD5B38"/>
    <w:rsid w:val="00BE2663"/>
    <w:rsid w:val="00BE5E0B"/>
    <w:rsid w:val="00BE7E31"/>
    <w:rsid w:val="00BF114B"/>
    <w:rsid w:val="00BF196E"/>
    <w:rsid w:val="00BF553F"/>
    <w:rsid w:val="00BF5E59"/>
    <w:rsid w:val="00C003BF"/>
    <w:rsid w:val="00C038BE"/>
    <w:rsid w:val="00C10765"/>
    <w:rsid w:val="00C12DF0"/>
    <w:rsid w:val="00C168AA"/>
    <w:rsid w:val="00C254D3"/>
    <w:rsid w:val="00C254D5"/>
    <w:rsid w:val="00C26F3C"/>
    <w:rsid w:val="00C308CB"/>
    <w:rsid w:val="00C30A09"/>
    <w:rsid w:val="00C342CE"/>
    <w:rsid w:val="00C357F1"/>
    <w:rsid w:val="00C424D3"/>
    <w:rsid w:val="00C42D20"/>
    <w:rsid w:val="00C430DB"/>
    <w:rsid w:val="00C52635"/>
    <w:rsid w:val="00C52A77"/>
    <w:rsid w:val="00C52E07"/>
    <w:rsid w:val="00C55094"/>
    <w:rsid w:val="00C62928"/>
    <w:rsid w:val="00C67335"/>
    <w:rsid w:val="00C71D2E"/>
    <w:rsid w:val="00C7202B"/>
    <w:rsid w:val="00C83161"/>
    <w:rsid w:val="00C84685"/>
    <w:rsid w:val="00C85DE4"/>
    <w:rsid w:val="00C9142C"/>
    <w:rsid w:val="00C93E69"/>
    <w:rsid w:val="00CA3094"/>
    <w:rsid w:val="00CA3C5E"/>
    <w:rsid w:val="00CA6E7B"/>
    <w:rsid w:val="00CB0376"/>
    <w:rsid w:val="00CB0DCC"/>
    <w:rsid w:val="00CB1A7E"/>
    <w:rsid w:val="00CB5C07"/>
    <w:rsid w:val="00CC0919"/>
    <w:rsid w:val="00CC7435"/>
    <w:rsid w:val="00CD79FC"/>
    <w:rsid w:val="00CE1993"/>
    <w:rsid w:val="00CE1A3D"/>
    <w:rsid w:val="00CE2491"/>
    <w:rsid w:val="00CE2D7D"/>
    <w:rsid w:val="00CE52E2"/>
    <w:rsid w:val="00CF0CAE"/>
    <w:rsid w:val="00CF2DD9"/>
    <w:rsid w:val="00CF5776"/>
    <w:rsid w:val="00CF61AA"/>
    <w:rsid w:val="00CF6710"/>
    <w:rsid w:val="00CF6D3E"/>
    <w:rsid w:val="00D00104"/>
    <w:rsid w:val="00D014E5"/>
    <w:rsid w:val="00D01ED7"/>
    <w:rsid w:val="00D124D6"/>
    <w:rsid w:val="00D14609"/>
    <w:rsid w:val="00D1796F"/>
    <w:rsid w:val="00D42848"/>
    <w:rsid w:val="00D43AA3"/>
    <w:rsid w:val="00D51D06"/>
    <w:rsid w:val="00D51DB1"/>
    <w:rsid w:val="00D532AF"/>
    <w:rsid w:val="00D64F1B"/>
    <w:rsid w:val="00D72828"/>
    <w:rsid w:val="00D77653"/>
    <w:rsid w:val="00D83C03"/>
    <w:rsid w:val="00D90A71"/>
    <w:rsid w:val="00D91A79"/>
    <w:rsid w:val="00D93029"/>
    <w:rsid w:val="00D96DAC"/>
    <w:rsid w:val="00DA24F3"/>
    <w:rsid w:val="00DA2D14"/>
    <w:rsid w:val="00DA388B"/>
    <w:rsid w:val="00DA39A8"/>
    <w:rsid w:val="00DA6F05"/>
    <w:rsid w:val="00DB0F5C"/>
    <w:rsid w:val="00DB38C8"/>
    <w:rsid w:val="00DB793B"/>
    <w:rsid w:val="00DC2340"/>
    <w:rsid w:val="00DC440F"/>
    <w:rsid w:val="00DC67EB"/>
    <w:rsid w:val="00DC791C"/>
    <w:rsid w:val="00DD3001"/>
    <w:rsid w:val="00DD38E2"/>
    <w:rsid w:val="00DE054A"/>
    <w:rsid w:val="00DE093C"/>
    <w:rsid w:val="00DE0B8E"/>
    <w:rsid w:val="00DE6435"/>
    <w:rsid w:val="00DE6C86"/>
    <w:rsid w:val="00DF68F7"/>
    <w:rsid w:val="00E03163"/>
    <w:rsid w:val="00E076FE"/>
    <w:rsid w:val="00E12C93"/>
    <w:rsid w:val="00E20C48"/>
    <w:rsid w:val="00E2138B"/>
    <w:rsid w:val="00E2266E"/>
    <w:rsid w:val="00E26A44"/>
    <w:rsid w:val="00E35848"/>
    <w:rsid w:val="00E36773"/>
    <w:rsid w:val="00E37674"/>
    <w:rsid w:val="00E42337"/>
    <w:rsid w:val="00E423FF"/>
    <w:rsid w:val="00E4501D"/>
    <w:rsid w:val="00E70351"/>
    <w:rsid w:val="00E83EBB"/>
    <w:rsid w:val="00E84552"/>
    <w:rsid w:val="00E85ADF"/>
    <w:rsid w:val="00E863C8"/>
    <w:rsid w:val="00E91500"/>
    <w:rsid w:val="00E93964"/>
    <w:rsid w:val="00E9654A"/>
    <w:rsid w:val="00E96A9B"/>
    <w:rsid w:val="00EA03DF"/>
    <w:rsid w:val="00EA4BB3"/>
    <w:rsid w:val="00EA5E43"/>
    <w:rsid w:val="00EA6263"/>
    <w:rsid w:val="00EB3B4F"/>
    <w:rsid w:val="00EB4BD9"/>
    <w:rsid w:val="00EB793D"/>
    <w:rsid w:val="00EC016E"/>
    <w:rsid w:val="00EC09FA"/>
    <w:rsid w:val="00EC37B3"/>
    <w:rsid w:val="00EC4A04"/>
    <w:rsid w:val="00ED2F90"/>
    <w:rsid w:val="00ED3FB2"/>
    <w:rsid w:val="00ED4BD7"/>
    <w:rsid w:val="00ED64DB"/>
    <w:rsid w:val="00ED7273"/>
    <w:rsid w:val="00ED7B92"/>
    <w:rsid w:val="00F0782C"/>
    <w:rsid w:val="00F21ADC"/>
    <w:rsid w:val="00F22648"/>
    <w:rsid w:val="00F23AA9"/>
    <w:rsid w:val="00F26819"/>
    <w:rsid w:val="00F27D52"/>
    <w:rsid w:val="00F3072D"/>
    <w:rsid w:val="00F33533"/>
    <w:rsid w:val="00F444F1"/>
    <w:rsid w:val="00F45BE8"/>
    <w:rsid w:val="00F45F49"/>
    <w:rsid w:val="00F467BB"/>
    <w:rsid w:val="00F53D5F"/>
    <w:rsid w:val="00F63659"/>
    <w:rsid w:val="00F655F1"/>
    <w:rsid w:val="00F711AD"/>
    <w:rsid w:val="00F7422F"/>
    <w:rsid w:val="00F74FCD"/>
    <w:rsid w:val="00F7513A"/>
    <w:rsid w:val="00F76CEE"/>
    <w:rsid w:val="00F80448"/>
    <w:rsid w:val="00F81D4B"/>
    <w:rsid w:val="00F84FC1"/>
    <w:rsid w:val="00F9308D"/>
    <w:rsid w:val="00FA3C2E"/>
    <w:rsid w:val="00FA4D2B"/>
    <w:rsid w:val="00FB5E7B"/>
    <w:rsid w:val="00FB63EE"/>
    <w:rsid w:val="00FC54F6"/>
    <w:rsid w:val="00FD2536"/>
    <w:rsid w:val="00FD74DC"/>
    <w:rsid w:val="00FE65C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73"/>
  </w:style>
  <w:style w:type="paragraph" w:styleId="Ttulo2">
    <w:name w:val="heading 2"/>
    <w:basedOn w:val="Normal"/>
    <w:next w:val="Normal"/>
    <w:link w:val="Ttulo2Car"/>
    <w:qFormat/>
    <w:rsid w:val="00B25267"/>
    <w:pPr>
      <w:keepNext/>
      <w:spacing w:after="0" w:line="240" w:lineRule="auto"/>
      <w:ind w:left="-680" w:right="-680"/>
      <w:jc w:val="both"/>
      <w:outlineLvl w:val="1"/>
    </w:pPr>
    <w:rPr>
      <w:rFonts w:ascii="Times New Roman" w:eastAsia="Arial Unicode MS"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2E69"/>
    <w:pPr>
      <w:spacing w:line="240" w:lineRule="auto"/>
      <w:ind w:left="720"/>
      <w:contextualSpacing/>
    </w:pPr>
  </w:style>
  <w:style w:type="table" w:styleId="Tablaconcuadrcula">
    <w:name w:val="Table Grid"/>
    <w:basedOn w:val="Tablanormal"/>
    <w:uiPriority w:val="59"/>
    <w:rsid w:val="00312E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213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138B"/>
  </w:style>
  <w:style w:type="paragraph" w:styleId="Piedepgina">
    <w:name w:val="footer"/>
    <w:basedOn w:val="Normal"/>
    <w:link w:val="PiedepginaCar"/>
    <w:uiPriority w:val="99"/>
    <w:unhideWhenUsed/>
    <w:rsid w:val="00E21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138B"/>
  </w:style>
  <w:style w:type="paragraph" w:styleId="Sinespaciado">
    <w:name w:val="No Spacing"/>
    <w:uiPriority w:val="1"/>
    <w:qFormat/>
    <w:rsid w:val="00C7202B"/>
    <w:pPr>
      <w:spacing w:after="0" w:line="240" w:lineRule="auto"/>
    </w:pPr>
  </w:style>
  <w:style w:type="paragraph" w:styleId="Textodeglobo">
    <w:name w:val="Balloon Text"/>
    <w:basedOn w:val="Normal"/>
    <w:link w:val="TextodegloboCar"/>
    <w:uiPriority w:val="99"/>
    <w:semiHidden/>
    <w:unhideWhenUsed/>
    <w:rsid w:val="007678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78DD"/>
    <w:rPr>
      <w:rFonts w:ascii="Tahoma" w:hAnsi="Tahoma" w:cs="Tahoma"/>
      <w:sz w:val="16"/>
      <w:szCs w:val="16"/>
    </w:rPr>
  </w:style>
  <w:style w:type="paragraph" w:styleId="Textodebloque">
    <w:name w:val="Block Text"/>
    <w:basedOn w:val="Normal"/>
    <w:rsid w:val="00E96A9B"/>
    <w:pPr>
      <w:tabs>
        <w:tab w:val="left" w:pos="1980"/>
      </w:tabs>
      <w:spacing w:after="0" w:line="240" w:lineRule="auto"/>
      <w:ind w:left="-680" w:right="-680"/>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B25267"/>
    <w:rPr>
      <w:rFonts w:ascii="Times New Roman" w:eastAsia="Arial Unicode MS" w:hAnsi="Times New Roman" w:cs="Times New Roman"/>
      <w:b/>
      <w:bCs/>
      <w:sz w:val="24"/>
      <w:szCs w:val="24"/>
      <w:lang w:val="es-ES" w:eastAsia="es-ES"/>
    </w:rPr>
  </w:style>
  <w:style w:type="paragraph" w:customStyle="1" w:styleId="Default">
    <w:name w:val="Default"/>
    <w:rsid w:val="00F930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045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906863">
      <w:bodyDiv w:val="1"/>
      <w:marLeft w:val="0"/>
      <w:marRight w:val="0"/>
      <w:marTop w:val="0"/>
      <w:marBottom w:val="0"/>
      <w:divBdr>
        <w:top w:val="none" w:sz="0" w:space="0" w:color="auto"/>
        <w:left w:val="none" w:sz="0" w:space="0" w:color="auto"/>
        <w:bottom w:val="none" w:sz="0" w:space="0" w:color="auto"/>
        <w:right w:val="none" w:sz="0" w:space="0" w:color="auto"/>
      </w:divBdr>
    </w:div>
    <w:div w:id="1971276943">
      <w:bodyDiv w:val="1"/>
      <w:marLeft w:val="0"/>
      <w:marRight w:val="0"/>
      <w:marTop w:val="0"/>
      <w:marBottom w:val="0"/>
      <w:divBdr>
        <w:top w:val="none" w:sz="0" w:space="0" w:color="auto"/>
        <w:left w:val="none" w:sz="0" w:space="0" w:color="auto"/>
        <w:bottom w:val="none" w:sz="0" w:space="0" w:color="auto"/>
        <w:right w:val="none" w:sz="0" w:space="0" w:color="auto"/>
      </w:divBdr>
      <w:divsChild>
        <w:div w:id="922493113">
          <w:marLeft w:val="120"/>
          <w:marRight w:val="120"/>
          <w:marTop w:val="120"/>
          <w:marBottom w:val="120"/>
          <w:divBdr>
            <w:top w:val="none" w:sz="0" w:space="0" w:color="auto"/>
            <w:left w:val="none" w:sz="0" w:space="0" w:color="auto"/>
            <w:bottom w:val="none" w:sz="0" w:space="0" w:color="auto"/>
            <w:right w:val="none" w:sz="0" w:space="0" w:color="auto"/>
          </w:divBdr>
          <w:divsChild>
            <w:div w:id="10594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4F235-713D-41A2-B810-55F595BC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9</Pages>
  <Words>2448</Words>
  <Characters>13470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ADMINISTRADOR_PC</cp:lastModifiedBy>
  <cp:revision>202</cp:revision>
  <cp:lastPrinted>2010-10-13T03:43:00Z</cp:lastPrinted>
  <dcterms:created xsi:type="dcterms:W3CDTF">2012-11-15T19:58:00Z</dcterms:created>
  <dcterms:modified xsi:type="dcterms:W3CDTF">2012-11-20T16:26:00Z</dcterms:modified>
</cp:coreProperties>
</file>